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40E6" w:rsidRDefault="00234BFE">
      <w:pPr>
        <w:pStyle w:val="Kehatekst"/>
        <w:rPr>
          <w:sz w:val="20"/>
        </w:rPr>
      </w:pPr>
      <w:r>
        <w:rPr>
          <w:noProof/>
          <w:lang w:bidi="ar-SA"/>
        </w:rPr>
        <mc:AlternateContent>
          <mc:Choice Requires="wpg">
            <w:drawing>
              <wp:anchor distT="0" distB="0" distL="114300" distR="114300" simplePos="0" relativeHeight="251659264" behindDoc="0" locked="0" layoutInCell="1" allowOverlap="1">
                <wp:simplePos x="0" y="0"/>
                <wp:positionH relativeFrom="page">
                  <wp:posOffset>4946650</wp:posOffset>
                </wp:positionH>
                <wp:positionV relativeFrom="page">
                  <wp:posOffset>344170</wp:posOffset>
                </wp:positionV>
                <wp:extent cx="2269490" cy="7029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702945"/>
                          <a:chOff x="7790" y="542"/>
                          <a:chExt cx="3574" cy="1107"/>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790" y="542"/>
                            <a:ext cx="3574"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7790" y="542"/>
                            <a:ext cx="3574"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6FE" w:rsidRDefault="00C076FE">
                              <w:pPr>
                                <w:spacing w:line="270" w:lineRule="exact"/>
                                <w:ind w:left="145"/>
                                <w:rPr>
                                  <w:b/>
                                  <w:sz w:val="24"/>
                                </w:rPr>
                              </w:pPr>
                              <w:r>
                                <w:rPr>
                                  <w:b/>
                                  <w:sz w:val="24"/>
                                </w:rPr>
                                <w:t>Kehtestatud</w:t>
                              </w:r>
                            </w:p>
                            <w:p w:rsidR="00C076FE" w:rsidRDefault="00C076FE">
                              <w:pPr>
                                <w:ind w:left="145" w:right="1276"/>
                                <w:rPr>
                                  <w:sz w:val="24"/>
                                </w:rPr>
                              </w:pPr>
                              <w:r>
                                <w:rPr>
                                  <w:sz w:val="24"/>
                                </w:rPr>
                                <w:t>Kiviõli I Keskkooli direktori 03.01.2019.a käskkirjaga nr 1-2/ 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89.5pt;margin-top:27.1pt;width:178.7pt;height:55.35pt;z-index:251659264;mso-position-horizontal-relative:page;mso-position-vertical-relative:page" coordorigin="7790,542" coordsize="3574,11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790;top:542;width:3574;height:1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">
                  <v:imagedata r:id="rId7" o:title=""/>
                </v:shape>
                <v:shapetype id="_x0000_t202" coordsize="21600,21600" o:spt="202" path="m,l,21600r21600,l21600,xe">
                  <v:stroke joinstyle="miter"/>
                  <v:path gradientshapeok="t" o:connecttype="rect"/>
                </v:shapetype>
                <v:shape id="Text Box 3" o:spid="_x0000_s1028" type="#_x0000_t202" style="position:absolute;left:7790;top:542;width:3574;height:1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C076FE" w:rsidRDefault="00C076FE">
                        <w:pPr>
                          <w:spacing w:line="270" w:lineRule="exact"/>
                          <w:ind w:left="145"/>
                          <w:rPr>
                            <w:b/>
                            <w:sz w:val="24"/>
                          </w:rPr>
                        </w:pPr>
                        <w:r>
                          <w:rPr>
                            <w:b/>
                            <w:sz w:val="24"/>
                          </w:rPr>
                          <w:t>Kehtestatud</w:t>
                        </w:r>
                      </w:p>
                      <w:p w:rsidR="00C076FE" w:rsidRDefault="00C076FE">
                        <w:pPr>
                          <w:ind w:left="145" w:right="1276"/>
                          <w:rPr>
                            <w:sz w:val="24"/>
                          </w:rPr>
                        </w:pPr>
                        <w:r>
                          <w:rPr>
                            <w:sz w:val="24"/>
                          </w:rPr>
                          <w:t>Kiviõli I Keskkooli direktori 03.01.2019.a käskkirjaga nr 1-2/ 12</w:t>
                        </w:r>
                      </w:p>
                    </w:txbxContent>
                  </v:textbox>
                </v:shape>
                <w10:wrap anchorx="page" anchory="page"/>
              </v:group>
            </w:pict>
          </mc:Fallback>
        </mc:AlternateContent>
      </w:r>
    </w:p>
    <w:p w:rsidR="009C40E6" w:rsidRDefault="009C40E6">
      <w:pPr>
        <w:pStyle w:val="Kehatekst"/>
        <w:rPr>
          <w:sz w:val="20"/>
        </w:rPr>
      </w:pPr>
    </w:p>
    <w:p w:rsidR="009C40E6" w:rsidRDefault="009C40E6">
      <w:pPr>
        <w:pStyle w:val="Kehatekst"/>
        <w:spacing w:before="9"/>
        <w:rPr>
          <w:sz w:val="27"/>
        </w:rPr>
      </w:pPr>
    </w:p>
    <w:p w:rsidR="009C40E6" w:rsidRDefault="009C40E6">
      <w:pPr>
        <w:spacing w:before="90"/>
        <w:ind w:left="216"/>
        <w:rPr>
          <w:i/>
          <w:sz w:val="24"/>
        </w:rPr>
      </w:pPr>
    </w:p>
    <w:p w:rsidR="009C40E6" w:rsidRDefault="009C40E6">
      <w:pPr>
        <w:pStyle w:val="Kehatekst"/>
        <w:rPr>
          <w:i/>
          <w:sz w:val="26"/>
        </w:rPr>
      </w:pPr>
    </w:p>
    <w:p w:rsidR="009C40E6" w:rsidRDefault="009C40E6">
      <w:pPr>
        <w:pStyle w:val="Kehatekst"/>
        <w:rPr>
          <w:i/>
          <w:sz w:val="26"/>
        </w:rPr>
      </w:pPr>
    </w:p>
    <w:p w:rsidR="009C40E6" w:rsidRDefault="009C40E6">
      <w:pPr>
        <w:pStyle w:val="Kehatekst"/>
        <w:spacing w:before="3"/>
        <w:rPr>
          <w:i/>
          <w:sz w:val="33"/>
        </w:rPr>
      </w:pPr>
    </w:p>
    <w:p w:rsidR="009C40E6" w:rsidRDefault="00C076FE">
      <w:pPr>
        <w:ind w:left="216"/>
        <w:rPr>
          <w:b/>
          <w:sz w:val="36"/>
        </w:rPr>
      </w:pPr>
      <w:r>
        <w:rPr>
          <w:b/>
          <w:sz w:val="36"/>
        </w:rPr>
        <w:t>KIVIÕLI I KESKKOOLI  PÕHIKOOLI ÕPPEKAVA</w:t>
      </w:r>
    </w:p>
    <w:p w:rsidR="00C076FE" w:rsidRPr="00C076FE" w:rsidRDefault="00C076FE">
      <w:pPr>
        <w:ind w:left="216"/>
        <w:rPr>
          <w:b/>
          <w:sz w:val="28"/>
          <w:szCs w:val="28"/>
        </w:rPr>
      </w:pPr>
      <w:r w:rsidRPr="00C076FE">
        <w:rPr>
          <w:b/>
          <w:sz w:val="28"/>
          <w:szCs w:val="28"/>
        </w:rPr>
        <w:t>KOOS HINDAMISEGA</w:t>
      </w:r>
    </w:p>
    <w:p w:rsidR="009C40E6" w:rsidRDefault="00BB2D62">
      <w:pPr>
        <w:pStyle w:val="Pealkiri1"/>
        <w:numPr>
          <w:ilvl w:val="0"/>
          <w:numId w:val="15"/>
        </w:numPr>
        <w:tabs>
          <w:tab w:val="left" w:pos="422"/>
        </w:tabs>
        <w:spacing w:before="282"/>
      </w:pPr>
      <w:r>
        <w:t>Õppe- ja kasvatuseesmärgid, kooli väärtused ja</w:t>
      </w:r>
      <w:r>
        <w:rPr>
          <w:spacing w:val="-6"/>
        </w:rPr>
        <w:t xml:space="preserve"> </w:t>
      </w:r>
      <w:r>
        <w:t>eripära</w:t>
      </w:r>
    </w:p>
    <w:p w:rsidR="009C40E6" w:rsidRDefault="009C40E6">
      <w:pPr>
        <w:pStyle w:val="Kehatekst"/>
        <w:spacing w:before="7"/>
        <w:rPr>
          <w:b/>
          <w:sz w:val="23"/>
        </w:rPr>
      </w:pPr>
    </w:p>
    <w:p w:rsidR="009C40E6" w:rsidRDefault="00BB2D62">
      <w:pPr>
        <w:pStyle w:val="Loendilik"/>
        <w:numPr>
          <w:ilvl w:val="0"/>
          <w:numId w:val="14"/>
        </w:numPr>
        <w:tabs>
          <w:tab w:val="left" w:pos="601"/>
        </w:tabs>
        <w:ind w:right="201" w:firstLine="0"/>
        <w:jc w:val="both"/>
        <w:rPr>
          <w:sz w:val="24"/>
        </w:rPr>
      </w:pPr>
      <w:r>
        <w:rPr>
          <w:sz w:val="24"/>
        </w:rPr>
        <w:t>Kiviõli I Keskkool loob tingimused ettevõtlike ja loovate noorte inimeste arenguks ja eneseteostuseks ning kujundab koostöös väärtushoiakud ja</w:t>
      </w:r>
      <w:r>
        <w:rPr>
          <w:spacing w:val="-4"/>
          <w:sz w:val="24"/>
        </w:rPr>
        <w:t xml:space="preserve"> </w:t>
      </w:r>
      <w:r>
        <w:rPr>
          <w:sz w:val="24"/>
        </w:rPr>
        <w:t>–hinnangud.</w:t>
      </w:r>
    </w:p>
    <w:p w:rsidR="009C40E6" w:rsidRDefault="00BB2D62">
      <w:pPr>
        <w:pStyle w:val="Loendilik"/>
        <w:numPr>
          <w:ilvl w:val="0"/>
          <w:numId w:val="14"/>
        </w:numPr>
        <w:tabs>
          <w:tab w:val="left" w:pos="555"/>
        </w:tabs>
        <w:spacing w:before="161"/>
        <w:ind w:left="554" w:hanging="339"/>
        <w:jc w:val="both"/>
        <w:rPr>
          <w:sz w:val="24"/>
        </w:rPr>
      </w:pPr>
      <w:r>
        <w:rPr>
          <w:sz w:val="24"/>
        </w:rPr>
        <w:t>Valitsevaks mõtteviisiks on „tahan-suudan-teen “ suhtumise</w:t>
      </w:r>
      <w:r>
        <w:rPr>
          <w:spacing w:val="-5"/>
          <w:sz w:val="24"/>
        </w:rPr>
        <w:t xml:space="preserve"> </w:t>
      </w:r>
      <w:r>
        <w:rPr>
          <w:sz w:val="24"/>
        </w:rPr>
        <w:t>kujundamine.</w:t>
      </w:r>
    </w:p>
    <w:p w:rsidR="009C40E6" w:rsidRDefault="00BB2D62">
      <w:pPr>
        <w:pStyle w:val="Loendilik"/>
        <w:numPr>
          <w:ilvl w:val="0"/>
          <w:numId w:val="14"/>
        </w:numPr>
        <w:tabs>
          <w:tab w:val="left" w:pos="555"/>
        </w:tabs>
        <w:spacing w:before="161"/>
        <w:ind w:left="554" w:hanging="339"/>
        <w:jc w:val="both"/>
        <w:rPr>
          <w:sz w:val="24"/>
        </w:rPr>
      </w:pPr>
      <w:r>
        <w:rPr>
          <w:sz w:val="24"/>
        </w:rPr>
        <w:t>Õpetamisel kasutatakse tänapäevaseid õpi- ja</w:t>
      </w:r>
      <w:r>
        <w:rPr>
          <w:spacing w:val="-3"/>
          <w:sz w:val="24"/>
        </w:rPr>
        <w:t xml:space="preserve"> </w:t>
      </w:r>
      <w:r>
        <w:rPr>
          <w:sz w:val="24"/>
        </w:rPr>
        <w:t>tehnoloogiavõimalusi.</w:t>
      </w:r>
    </w:p>
    <w:p w:rsidR="009C40E6" w:rsidRDefault="00BB2D62">
      <w:pPr>
        <w:pStyle w:val="Loendilik"/>
        <w:numPr>
          <w:ilvl w:val="0"/>
          <w:numId w:val="14"/>
        </w:numPr>
        <w:tabs>
          <w:tab w:val="left" w:pos="555"/>
        </w:tabs>
        <w:spacing w:before="159"/>
        <w:ind w:left="554" w:hanging="339"/>
        <w:jc w:val="both"/>
        <w:rPr>
          <w:sz w:val="24"/>
        </w:rPr>
      </w:pPr>
      <w:r>
        <w:rPr>
          <w:sz w:val="24"/>
        </w:rPr>
        <w:t>Eesmärgid saavutatakse kogukonna, koolipere, õpilase ja perekonna</w:t>
      </w:r>
      <w:r>
        <w:rPr>
          <w:spacing w:val="-6"/>
          <w:sz w:val="24"/>
        </w:rPr>
        <w:t xml:space="preserve"> </w:t>
      </w:r>
      <w:r>
        <w:rPr>
          <w:sz w:val="24"/>
        </w:rPr>
        <w:t>koostöös.</w:t>
      </w:r>
    </w:p>
    <w:p w:rsidR="009C40E6" w:rsidRDefault="00BB2D62">
      <w:pPr>
        <w:pStyle w:val="Loendilik"/>
        <w:numPr>
          <w:ilvl w:val="0"/>
          <w:numId w:val="14"/>
        </w:numPr>
        <w:tabs>
          <w:tab w:val="left" w:pos="625"/>
        </w:tabs>
        <w:spacing w:before="161"/>
        <w:ind w:right="196" w:firstLine="0"/>
        <w:jc w:val="both"/>
        <w:rPr>
          <w:sz w:val="24"/>
        </w:rPr>
      </w:pPr>
      <w:r>
        <w:rPr>
          <w:sz w:val="24"/>
        </w:rPr>
        <w:t xml:space="preserve">Õppe- ja kasvatustöö eesmärgiks ja kooli põhiväärtuseks on </w:t>
      </w:r>
      <w:r>
        <w:rPr>
          <w:i/>
          <w:sz w:val="24"/>
        </w:rPr>
        <w:t xml:space="preserve">õnnelik ilus inimene </w:t>
      </w:r>
      <w:r>
        <w:rPr>
          <w:sz w:val="24"/>
        </w:rPr>
        <w:t>- empaatiavõimeline, loov, julge, avatud, sihikindel ja kohanemisvõimeline ning oskab ennast juhtida.</w:t>
      </w:r>
    </w:p>
    <w:p w:rsidR="009C40E6" w:rsidRDefault="00BB2D62">
      <w:pPr>
        <w:pStyle w:val="Pealkiri2"/>
        <w:spacing w:before="165"/>
      </w:pPr>
      <w:r>
        <w:t>ILUS INIMENE</w:t>
      </w:r>
    </w:p>
    <w:p w:rsidR="009C40E6" w:rsidRDefault="00BB2D62">
      <w:pPr>
        <w:pStyle w:val="Kehatekst"/>
        <w:spacing w:before="154" w:line="379" w:lineRule="auto"/>
        <w:ind w:left="216" w:right="8242"/>
      </w:pPr>
      <w:r>
        <w:rPr>
          <w:b/>
        </w:rPr>
        <w:t>I</w:t>
      </w:r>
      <w:r>
        <w:t xml:space="preserve">-iseseisev </w:t>
      </w:r>
      <w:r>
        <w:rPr>
          <w:b/>
        </w:rPr>
        <w:t>L</w:t>
      </w:r>
      <w:r>
        <w:t>- loov</w:t>
      </w:r>
    </w:p>
    <w:p w:rsidR="009C40E6" w:rsidRDefault="00BB2D62">
      <w:pPr>
        <w:pStyle w:val="Kehatekst"/>
        <w:spacing w:before="2"/>
        <w:ind w:left="216"/>
      </w:pPr>
      <w:r>
        <w:rPr>
          <w:b/>
        </w:rPr>
        <w:t>U</w:t>
      </w:r>
      <w:r>
        <w:t>- usaldusväärne</w:t>
      </w:r>
    </w:p>
    <w:p w:rsidR="009C40E6" w:rsidRDefault="00BB2D62">
      <w:pPr>
        <w:pStyle w:val="Kehatekst"/>
        <w:spacing w:before="158"/>
        <w:ind w:left="216"/>
      </w:pPr>
      <w:r>
        <w:rPr>
          <w:b/>
        </w:rPr>
        <w:t>S</w:t>
      </w:r>
      <w:r>
        <w:t>- suhtleja, sõnapidaja</w:t>
      </w:r>
    </w:p>
    <w:p w:rsidR="009C40E6" w:rsidRDefault="009C40E6">
      <w:pPr>
        <w:pStyle w:val="Kehatekst"/>
        <w:rPr>
          <w:sz w:val="26"/>
        </w:rPr>
      </w:pPr>
    </w:p>
    <w:p w:rsidR="009C40E6" w:rsidRDefault="009C40E6">
      <w:pPr>
        <w:pStyle w:val="Kehatekst"/>
        <w:rPr>
          <w:sz w:val="26"/>
        </w:rPr>
      </w:pPr>
    </w:p>
    <w:p w:rsidR="009C40E6" w:rsidRDefault="00BB2D62">
      <w:pPr>
        <w:pStyle w:val="Kehatekst"/>
        <w:ind w:left="216"/>
        <w:jc w:val="both"/>
      </w:pPr>
      <w:r>
        <w:rPr>
          <w:b/>
        </w:rPr>
        <w:t>I</w:t>
      </w:r>
      <w:r>
        <w:t>-</w:t>
      </w:r>
      <w:r>
        <w:rPr>
          <w:spacing w:val="-3"/>
        </w:rPr>
        <w:t xml:space="preserve"> </w:t>
      </w:r>
      <w:r>
        <w:t>innustav</w:t>
      </w:r>
    </w:p>
    <w:p w:rsidR="009C40E6" w:rsidRDefault="00BB2D62">
      <w:pPr>
        <w:pStyle w:val="Kehatekst"/>
        <w:spacing w:before="159" w:line="379" w:lineRule="auto"/>
        <w:ind w:left="216" w:right="7916"/>
        <w:jc w:val="both"/>
      </w:pPr>
      <w:r>
        <w:rPr>
          <w:b/>
        </w:rPr>
        <w:t>N</w:t>
      </w:r>
      <w:r>
        <w:t xml:space="preserve">- </w:t>
      </w:r>
      <w:r>
        <w:rPr>
          <w:spacing w:val="-2"/>
        </w:rPr>
        <w:t xml:space="preserve">naerusuine </w:t>
      </w:r>
      <w:r>
        <w:rPr>
          <w:b/>
        </w:rPr>
        <w:t xml:space="preserve">I- </w:t>
      </w:r>
      <w:r>
        <w:t xml:space="preserve">infovaldaja </w:t>
      </w:r>
      <w:r>
        <w:rPr>
          <w:b/>
        </w:rPr>
        <w:t>M</w:t>
      </w:r>
      <w:r>
        <w:t>-</w:t>
      </w:r>
      <w:r>
        <w:rPr>
          <w:spacing w:val="-2"/>
        </w:rPr>
        <w:t xml:space="preserve"> </w:t>
      </w:r>
      <w:r>
        <w:t>mõtlev</w:t>
      </w:r>
    </w:p>
    <w:p w:rsidR="009C40E6" w:rsidRDefault="00BB2D62">
      <w:pPr>
        <w:pStyle w:val="Kehatekst"/>
        <w:ind w:left="216"/>
        <w:jc w:val="both"/>
      </w:pPr>
      <w:r>
        <w:rPr>
          <w:b/>
        </w:rPr>
        <w:t>E</w:t>
      </w:r>
      <w:r>
        <w:t>- empaatiline, ettevõtlik</w:t>
      </w:r>
    </w:p>
    <w:p w:rsidR="009C40E6" w:rsidRDefault="00BB2D62">
      <w:pPr>
        <w:pStyle w:val="Kehatekst"/>
        <w:spacing w:before="160"/>
        <w:ind w:left="216"/>
        <w:jc w:val="both"/>
      </w:pPr>
      <w:r>
        <w:rPr>
          <w:b/>
        </w:rPr>
        <w:t>N</w:t>
      </w:r>
      <w:r>
        <w:t>- nutikas</w:t>
      </w:r>
    </w:p>
    <w:p w:rsidR="009C40E6" w:rsidRDefault="00BB2D62">
      <w:pPr>
        <w:pStyle w:val="Kehatekst"/>
        <w:spacing w:before="161"/>
        <w:ind w:left="216"/>
        <w:jc w:val="both"/>
      </w:pPr>
      <w:r>
        <w:rPr>
          <w:b/>
        </w:rPr>
        <w:t>E</w:t>
      </w:r>
      <w:r>
        <w:t>- eluline</w:t>
      </w:r>
    </w:p>
    <w:p w:rsidR="009C40E6" w:rsidRDefault="009C40E6">
      <w:pPr>
        <w:pStyle w:val="Kehatekst"/>
        <w:spacing w:before="9"/>
        <w:rPr>
          <w:sz w:val="37"/>
        </w:rPr>
      </w:pPr>
    </w:p>
    <w:p w:rsidR="009C40E6" w:rsidRDefault="00BB2D62">
      <w:pPr>
        <w:pStyle w:val="Loendilik"/>
        <w:numPr>
          <w:ilvl w:val="0"/>
          <w:numId w:val="14"/>
        </w:numPr>
        <w:tabs>
          <w:tab w:val="left" w:pos="555"/>
        </w:tabs>
        <w:ind w:left="554" w:hanging="339"/>
        <w:jc w:val="both"/>
        <w:rPr>
          <w:sz w:val="24"/>
        </w:rPr>
      </w:pPr>
      <w:r>
        <w:rPr>
          <w:sz w:val="24"/>
        </w:rPr>
        <w:t>Kiviõli I Keskkooli põhikool loob</w:t>
      </w:r>
      <w:r>
        <w:rPr>
          <w:spacing w:val="-3"/>
          <w:sz w:val="24"/>
        </w:rPr>
        <w:t xml:space="preserve"> </w:t>
      </w:r>
      <w:r>
        <w:rPr>
          <w:sz w:val="24"/>
        </w:rPr>
        <w:t>eeldused:</w:t>
      </w:r>
    </w:p>
    <w:p w:rsidR="009C40E6" w:rsidRDefault="00BB2D62">
      <w:pPr>
        <w:pStyle w:val="Loendilik"/>
        <w:numPr>
          <w:ilvl w:val="1"/>
          <w:numId w:val="14"/>
        </w:numPr>
        <w:tabs>
          <w:tab w:val="left" w:pos="936"/>
          <w:tab w:val="left" w:pos="937"/>
        </w:tabs>
        <w:spacing w:before="161"/>
        <w:ind w:right="198"/>
        <w:rPr>
          <w:sz w:val="24"/>
        </w:rPr>
      </w:pPr>
      <w:r>
        <w:rPr>
          <w:sz w:val="24"/>
        </w:rPr>
        <w:t>ettevõtliku õnneliku inimese kasvamiseks: võimalus teha ise päris asju, olla endale sobivas rollis, vastutada oma tegevuste eest, õppida nägema seost reaalse</w:t>
      </w:r>
      <w:r>
        <w:rPr>
          <w:spacing w:val="-6"/>
          <w:sz w:val="24"/>
        </w:rPr>
        <w:t xml:space="preserve"> </w:t>
      </w:r>
      <w:r>
        <w:rPr>
          <w:sz w:val="24"/>
        </w:rPr>
        <w:t>eluga;</w:t>
      </w:r>
    </w:p>
    <w:p w:rsidR="009C40E6" w:rsidRDefault="00BB2D62">
      <w:pPr>
        <w:pStyle w:val="Loendilik"/>
        <w:numPr>
          <w:ilvl w:val="1"/>
          <w:numId w:val="14"/>
        </w:numPr>
        <w:tabs>
          <w:tab w:val="left" w:pos="936"/>
          <w:tab w:val="left" w:pos="937"/>
        </w:tabs>
        <w:ind w:hanging="361"/>
        <w:rPr>
          <w:sz w:val="24"/>
        </w:rPr>
      </w:pPr>
      <w:r>
        <w:rPr>
          <w:sz w:val="24"/>
        </w:rPr>
        <w:t>püsivate põhiteadmiste omandamiseks riikliku õppekava</w:t>
      </w:r>
      <w:r>
        <w:rPr>
          <w:spacing w:val="-4"/>
          <w:sz w:val="24"/>
        </w:rPr>
        <w:t xml:space="preserve"> </w:t>
      </w:r>
      <w:r>
        <w:rPr>
          <w:sz w:val="24"/>
        </w:rPr>
        <w:t>ulatuses;</w:t>
      </w:r>
    </w:p>
    <w:p w:rsidR="009C40E6" w:rsidRDefault="00BB2D62">
      <w:pPr>
        <w:pStyle w:val="Loendilik"/>
        <w:numPr>
          <w:ilvl w:val="1"/>
          <w:numId w:val="14"/>
        </w:numPr>
        <w:tabs>
          <w:tab w:val="left" w:pos="936"/>
          <w:tab w:val="left" w:pos="937"/>
        </w:tabs>
        <w:spacing w:before="1"/>
        <w:ind w:right="200"/>
        <w:rPr>
          <w:sz w:val="24"/>
        </w:rPr>
      </w:pPr>
      <w:r>
        <w:rPr>
          <w:sz w:val="24"/>
        </w:rPr>
        <w:t>loovuse arendamiseks: aitab õpilasel jõuda selgusele oma huvides ja võimetes ning tagab valmisoleku elukestvaks</w:t>
      </w:r>
      <w:r>
        <w:rPr>
          <w:spacing w:val="-1"/>
          <w:sz w:val="24"/>
        </w:rPr>
        <w:t xml:space="preserve"> </w:t>
      </w:r>
      <w:r>
        <w:rPr>
          <w:sz w:val="24"/>
        </w:rPr>
        <w:t>õppeks;</w:t>
      </w:r>
    </w:p>
    <w:p w:rsidR="009C40E6" w:rsidRDefault="00BB2D62">
      <w:pPr>
        <w:pStyle w:val="Loendilik"/>
        <w:numPr>
          <w:ilvl w:val="1"/>
          <w:numId w:val="14"/>
        </w:numPr>
        <w:tabs>
          <w:tab w:val="left" w:pos="936"/>
          <w:tab w:val="left" w:pos="937"/>
        </w:tabs>
        <w:ind w:right="201"/>
        <w:rPr>
          <w:sz w:val="24"/>
        </w:rPr>
      </w:pPr>
      <w:r>
        <w:rPr>
          <w:sz w:val="24"/>
        </w:rPr>
        <w:t>keskkonnateadliku, tervislikke eluviise väärtustava, ennast ja teisi austava inimese kasvatamiseks;</w:t>
      </w:r>
    </w:p>
    <w:p w:rsidR="009C40E6" w:rsidRDefault="009C40E6">
      <w:pPr>
        <w:rPr>
          <w:sz w:val="24"/>
        </w:rPr>
        <w:sectPr w:rsidR="009C40E6">
          <w:type w:val="continuous"/>
          <w:pgSz w:w="11910" w:h="16840"/>
          <w:pgMar w:top="520" w:right="1220" w:bottom="280" w:left="1200" w:header="708" w:footer="708" w:gutter="0"/>
          <w:cols w:space="708"/>
        </w:sectPr>
      </w:pPr>
    </w:p>
    <w:p w:rsidR="009C40E6" w:rsidRDefault="00BB2D62">
      <w:pPr>
        <w:pStyle w:val="Loendilik"/>
        <w:numPr>
          <w:ilvl w:val="1"/>
          <w:numId w:val="14"/>
        </w:numPr>
        <w:tabs>
          <w:tab w:val="left" w:pos="936"/>
          <w:tab w:val="left" w:pos="937"/>
          <w:tab w:val="left" w:pos="1808"/>
          <w:tab w:val="left" w:pos="2949"/>
          <w:tab w:val="left" w:pos="4607"/>
          <w:tab w:val="left" w:pos="5187"/>
          <w:tab w:val="left" w:pos="5566"/>
          <w:tab w:val="left" w:pos="7200"/>
          <w:tab w:val="left" w:pos="8539"/>
        </w:tabs>
        <w:spacing w:before="69"/>
        <w:ind w:right="197"/>
        <w:rPr>
          <w:sz w:val="24"/>
        </w:rPr>
      </w:pPr>
      <w:r>
        <w:rPr>
          <w:sz w:val="24"/>
        </w:rPr>
        <w:lastRenderedPageBreak/>
        <w:t>kiiresti</w:t>
      </w:r>
      <w:r>
        <w:rPr>
          <w:sz w:val="24"/>
        </w:rPr>
        <w:tab/>
        <w:t>muutuvas</w:t>
      </w:r>
      <w:r>
        <w:rPr>
          <w:sz w:val="24"/>
        </w:rPr>
        <w:tab/>
        <w:t>tehnoloogilises</w:t>
      </w:r>
      <w:r>
        <w:rPr>
          <w:sz w:val="24"/>
        </w:rPr>
        <w:tab/>
        <w:t>elu-</w:t>
      </w:r>
      <w:r>
        <w:rPr>
          <w:sz w:val="24"/>
        </w:rPr>
        <w:tab/>
        <w:t>ja</w:t>
      </w:r>
      <w:r>
        <w:rPr>
          <w:sz w:val="24"/>
        </w:rPr>
        <w:tab/>
        <w:t>õpikeskkonnas</w:t>
      </w:r>
      <w:r>
        <w:rPr>
          <w:sz w:val="24"/>
        </w:rPr>
        <w:tab/>
        <w:t>toimetuleva</w:t>
      </w:r>
      <w:r>
        <w:rPr>
          <w:sz w:val="24"/>
        </w:rPr>
        <w:tab/>
      </w:r>
      <w:r>
        <w:rPr>
          <w:spacing w:val="-3"/>
          <w:sz w:val="24"/>
        </w:rPr>
        <w:t xml:space="preserve">inimese </w:t>
      </w:r>
      <w:r>
        <w:rPr>
          <w:sz w:val="24"/>
        </w:rPr>
        <w:t>kujunemiseks;</w:t>
      </w:r>
    </w:p>
    <w:p w:rsidR="009C40E6" w:rsidRDefault="00BB2D62">
      <w:pPr>
        <w:pStyle w:val="Loendilik"/>
        <w:numPr>
          <w:ilvl w:val="1"/>
          <w:numId w:val="14"/>
        </w:numPr>
        <w:tabs>
          <w:tab w:val="left" w:pos="936"/>
          <w:tab w:val="left" w:pos="937"/>
        </w:tabs>
        <w:spacing w:before="1"/>
        <w:ind w:hanging="361"/>
        <w:rPr>
          <w:sz w:val="24"/>
        </w:rPr>
      </w:pPr>
      <w:r>
        <w:rPr>
          <w:sz w:val="24"/>
        </w:rPr>
        <w:t>eetilise, isamaad, keelt ja kultuuri väärtustava motiveeritud noore</w:t>
      </w:r>
      <w:r>
        <w:rPr>
          <w:spacing w:val="-8"/>
          <w:sz w:val="24"/>
        </w:rPr>
        <w:t xml:space="preserve"> </w:t>
      </w:r>
      <w:r>
        <w:rPr>
          <w:sz w:val="24"/>
        </w:rPr>
        <w:t>kasvatamiseks;</w:t>
      </w:r>
    </w:p>
    <w:p w:rsidR="009C40E6" w:rsidRDefault="00BB2D62">
      <w:pPr>
        <w:pStyle w:val="Loendilik"/>
        <w:numPr>
          <w:ilvl w:val="1"/>
          <w:numId w:val="14"/>
        </w:numPr>
        <w:tabs>
          <w:tab w:val="left" w:pos="936"/>
          <w:tab w:val="left" w:pos="937"/>
        </w:tabs>
        <w:ind w:hanging="361"/>
        <w:rPr>
          <w:sz w:val="24"/>
        </w:rPr>
      </w:pPr>
      <w:r>
        <w:rPr>
          <w:sz w:val="24"/>
        </w:rPr>
        <w:t>arusaamiseks erinevatest tulevastest rollidest perekonnas, tööelus, ühiskonnas ja</w:t>
      </w:r>
      <w:r>
        <w:rPr>
          <w:spacing w:val="-18"/>
          <w:sz w:val="24"/>
        </w:rPr>
        <w:t xml:space="preserve"> </w:t>
      </w:r>
      <w:r>
        <w:rPr>
          <w:sz w:val="24"/>
        </w:rPr>
        <w:t>riigis;</w:t>
      </w:r>
    </w:p>
    <w:p w:rsidR="009C40E6" w:rsidRDefault="00BB2D62">
      <w:pPr>
        <w:pStyle w:val="Loendilik"/>
        <w:numPr>
          <w:ilvl w:val="1"/>
          <w:numId w:val="14"/>
        </w:numPr>
        <w:tabs>
          <w:tab w:val="left" w:pos="936"/>
          <w:tab w:val="left" w:pos="937"/>
        </w:tabs>
        <w:ind w:hanging="361"/>
        <w:rPr>
          <w:sz w:val="24"/>
        </w:rPr>
      </w:pPr>
      <w:r>
        <w:rPr>
          <w:sz w:val="24"/>
        </w:rPr>
        <w:t>teiste rahvuste, keele ja kultuuri</w:t>
      </w:r>
      <w:r>
        <w:rPr>
          <w:spacing w:val="-3"/>
          <w:sz w:val="24"/>
        </w:rPr>
        <w:t xml:space="preserve"> </w:t>
      </w:r>
      <w:r>
        <w:rPr>
          <w:sz w:val="24"/>
        </w:rPr>
        <w:t>mõistmiseks.</w:t>
      </w:r>
    </w:p>
    <w:p w:rsidR="009C40E6" w:rsidRDefault="009C40E6">
      <w:pPr>
        <w:pStyle w:val="Kehatekst"/>
        <w:rPr>
          <w:sz w:val="26"/>
        </w:rPr>
      </w:pPr>
    </w:p>
    <w:p w:rsidR="009C40E6" w:rsidRDefault="009C40E6">
      <w:pPr>
        <w:pStyle w:val="Kehatekst"/>
        <w:rPr>
          <w:sz w:val="26"/>
        </w:rPr>
      </w:pPr>
    </w:p>
    <w:p w:rsidR="009C40E6" w:rsidRDefault="00BB2D62">
      <w:pPr>
        <w:pStyle w:val="Pealkiri1"/>
        <w:numPr>
          <w:ilvl w:val="0"/>
          <w:numId w:val="15"/>
        </w:numPr>
        <w:tabs>
          <w:tab w:val="left" w:pos="488"/>
        </w:tabs>
        <w:spacing w:before="154"/>
        <w:ind w:left="487" w:hanging="272"/>
      </w:pPr>
      <w:r>
        <w:t>Õppekorraldus</w:t>
      </w:r>
    </w:p>
    <w:p w:rsidR="009C40E6" w:rsidRDefault="009C40E6">
      <w:pPr>
        <w:pStyle w:val="Kehatekst"/>
        <w:spacing w:before="4"/>
        <w:rPr>
          <w:b/>
        </w:rPr>
      </w:pPr>
    </w:p>
    <w:p w:rsidR="009C40E6" w:rsidRDefault="00BB2D62">
      <w:pPr>
        <w:pStyle w:val="Loendilik"/>
        <w:numPr>
          <w:ilvl w:val="1"/>
          <w:numId w:val="15"/>
        </w:numPr>
        <w:tabs>
          <w:tab w:val="left" w:pos="689"/>
        </w:tabs>
        <w:rPr>
          <w:b/>
          <w:sz w:val="27"/>
        </w:rPr>
      </w:pPr>
      <w:r>
        <w:rPr>
          <w:b/>
          <w:sz w:val="27"/>
        </w:rPr>
        <w:t>Kiviõli I Keskkooli</w:t>
      </w:r>
      <w:r>
        <w:rPr>
          <w:b/>
          <w:spacing w:val="-5"/>
          <w:sz w:val="27"/>
        </w:rPr>
        <w:t xml:space="preserve"> </w:t>
      </w:r>
      <w:r>
        <w:rPr>
          <w:b/>
          <w:sz w:val="27"/>
        </w:rPr>
        <w:t>õppekorraldus</w:t>
      </w:r>
    </w:p>
    <w:p w:rsidR="009C40E6" w:rsidRDefault="009C40E6">
      <w:pPr>
        <w:pStyle w:val="Kehatekst"/>
        <w:spacing w:before="7"/>
        <w:rPr>
          <w:b/>
          <w:sz w:val="23"/>
        </w:rPr>
      </w:pPr>
    </w:p>
    <w:p w:rsidR="009C40E6" w:rsidRDefault="00BB2D62">
      <w:pPr>
        <w:pStyle w:val="Loendilik"/>
        <w:numPr>
          <w:ilvl w:val="0"/>
          <w:numId w:val="13"/>
        </w:numPr>
        <w:tabs>
          <w:tab w:val="left" w:pos="560"/>
        </w:tabs>
        <w:ind w:right="197" w:hanging="428"/>
        <w:jc w:val="both"/>
        <w:rPr>
          <w:sz w:val="24"/>
        </w:rPr>
      </w:pPr>
      <w:r>
        <w:rPr>
          <w:sz w:val="24"/>
        </w:rPr>
        <w:t>Õppeaastas o</w:t>
      </w:r>
      <w:r w:rsidR="00801FA5">
        <w:rPr>
          <w:sz w:val="24"/>
        </w:rPr>
        <w:t xml:space="preserve">n kokku vähemalt 175 õppepäeva. </w:t>
      </w:r>
    </w:p>
    <w:p w:rsidR="009C40E6" w:rsidRDefault="00BB2D62">
      <w:pPr>
        <w:pStyle w:val="Loendilik"/>
        <w:numPr>
          <w:ilvl w:val="0"/>
          <w:numId w:val="13"/>
        </w:numPr>
        <w:tabs>
          <w:tab w:val="left" w:pos="635"/>
        </w:tabs>
        <w:spacing w:before="161"/>
        <w:ind w:left="576" w:right="200" w:hanging="360"/>
        <w:jc w:val="both"/>
        <w:rPr>
          <w:sz w:val="24"/>
        </w:rPr>
      </w:pPr>
      <w:r>
        <w:tab/>
      </w:r>
      <w:r>
        <w:rPr>
          <w:sz w:val="24"/>
        </w:rPr>
        <w:t>Õppetunnid võivad toimuda koolis ja väljaspool kooli ekskursiooni, õppekäigu või praktilise tööna</w:t>
      </w:r>
      <w:r>
        <w:rPr>
          <w:spacing w:val="-2"/>
          <w:sz w:val="24"/>
        </w:rPr>
        <w:t xml:space="preserve"> </w:t>
      </w:r>
      <w:r>
        <w:rPr>
          <w:sz w:val="24"/>
        </w:rPr>
        <w:t>projektipäevadel.</w:t>
      </w:r>
    </w:p>
    <w:p w:rsidR="009C40E6" w:rsidRDefault="00BB2D62">
      <w:pPr>
        <w:pStyle w:val="Loendilik"/>
        <w:numPr>
          <w:ilvl w:val="0"/>
          <w:numId w:val="13"/>
        </w:numPr>
        <w:tabs>
          <w:tab w:val="left" w:pos="591"/>
        </w:tabs>
        <w:spacing w:before="1"/>
        <w:ind w:left="576" w:right="197" w:hanging="360"/>
        <w:jc w:val="both"/>
        <w:rPr>
          <w:sz w:val="24"/>
        </w:rPr>
      </w:pPr>
      <w:r>
        <w:rPr>
          <w:sz w:val="24"/>
        </w:rPr>
        <w:t xml:space="preserve">Õppeaastas on </w:t>
      </w:r>
      <w:r w:rsidR="00801FA5">
        <w:rPr>
          <w:sz w:val="24"/>
        </w:rPr>
        <w:t xml:space="preserve">viis </w:t>
      </w:r>
      <w:r>
        <w:rPr>
          <w:sz w:val="24"/>
        </w:rPr>
        <w:t>koolivaheaega vastavalt haridus- ja teadusministeeriumi kehtestatud aegadel.</w:t>
      </w:r>
    </w:p>
    <w:p w:rsidR="009C40E6" w:rsidRDefault="00BB2D62">
      <w:pPr>
        <w:pStyle w:val="Loendilik"/>
        <w:numPr>
          <w:ilvl w:val="0"/>
          <w:numId w:val="13"/>
        </w:numPr>
        <w:tabs>
          <w:tab w:val="left" w:pos="584"/>
        </w:tabs>
        <w:ind w:left="576" w:right="191" w:hanging="360"/>
        <w:jc w:val="both"/>
        <w:rPr>
          <w:sz w:val="24"/>
        </w:rPr>
      </w:pPr>
      <w:r>
        <w:rPr>
          <w:sz w:val="24"/>
        </w:rPr>
        <w:t xml:space="preserve">1.-9. klassini õpitakse kõiki õppeaineid kogu õppeaasta vältel. 1.-3. klassini kasutatakse </w:t>
      </w:r>
      <w:proofErr w:type="spellStart"/>
      <w:r>
        <w:rPr>
          <w:sz w:val="24"/>
        </w:rPr>
        <w:t>üldõpet</w:t>
      </w:r>
      <w:proofErr w:type="spellEnd"/>
      <w:r>
        <w:rPr>
          <w:sz w:val="24"/>
        </w:rPr>
        <w:t>, 4.-9. klassis juhendatud õpet ( näiteks loeng, individuaaltund, konsultatsioon, e- õpe ja õppekäik jms) Keelekümblusklassides rakendatakse õppes varajast keelekümblusprogrammi ning</w:t>
      </w:r>
      <w:r>
        <w:rPr>
          <w:spacing w:val="1"/>
          <w:sz w:val="24"/>
        </w:rPr>
        <w:t xml:space="preserve"> </w:t>
      </w:r>
      <w:r>
        <w:rPr>
          <w:sz w:val="24"/>
        </w:rPr>
        <w:t>LAK-metoodikat.</w:t>
      </w:r>
    </w:p>
    <w:p w:rsidR="009C40E6" w:rsidRDefault="00BB2D62">
      <w:pPr>
        <w:pStyle w:val="Loendilik"/>
        <w:numPr>
          <w:ilvl w:val="0"/>
          <w:numId w:val="13"/>
        </w:numPr>
        <w:tabs>
          <w:tab w:val="left" w:pos="555"/>
        </w:tabs>
        <w:ind w:left="554" w:hanging="339"/>
        <w:jc w:val="both"/>
        <w:rPr>
          <w:sz w:val="24"/>
        </w:rPr>
      </w:pPr>
      <w:r>
        <w:rPr>
          <w:sz w:val="24"/>
        </w:rPr>
        <w:t>Õppeaasta on jaotatud kaheks</w:t>
      </w:r>
      <w:r>
        <w:rPr>
          <w:spacing w:val="-1"/>
          <w:sz w:val="24"/>
        </w:rPr>
        <w:t xml:space="preserve"> </w:t>
      </w:r>
      <w:r>
        <w:rPr>
          <w:sz w:val="24"/>
        </w:rPr>
        <w:t>poolaastaks.</w:t>
      </w:r>
    </w:p>
    <w:p w:rsidR="009C40E6" w:rsidRDefault="00BB2D62">
      <w:pPr>
        <w:pStyle w:val="Loendilik"/>
        <w:numPr>
          <w:ilvl w:val="0"/>
          <w:numId w:val="13"/>
        </w:numPr>
        <w:tabs>
          <w:tab w:val="left" w:pos="555"/>
        </w:tabs>
        <w:ind w:left="554" w:hanging="339"/>
        <w:jc w:val="both"/>
        <w:rPr>
          <w:sz w:val="24"/>
        </w:rPr>
      </w:pPr>
      <w:r>
        <w:rPr>
          <w:sz w:val="24"/>
        </w:rPr>
        <w:t xml:space="preserve">Kooli </w:t>
      </w:r>
      <w:proofErr w:type="spellStart"/>
      <w:r>
        <w:rPr>
          <w:sz w:val="24"/>
        </w:rPr>
        <w:t>üldtööplaanis</w:t>
      </w:r>
      <w:proofErr w:type="spellEnd"/>
      <w:r>
        <w:rPr>
          <w:sz w:val="24"/>
        </w:rPr>
        <w:t xml:space="preserve"> kajastuvad planeeritud</w:t>
      </w:r>
      <w:r>
        <w:rPr>
          <w:spacing w:val="-3"/>
          <w:sz w:val="24"/>
        </w:rPr>
        <w:t xml:space="preserve"> </w:t>
      </w:r>
      <w:r>
        <w:rPr>
          <w:sz w:val="24"/>
        </w:rPr>
        <w:t>projektid.</w:t>
      </w:r>
    </w:p>
    <w:p w:rsidR="009C40E6" w:rsidRDefault="00BB2D62">
      <w:pPr>
        <w:pStyle w:val="Loendilik"/>
        <w:numPr>
          <w:ilvl w:val="0"/>
          <w:numId w:val="13"/>
        </w:numPr>
        <w:tabs>
          <w:tab w:val="left" w:pos="591"/>
        </w:tabs>
        <w:ind w:left="576" w:right="194" w:hanging="360"/>
        <w:jc w:val="both"/>
        <w:rPr>
          <w:sz w:val="24"/>
        </w:rPr>
      </w:pPr>
      <w:r>
        <w:rPr>
          <w:sz w:val="24"/>
        </w:rPr>
        <w:t>8. klasside õpilastele viib kool ühes õppeaines läbi arvestuse. Õpilane teatab õppeaine, milles ta soovib arvestuse sooritada, 30. jaanuariks klassijuhatajale. Arvestuse toimumise aja ja vormi kinnitab kooli direktor oma käskkirjaga. Õpilased saavad  arvestuseaine valida järgmiste õppeainete hulgast – eesti keel, võõrkeel, matemaatika, ajalugu, geograafia, bioloogia, keemia ja füüsika. Arvestus viiakse läbi mais. Arvestuse hinne kantakse</w:t>
      </w:r>
      <w:r>
        <w:rPr>
          <w:spacing w:val="-3"/>
          <w:sz w:val="24"/>
        </w:rPr>
        <w:t xml:space="preserve"> </w:t>
      </w:r>
      <w:r>
        <w:rPr>
          <w:sz w:val="24"/>
        </w:rPr>
        <w:t>klassitunnistusele.</w:t>
      </w:r>
    </w:p>
    <w:p w:rsidR="009C40E6" w:rsidRDefault="009C40E6">
      <w:pPr>
        <w:pStyle w:val="Kehatekst"/>
        <w:rPr>
          <w:sz w:val="26"/>
        </w:rPr>
      </w:pPr>
    </w:p>
    <w:p w:rsidR="009C40E6" w:rsidRDefault="009C40E6">
      <w:pPr>
        <w:pStyle w:val="Kehatekst"/>
        <w:spacing w:before="10"/>
        <w:rPr>
          <w:sz w:val="22"/>
        </w:rPr>
      </w:pPr>
    </w:p>
    <w:p w:rsidR="009C40E6" w:rsidRDefault="00BB2D62">
      <w:pPr>
        <w:pStyle w:val="Pealkiri1"/>
        <w:numPr>
          <w:ilvl w:val="1"/>
          <w:numId w:val="15"/>
        </w:numPr>
        <w:tabs>
          <w:tab w:val="left" w:pos="692"/>
        </w:tabs>
        <w:spacing w:before="1"/>
        <w:ind w:left="691" w:hanging="476"/>
        <w:jc w:val="both"/>
      </w:pPr>
      <w:r>
        <w:t xml:space="preserve">Tunnijaotusplaan </w:t>
      </w:r>
      <w:proofErr w:type="spellStart"/>
      <w:r>
        <w:t>õppeaineti</w:t>
      </w:r>
      <w:proofErr w:type="spellEnd"/>
      <w:r>
        <w:t xml:space="preserve"> ja</w:t>
      </w:r>
      <w:r>
        <w:rPr>
          <w:spacing w:val="-7"/>
        </w:rPr>
        <w:t xml:space="preserve"> </w:t>
      </w:r>
      <w:proofErr w:type="spellStart"/>
      <w:r>
        <w:t>klassiti</w:t>
      </w:r>
      <w:proofErr w:type="spellEnd"/>
    </w:p>
    <w:p w:rsidR="009C40E6" w:rsidRDefault="009C40E6">
      <w:pPr>
        <w:pStyle w:val="Kehatekst"/>
        <w:spacing w:before="7"/>
        <w:rPr>
          <w:b/>
          <w:sz w:val="23"/>
        </w:rPr>
      </w:pPr>
    </w:p>
    <w:p w:rsidR="009C40E6" w:rsidRDefault="00BB2D62">
      <w:pPr>
        <w:pStyle w:val="Loendilik"/>
        <w:numPr>
          <w:ilvl w:val="0"/>
          <w:numId w:val="12"/>
        </w:numPr>
        <w:tabs>
          <w:tab w:val="left" w:pos="651"/>
        </w:tabs>
        <w:ind w:right="202" w:firstLine="0"/>
        <w:jc w:val="both"/>
        <w:rPr>
          <w:sz w:val="24"/>
        </w:rPr>
      </w:pPr>
      <w:r>
        <w:rPr>
          <w:sz w:val="24"/>
        </w:rPr>
        <w:t>Põhikooli osas on lisaks riiklikule tunnijaotusplaanile koostatud keelekümbluse ja lihtsustatud õppekava</w:t>
      </w:r>
      <w:r>
        <w:rPr>
          <w:spacing w:val="-2"/>
          <w:sz w:val="24"/>
        </w:rPr>
        <w:t xml:space="preserve"> </w:t>
      </w:r>
      <w:r>
        <w:rPr>
          <w:sz w:val="24"/>
        </w:rPr>
        <w:t>tunnijaotusplaan.</w:t>
      </w:r>
    </w:p>
    <w:p w:rsidR="009C40E6" w:rsidRDefault="00BB2D62">
      <w:pPr>
        <w:pStyle w:val="Loendilik"/>
        <w:numPr>
          <w:ilvl w:val="0"/>
          <w:numId w:val="12"/>
        </w:numPr>
        <w:tabs>
          <w:tab w:val="left" w:pos="635"/>
        </w:tabs>
        <w:ind w:right="196" w:firstLine="0"/>
        <w:jc w:val="both"/>
        <w:rPr>
          <w:sz w:val="24"/>
        </w:rPr>
      </w:pPr>
      <w:r>
        <w:rPr>
          <w:sz w:val="24"/>
        </w:rPr>
        <w:t>Kiviõli I Keskkoolil on õigus teha muudatusi keelekümblusklassi õppeainete õppekeeles, suurendades eesti keeles õpetavate ainete</w:t>
      </w:r>
      <w:r>
        <w:rPr>
          <w:spacing w:val="-1"/>
          <w:sz w:val="24"/>
        </w:rPr>
        <w:t xml:space="preserve"> </w:t>
      </w:r>
      <w:r>
        <w:rPr>
          <w:sz w:val="24"/>
        </w:rPr>
        <w:t>osakaalu.</w:t>
      </w:r>
    </w:p>
    <w:p w:rsidR="009C40E6" w:rsidRDefault="00BB2D62">
      <w:pPr>
        <w:pStyle w:val="Loendilik"/>
        <w:numPr>
          <w:ilvl w:val="0"/>
          <w:numId w:val="12"/>
        </w:numPr>
        <w:tabs>
          <w:tab w:val="left" w:pos="651"/>
        </w:tabs>
        <w:ind w:right="196" w:firstLine="0"/>
        <w:jc w:val="both"/>
        <w:rPr>
          <w:sz w:val="24"/>
        </w:rPr>
      </w:pPr>
      <w:r>
        <w:rPr>
          <w:sz w:val="24"/>
        </w:rPr>
        <w:t>Põhikooli astmes õpitakse A- võõrkeelena (alates 3. klassist) inglise keelt ja B- võõrkeelena (alates 6. klassist) vene keelt või saksa keelt. 5. klassi 2. poolaastal teeb laps  koos lapsevanemaga võõrkeele valiku. Võõrkeelte õpetamiseks jaotatakse vajadusel klassid alates teisest kooliastmest</w:t>
      </w:r>
      <w:r>
        <w:rPr>
          <w:spacing w:val="-3"/>
          <w:sz w:val="24"/>
        </w:rPr>
        <w:t xml:space="preserve"> </w:t>
      </w:r>
      <w:r>
        <w:rPr>
          <w:sz w:val="24"/>
        </w:rPr>
        <w:t>tasemerühmadesse.</w:t>
      </w:r>
    </w:p>
    <w:p w:rsidR="009C40E6" w:rsidRDefault="00BB2D62">
      <w:pPr>
        <w:pStyle w:val="Loendilik"/>
        <w:numPr>
          <w:ilvl w:val="0"/>
          <w:numId w:val="12"/>
        </w:numPr>
        <w:tabs>
          <w:tab w:val="left" w:pos="603"/>
        </w:tabs>
        <w:spacing w:before="1"/>
        <w:ind w:right="197" w:firstLine="0"/>
        <w:jc w:val="both"/>
        <w:rPr>
          <w:sz w:val="24"/>
        </w:rPr>
      </w:pPr>
      <w:r>
        <w:rPr>
          <w:sz w:val="24"/>
        </w:rPr>
        <w:t>Alates 4.  klassist õpitakse rühmades kehalist kasvatust (eraldi poistele ja  tüdrukutele)    ja käsitööd ning kodundust või tehnoloogiaõpetust (õpilaste soovide ja huvide põhjal moodustatud).</w:t>
      </w:r>
    </w:p>
    <w:p w:rsidR="009C40E6" w:rsidRDefault="00BB2D62">
      <w:pPr>
        <w:pStyle w:val="Loendilik"/>
        <w:numPr>
          <w:ilvl w:val="0"/>
          <w:numId w:val="12"/>
        </w:numPr>
        <w:tabs>
          <w:tab w:val="left" w:pos="632"/>
        </w:tabs>
        <w:ind w:right="194" w:firstLine="0"/>
        <w:jc w:val="both"/>
        <w:rPr>
          <w:sz w:val="24"/>
        </w:rPr>
      </w:pPr>
      <w:r>
        <w:rPr>
          <w:sz w:val="24"/>
        </w:rPr>
        <w:t xml:space="preserve">Põhikoolis võimaldatakse valikaineid </w:t>
      </w:r>
      <w:r>
        <w:rPr>
          <w:color w:val="1F1F1F"/>
          <w:sz w:val="24"/>
        </w:rPr>
        <w:t>riiklikus õppekavas esitatud nõuetes</w:t>
      </w:r>
      <w:r>
        <w:rPr>
          <w:sz w:val="24"/>
        </w:rPr>
        <w:t>t lähtudes. (näiteks majandusõpetus, draamaõpetus,</w:t>
      </w:r>
      <w:r>
        <w:rPr>
          <w:spacing w:val="1"/>
          <w:sz w:val="24"/>
        </w:rPr>
        <w:t xml:space="preserve"> </w:t>
      </w:r>
      <w:r>
        <w:rPr>
          <w:sz w:val="24"/>
        </w:rPr>
        <w:t>informaatika).</w:t>
      </w:r>
    </w:p>
    <w:p w:rsidR="009C40E6" w:rsidRDefault="009C40E6">
      <w:pPr>
        <w:jc w:val="both"/>
        <w:rPr>
          <w:sz w:val="24"/>
        </w:rPr>
        <w:sectPr w:rsidR="009C40E6">
          <w:pgSz w:w="11910" w:h="16840"/>
          <w:pgMar w:top="1320" w:right="1220" w:bottom="280" w:left="1200" w:header="708" w:footer="708" w:gutter="0"/>
          <w:cols w:space="708"/>
        </w:sectPr>
      </w:pPr>
    </w:p>
    <w:p w:rsidR="009C40E6" w:rsidRDefault="00BB2D62">
      <w:pPr>
        <w:pStyle w:val="Pealkiri2"/>
      </w:pPr>
      <w:r>
        <w:lastRenderedPageBreak/>
        <w:t>I kooliastme tunnijaotusplaan</w:t>
      </w:r>
    </w:p>
    <w:p w:rsidR="009C40E6" w:rsidRDefault="009C40E6">
      <w:pPr>
        <w:pStyle w:val="Kehatekst"/>
        <w:spacing w:before="2"/>
        <w:rPr>
          <w:b/>
          <w:sz w:val="7"/>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4232"/>
        <w:gridCol w:w="831"/>
        <w:gridCol w:w="898"/>
        <w:gridCol w:w="965"/>
        <w:gridCol w:w="920"/>
        <w:gridCol w:w="809"/>
      </w:tblGrid>
      <w:tr w:rsidR="009C40E6">
        <w:trPr>
          <w:trHeight w:val="760"/>
        </w:trPr>
        <w:tc>
          <w:tcPr>
            <w:tcW w:w="569" w:type="dxa"/>
          </w:tcPr>
          <w:p w:rsidR="009C40E6" w:rsidRDefault="00BB2D62">
            <w:pPr>
              <w:pStyle w:val="TableParagraph"/>
              <w:spacing w:before="102"/>
              <w:ind w:left="134"/>
              <w:rPr>
                <w:b/>
                <w:sz w:val="24"/>
              </w:rPr>
            </w:pPr>
            <w:r>
              <w:rPr>
                <w:b/>
                <w:sz w:val="24"/>
              </w:rPr>
              <w:t>Jrk</w:t>
            </w:r>
          </w:p>
        </w:tc>
        <w:tc>
          <w:tcPr>
            <w:tcW w:w="4232" w:type="dxa"/>
          </w:tcPr>
          <w:p w:rsidR="009C40E6" w:rsidRDefault="00BB2D62">
            <w:pPr>
              <w:pStyle w:val="TableParagraph"/>
              <w:spacing w:before="102"/>
              <w:rPr>
                <w:b/>
                <w:sz w:val="24"/>
              </w:rPr>
            </w:pPr>
            <w:r>
              <w:rPr>
                <w:b/>
                <w:sz w:val="24"/>
              </w:rPr>
              <w:t>Õppeaine</w:t>
            </w:r>
          </w:p>
        </w:tc>
        <w:tc>
          <w:tcPr>
            <w:tcW w:w="831" w:type="dxa"/>
          </w:tcPr>
          <w:p w:rsidR="009C40E6" w:rsidRDefault="00BB2D62">
            <w:pPr>
              <w:pStyle w:val="TableParagraph"/>
              <w:spacing w:before="102"/>
              <w:ind w:left="133"/>
              <w:rPr>
                <w:b/>
                <w:sz w:val="24"/>
              </w:rPr>
            </w:pPr>
            <w:r>
              <w:rPr>
                <w:b/>
                <w:w w:val="99"/>
                <w:sz w:val="24"/>
              </w:rPr>
              <w:t>I</w:t>
            </w:r>
          </w:p>
          <w:p w:rsidR="009C40E6" w:rsidRDefault="00BB2D62">
            <w:pPr>
              <w:pStyle w:val="TableParagraph"/>
              <w:spacing w:before="0"/>
              <w:ind w:left="133"/>
              <w:rPr>
                <w:b/>
                <w:sz w:val="24"/>
              </w:rPr>
            </w:pPr>
            <w:r>
              <w:rPr>
                <w:b/>
                <w:sz w:val="24"/>
              </w:rPr>
              <w:t>klass</w:t>
            </w:r>
          </w:p>
        </w:tc>
        <w:tc>
          <w:tcPr>
            <w:tcW w:w="898" w:type="dxa"/>
          </w:tcPr>
          <w:p w:rsidR="009C40E6" w:rsidRDefault="00BB2D62">
            <w:pPr>
              <w:pStyle w:val="TableParagraph"/>
              <w:spacing w:before="102"/>
              <w:ind w:left="133"/>
              <w:rPr>
                <w:b/>
                <w:sz w:val="24"/>
              </w:rPr>
            </w:pPr>
            <w:r>
              <w:rPr>
                <w:b/>
                <w:sz w:val="24"/>
              </w:rPr>
              <w:t>II</w:t>
            </w:r>
          </w:p>
          <w:p w:rsidR="009C40E6" w:rsidRDefault="00BB2D62">
            <w:pPr>
              <w:pStyle w:val="TableParagraph"/>
              <w:spacing w:before="0"/>
              <w:ind w:left="133"/>
              <w:rPr>
                <w:b/>
                <w:sz w:val="24"/>
              </w:rPr>
            </w:pPr>
            <w:r>
              <w:rPr>
                <w:b/>
                <w:sz w:val="24"/>
              </w:rPr>
              <w:t>klass</w:t>
            </w:r>
          </w:p>
        </w:tc>
        <w:tc>
          <w:tcPr>
            <w:tcW w:w="965" w:type="dxa"/>
          </w:tcPr>
          <w:p w:rsidR="009C40E6" w:rsidRDefault="00BB2D62">
            <w:pPr>
              <w:pStyle w:val="TableParagraph"/>
              <w:spacing w:before="102"/>
              <w:ind w:left="133"/>
              <w:rPr>
                <w:b/>
                <w:sz w:val="24"/>
              </w:rPr>
            </w:pPr>
            <w:r>
              <w:rPr>
                <w:b/>
                <w:sz w:val="24"/>
              </w:rPr>
              <w:t>III</w:t>
            </w:r>
          </w:p>
          <w:p w:rsidR="009C40E6" w:rsidRDefault="00BB2D62">
            <w:pPr>
              <w:pStyle w:val="TableParagraph"/>
              <w:spacing w:before="0"/>
              <w:ind w:left="133"/>
              <w:rPr>
                <w:b/>
                <w:sz w:val="24"/>
              </w:rPr>
            </w:pPr>
            <w:r>
              <w:rPr>
                <w:b/>
                <w:sz w:val="24"/>
              </w:rPr>
              <w:t>klass</w:t>
            </w:r>
          </w:p>
        </w:tc>
        <w:tc>
          <w:tcPr>
            <w:tcW w:w="920" w:type="dxa"/>
          </w:tcPr>
          <w:p w:rsidR="009C40E6" w:rsidRDefault="00BB2D62">
            <w:pPr>
              <w:pStyle w:val="TableParagraph"/>
              <w:spacing w:before="102"/>
              <w:ind w:left="135"/>
              <w:rPr>
                <w:b/>
                <w:sz w:val="24"/>
              </w:rPr>
            </w:pPr>
            <w:r>
              <w:rPr>
                <w:b/>
                <w:sz w:val="24"/>
              </w:rPr>
              <w:t>Kokku</w:t>
            </w:r>
          </w:p>
        </w:tc>
        <w:tc>
          <w:tcPr>
            <w:tcW w:w="809" w:type="dxa"/>
          </w:tcPr>
          <w:p w:rsidR="009C40E6" w:rsidRDefault="00BB2D62">
            <w:pPr>
              <w:pStyle w:val="TableParagraph"/>
              <w:spacing w:before="102"/>
              <w:ind w:left="132"/>
              <w:rPr>
                <w:b/>
                <w:sz w:val="24"/>
              </w:rPr>
            </w:pPr>
            <w:r>
              <w:rPr>
                <w:b/>
                <w:sz w:val="24"/>
              </w:rPr>
              <w:t>Norm</w:t>
            </w:r>
          </w:p>
        </w:tc>
      </w:tr>
      <w:tr w:rsidR="009C40E6">
        <w:trPr>
          <w:trHeight w:val="486"/>
        </w:trPr>
        <w:tc>
          <w:tcPr>
            <w:tcW w:w="569" w:type="dxa"/>
          </w:tcPr>
          <w:p w:rsidR="009C40E6" w:rsidRDefault="00BB2D62">
            <w:pPr>
              <w:pStyle w:val="TableParagraph"/>
              <w:ind w:left="134"/>
              <w:rPr>
                <w:sz w:val="24"/>
              </w:rPr>
            </w:pPr>
            <w:r>
              <w:rPr>
                <w:sz w:val="24"/>
              </w:rPr>
              <w:t>1.</w:t>
            </w:r>
          </w:p>
        </w:tc>
        <w:tc>
          <w:tcPr>
            <w:tcW w:w="4232" w:type="dxa"/>
          </w:tcPr>
          <w:p w:rsidR="009C40E6" w:rsidRDefault="00BB2D62">
            <w:pPr>
              <w:pStyle w:val="TableParagraph"/>
              <w:rPr>
                <w:sz w:val="24"/>
              </w:rPr>
            </w:pPr>
            <w:r>
              <w:rPr>
                <w:sz w:val="24"/>
              </w:rPr>
              <w:t>eesti keel</w:t>
            </w:r>
          </w:p>
        </w:tc>
        <w:tc>
          <w:tcPr>
            <w:tcW w:w="831" w:type="dxa"/>
          </w:tcPr>
          <w:p w:rsidR="009C40E6" w:rsidRDefault="00BB2D62">
            <w:pPr>
              <w:pStyle w:val="TableParagraph"/>
              <w:ind w:left="133"/>
              <w:rPr>
                <w:sz w:val="24"/>
              </w:rPr>
            </w:pPr>
            <w:r>
              <w:rPr>
                <w:sz w:val="24"/>
              </w:rPr>
              <w:t>6</w:t>
            </w:r>
          </w:p>
        </w:tc>
        <w:tc>
          <w:tcPr>
            <w:tcW w:w="898" w:type="dxa"/>
          </w:tcPr>
          <w:p w:rsidR="009C40E6" w:rsidRDefault="00BB2D62">
            <w:pPr>
              <w:pStyle w:val="TableParagraph"/>
              <w:ind w:left="133"/>
              <w:rPr>
                <w:sz w:val="24"/>
              </w:rPr>
            </w:pPr>
            <w:r>
              <w:rPr>
                <w:sz w:val="24"/>
              </w:rPr>
              <w:t>7</w:t>
            </w:r>
          </w:p>
        </w:tc>
        <w:tc>
          <w:tcPr>
            <w:tcW w:w="965" w:type="dxa"/>
          </w:tcPr>
          <w:p w:rsidR="009C40E6" w:rsidRDefault="00BB2D62">
            <w:pPr>
              <w:pStyle w:val="TableParagraph"/>
              <w:ind w:left="133"/>
              <w:rPr>
                <w:sz w:val="24"/>
              </w:rPr>
            </w:pPr>
            <w:r>
              <w:rPr>
                <w:sz w:val="24"/>
              </w:rPr>
              <w:t>6</w:t>
            </w:r>
          </w:p>
        </w:tc>
        <w:tc>
          <w:tcPr>
            <w:tcW w:w="920" w:type="dxa"/>
          </w:tcPr>
          <w:p w:rsidR="009C40E6" w:rsidRDefault="00BB2D62">
            <w:pPr>
              <w:pStyle w:val="TableParagraph"/>
              <w:spacing w:before="102"/>
              <w:ind w:left="135"/>
              <w:rPr>
                <w:b/>
                <w:sz w:val="24"/>
              </w:rPr>
            </w:pPr>
            <w:r>
              <w:rPr>
                <w:b/>
                <w:sz w:val="24"/>
              </w:rPr>
              <w:t>19</w:t>
            </w:r>
          </w:p>
        </w:tc>
        <w:tc>
          <w:tcPr>
            <w:tcW w:w="809" w:type="dxa"/>
          </w:tcPr>
          <w:p w:rsidR="009C40E6" w:rsidRDefault="00BB2D62">
            <w:pPr>
              <w:pStyle w:val="TableParagraph"/>
              <w:ind w:left="132"/>
              <w:rPr>
                <w:sz w:val="24"/>
              </w:rPr>
            </w:pPr>
            <w:r>
              <w:rPr>
                <w:sz w:val="24"/>
              </w:rPr>
              <w:t>19</w:t>
            </w:r>
          </w:p>
        </w:tc>
      </w:tr>
      <w:tr w:rsidR="009C40E6">
        <w:trPr>
          <w:trHeight w:val="486"/>
        </w:trPr>
        <w:tc>
          <w:tcPr>
            <w:tcW w:w="569" w:type="dxa"/>
          </w:tcPr>
          <w:p w:rsidR="009C40E6" w:rsidRDefault="00BB2D62">
            <w:pPr>
              <w:pStyle w:val="TableParagraph"/>
              <w:ind w:left="134"/>
              <w:rPr>
                <w:sz w:val="24"/>
              </w:rPr>
            </w:pPr>
            <w:r>
              <w:rPr>
                <w:sz w:val="24"/>
              </w:rPr>
              <w:t>2.</w:t>
            </w:r>
          </w:p>
        </w:tc>
        <w:tc>
          <w:tcPr>
            <w:tcW w:w="4232" w:type="dxa"/>
          </w:tcPr>
          <w:p w:rsidR="009C40E6" w:rsidRDefault="00BB2D62">
            <w:pPr>
              <w:pStyle w:val="TableParagraph"/>
              <w:rPr>
                <w:sz w:val="24"/>
              </w:rPr>
            </w:pPr>
            <w:r>
              <w:rPr>
                <w:sz w:val="24"/>
              </w:rPr>
              <w:t>inglise keel A</w:t>
            </w:r>
          </w:p>
        </w:tc>
        <w:tc>
          <w:tcPr>
            <w:tcW w:w="831" w:type="dxa"/>
          </w:tcPr>
          <w:p w:rsidR="009C40E6" w:rsidRDefault="009C40E6">
            <w:pPr>
              <w:pStyle w:val="TableParagraph"/>
              <w:spacing w:before="0"/>
              <w:ind w:left="0"/>
              <w:rPr>
                <w:sz w:val="24"/>
              </w:rPr>
            </w:pPr>
          </w:p>
        </w:tc>
        <w:tc>
          <w:tcPr>
            <w:tcW w:w="898" w:type="dxa"/>
          </w:tcPr>
          <w:p w:rsidR="009C40E6" w:rsidRDefault="009C40E6">
            <w:pPr>
              <w:pStyle w:val="TableParagraph"/>
              <w:spacing w:before="0"/>
              <w:ind w:left="0"/>
              <w:rPr>
                <w:sz w:val="24"/>
              </w:rPr>
            </w:pPr>
          </w:p>
        </w:tc>
        <w:tc>
          <w:tcPr>
            <w:tcW w:w="965" w:type="dxa"/>
          </w:tcPr>
          <w:p w:rsidR="009C40E6" w:rsidRDefault="00BB2D62">
            <w:pPr>
              <w:pStyle w:val="TableParagraph"/>
              <w:ind w:left="133"/>
              <w:rPr>
                <w:sz w:val="24"/>
              </w:rPr>
            </w:pPr>
            <w:r>
              <w:rPr>
                <w:sz w:val="24"/>
              </w:rPr>
              <w:t>3</w:t>
            </w:r>
          </w:p>
        </w:tc>
        <w:tc>
          <w:tcPr>
            <w:tcW w:w="920" w:type="dxa"/>
          </w:tcPr>
          <w:p w:rsidR="009C40E6" w:rsidRDefault="00BB2D62">
            <w:pPr>
              <w:pStyle w:val="TableParagraph"/>
              <w:spacing w:before="102"/>
              <w:ind w:left="135"/>
              <w:rPr>
                <w:b/>
                <w:sz w:val="24"/>
              </w:rPr>
            </w:pPr>
            <w:r>
              <w:rPr>
                <w:b/>
                <w:sz w:val="24"/>
              </w:rPr>
              <w:t>3</w:t>
            </w:r>
          </w:p>
        </w:tc>
        <w:tc>
          <w:tcPr>
            <w:tcW w:w="809" w:type="dxa"/>
          </w:tcPr>
          <w:p w:rsidR="009C40E6" w:rsidRDefault="00BB2D62">
            <w:pPr>
              <w:pStyle w:val="TableParagraph"/>
              <w:ind w:left="132"/>
              <w:rPr>
                <w:sz w:val="24"/>
              </w:rPr>
            </w:pPr>
            <w:r>
              <w:rPr>
                <w:sz w:val="24"/>
              </w:rPr>
              <w:t>3</w:t>
            </w:r>
          </w:p>
        </w:tc>
      </w:tr>
      <w:tr w:rsidR="009C40E6">
        <w:trPr>
          <w:trHeight w:val="486"/>
        </w:trPr>
        <w:tc>
          <w:tcPr>
            <w:tcW w:w="569" w:type="dxa"/>
          </w:tcPr>
          <w:p w:rsidR="009C40E6" w:rsidRDefault="00BB2D62">
            <w:pPr>
              <w:pStyle w:val="TableParagraph"/>
              <w:ind w:left="134"/>
              <w:rPr>
                <w:sz w:val="24"/>
              </w:rPr>
            </w:pPr>
            <w:r>
              <w:rPr>
                <w:sz w:val="24"/>
              </w:rPr>
              <w:t>3.</w:t>
            </w:r>
          </w:p>
        </w:tc>
        <w:tc>
          <w:tcPr>
            <w:tcW w:w="4232" w:type="dxa"/>
          </w:tcPr>
          <w:p w:rsidR="009C40E6" w:rsidRDefault="00BB2D62">
            <w:pPr>
              <w:pStyle w:val="TableParagraph"/>
              <w:rPr>
                <w:sz w:val="24"/>
              </w:rPr>
            </w:pPr>
            <w:r>
              <w:rPr>
                <w:sz w:val="24"/>
              </w:rPr>
              <w:t>matemaatika</w:t>
            </w:r>
          </w:p>
        </w:tc>
        <w:tc>
          <w:tcPr>
            <w:tcW w:w="831" w:type="dxa"/>
          </w:tcPr>
          <w:p w:rsidR="009C40E6" w:rsidRDefault="00BB2D62">
            <w:pPr>
              <w:pStyle w:val="TableParagraph"/>
              <w:ind w:left="133"/>
              <w:rPr>
                <w:sz w:val="24"/>
              </w:rPr>
            </w:pPr>
            <w:r>
              <w:rPr>
                <w:sz w:val="24"/>
              </w:rPr>
              <w:t>4</w:t>
            </w:r>
          </w:p>
        </w:tc>
        <w:tc>
          <w:tcPr>
            <w:tcW w:w="898" w:type="dxa"/>
          </w:tcPr>
          <w:p w:rsidR="009C40E6" w:rsidRDefault="00BB2D62">
            <w:pPr>
              <w:pStyle w:val="TableParagraph"/>
              <w:ind w:left="133"/>
              <w:rPr>
                <w:sz w:val="24"/>
              </w:rPr>
            </w:pPr>
            <w:r>
              <w:rPr>
                <w:sz w:val="24"/>
              </w:rPr>
              <w:t>4</w:t>
            </w:r>
          </w:p>
        </w:tc>
        <w:tc>
          <w:tcPr>
            <w:tcW w:w="965" w:type="dxa"/>
          </w:tcPr>
          <w:p w:rsidR="009C40E6" w:rsidRDefault="00BB2D62">
            <w:pPr>
              <w:pStyle w:val="TableParagraph"/>
              <w:ind w:left="133"/>
              <w:rPr>
                <w:sz w:val="24"/>
              </w:rPr>
            </w:pPr>
            <w:r>
              <w:rPr>
                <w:sz w:val="24"/>
              </w:rPr>
              <w:t>4</w:t>
            </w:r>
          </w:p>
        </w:tc>
        <w:tc>
          <w:tcPr>
            <w:tcW w:w="920" w:type="dxa"/>
          </w:tcPr>
          <w:p w:rsidR="009C40E6" w:rsidRDefault="00BB2D62">
            <w:pPr>
              <w:pStyle w:val="TableParagraph"/>
              <w:spacing w:before="102"/>
              <w:ind w:left="135"/>
              <w:rPr>
                <w:b/>
                <w:sz w:val="24"/>
              </w:rPr>
            </w:pPr>
            <w:r>
              <w:rPr>
                <w:b/>
                <w:sz w:val="24"/>
              </w:rPr>
              <w:t>12</w:t>
            </w:r>
          </w:p>
        </w:tc>
        <w:tc>
          <w:tcPr>
            <w:tcW w:w="809" w:type="dxa"/>
          </w:tcPr>
          <w:p w:rsidR="009C40E6" w:rsidRDefault="00BB2D62">
            <w:pPr>
              <w:pStyle w:val="TableParagraph"/>
              <w:ind w:left="132"/>
              <w:rPr>
                <w:sz w:val="24"/>
              </w:rPr>
            </w:pPr>
            <w:r>
              <w:rPr>
                <w:sz w:val="24"/>
              </w:rPr>
              <w:t>10</w:t>
            </w:r>
          </w:p>
        </w:tc>
      </w:tr>
      <w:tr w:rsidR="009C40E6">
        <w:trPr>
          <w:trHeight w:val="484"/>
        </w:trPr>
        <w:tc>
          <w:tcPr>
            <w:tcW w:w="569" w:type="dxa"/>
          </w:tcPr>
          <w:p w:rsidR="009C40E6" w:rsidRDefault="00BB2D62">
            <w:pPr>
              <w:pStyle w:val="TableParagraph"/>
              <w:ind w:left="134"/>
              <w:rPr>
                <w:sz w:val="24"/>
              </w:rPr>
            </w:pPr>
            <w:r>
              <w:rPr>
                <w:sz w:val="24"/>
              </w:rPr>
              <w:t>4.</w:t>
            </w:r>
          </w:p>
        </w:tc>
        <w:tc>
          <w:tcPr>
            <w:tcW w:w="4232" w:type="dxa"/>
          </w:tcPr>
          <w:p w:rsidR="009C40E6" w:rsidRDefault="00BB2D62">
            <w:pPr>
              <w:pStyle w:val="TableParagraph"/>
              <w:rPr>
                <w:sz w:val="24"/>
              </w:rPr>
            </w:pPr>
            <w:r>
              <w:rPr>
                <w:sz w:val="24"/>
              </w:rPr>
              <w:t>loodusõpetus</w:t>
            </w:r>
          </w:p>
        </w:tc>
        <w:tc>
          <w:tcPr>
            <w:tcW w:w="831" w:type="dxa"/>
          </w:tcPr>
          <w:p w:rsidR="009C40E6" w:rsidRDefault="00BB2D62">
            <w:pPr>
              <w:pStyle w:val="TableParagraph"/>
              <w:ind w:left="133"/>
              <w:rPr>
                <w:sz w:val="24"/>
              </w:rPr>
            </w:pPr>
            <w:r>
              <w:rPr>
                <w:sz w:val="24"/>
              </w:rPr>
              <w:t>1</w:t>
            </w:r>
          </w:p>
        </w:tc>
        <w:tc>
          <w:tcPr>
            <w:tcW w:w="898" w:type="dxa"/>
          </w:tcPr>
          <w:p w:rsidR="009C40E6" w:rsidRDefault="00BB2D62">
            <w:pPr>
              <w:pStyle w:val="TableParagraph"/>
              <w:ind w:left="133"/>
              <w:rPr>
                <w:sz w:val="24"/>
              </w:rPr>
            </w:pPr>
            <w:r>
              <w:rPr>
                <w:sz w:val="24"/>
              </w:rPr>
              <w:t>2</w:t>
            </w:r>
          </w:p>
        </w:tc>
        <w:tc>
          <w:tcPr>
            <w:tcW w:w="965" w:type="dxa"/>
          </w:tcPr>
          <w:p w:rsidR="009C40E6" w:rsidRDefault="00BB2D62">
            <w:pPr>
              <w:pStyle w:val="TableParagraph"/>
              <w:ind w:left="133"/>
              <w:rPr>
                <w:sz w:val="24"/>
              </w:rPr>
            </w:pPr>
            <w:r>
              <w:rPr>
                <w:sz w:val="24"/>
              </w:rPr>
              <w:t>1</w:t>
            </w:r>
          </w:p>
        </w:tc>
        <w:tc>
          <w:tcPr>
            <w:tcW w:w="920" w:type="dxa"/>
          </w:tcPr>
          <w:p w:rsidR="009C40E6" w:rsidRDefault="00BB2D62">
            <w:pPr>
              <w:pStyle w:val="TableParagraph"/>
              <w:spacing w:before="102"/>
              <w:ind w:left="135"/>
              <w:rPr>
                <w:b/>
                <w:sz w:val="24"/>
              </w:rPr>
            </w:pPr>
            <w:r>
              <w:rPr>
                <w:b/>
                <w:sz w:val="24"/>
              </w:rPr>
              <w:t>4</w:t>
            </w:r>
          </w:p>
        </w:tc>
        <w:tc>
          <w:tcPr>
            <w:tcW w:w="809" w:type="dxa"/>
          </w:tcPr>
          <w:p w:rsidR="009C40E6" w:rsidRDefault="00BB2D62">
            <w:pPr>
              <w:pStyle w:val="TableParagraph"/>
              <w:ind w:left="132"/>
              <w:rPr>
                <w:sz w:val="24"/>
              </w:rPr>
            </w:pPr>
            <w:r>
              <w:rPr>
                <w:sz w:val="24"/>
              </w:rPr>
              <w:t>3</w:t>
            </w:r>
          </w:p>
        </w:tc>
      </w:tr>
      <w:tr w:rsidR="009C40E6">
        <w:trPr>
          <w:trHeight w:val="486"/>
        </w:trPr>
        <w:tc>
          <w:tcPr>
            <w:tcW w:w="569" w:type="dxa"/>
          </w:tcPr>
          <w:p w:rsidR="009C40E6" w:rsidRDefault="00BB2D62">
            <w:pPr>
              <w:pStyle w:val="TableParagraph"/>
              <w:ind w:left="134"/>
              <w:rPr>
                <w:sz w:val="24"/>
              </w:rPr>
            </w:pPr>
            <w:r>
              <w:rPr>
                <w:sz w:val="24"/>
              </w:rPr>
              <w:t>5.</w:t>
            </w:r>
          </w:p>
        </w:tc>
        <w:tc>
          <w:tcPr>
            <w:tcW w:w="4232" w:type="dxa"/>
          </w:tcPr>
          <w:p w:rsidR="009C40E6" w:rsidRDefault="00BB2D62">
            <w:pPr>
              <w:pStyle w:val="TableParagraph"/>
              <w:rPr>
                <w:sz w:val="24"/>
              </w:rPr>
            </w:pPr>
            <w:r>
              <w:rPr>
                <w:sz w:val="24"/>
              </w:rPr>
              <w:t>inimeseõpetus</w:t>
            </w:r>
          </w:p>
        </w:tc>
        <w:tc>
          <w:tcPr>
            <w:tcW w:w="831" w:type="dxa"/>
          </w:tcPr>
          <w:p w:rsidR="009C40E6" w:rsidRDefault="009C40E6">
            <w:pPr>
              <w:pStyle w:val="TableParagraph"/>
              <w:spacing w:before="0"/>
              <w:ind w:left="0"/>
              <w:rPr>
                <w:sz w:val="24"/>
              </w:rPr>
            </w:pPr>
          </w:p>
        </w:tc>
        <w:tc>
          <w:tcPr>
            <w:tcW w:w="898" w:type="dxa"/>
          </w:tcPr>
          <w:p w:rsidR="009C40E6" w:rsidRDefault="00BB2D62">
            <w:pPr>
              <w:pStyle w:val="TableParagraph"/>
              <w:ind w:left="133"/>
              <w:rPr>
                <w:sz w:val="24"/>
              </w:rPr>
            </w:pPr>
            <w:r>
              <w:rPr>
                <w:sz w:val="24"/>
              </w:rPr>
              <w:t>1</w:t>
            </w:r>
          </w:p>
        </w:tc>
        <w:tc>
          <w:tcPr>
            <w:tcW w:w="965" w:type="dxa"/>
          </w:tcPr>
          <w:p w:rsidR="009C40E6" w:rsidRDefault="00BB2D62">
            <w:pPr>
              <w:pStyle w:val="TableParagraph"/>
              <w:ind w:left="133"/>
              <w:rPr>
                <w:sz w:val="24"/>
              </w:rPr>
            </w:pPr>
            <w:r>
              <w:rPr>
                <w:sz w:val="24"/>
              </w:rPr>
              <w:t>1</w:t>
            </w:r>
          </w:p>
        </w:tc>
        <w:tc>
          <w:tcPr>
            <w:tcW w:w="920" w:type="dxa"/>
          </w:tcPr>
          <w:p w:rsidR="009C40E6" w:rsidRDefault="00BB2D62">
            <w:pPr>
              <w:pStyle w:val="TableParagraph"/>
              <w:spacing w:before="102"/>
              <w:ind w:left="135"/>
              <w:rPr>
                <w:b/>
                <w:sz w:val="24"/>
              </w:rPr>
            </w:pPr>
            <w:r>
              <w:rPr>
                <w:b/>
                <w:sz w:val="24"/>
              </w:rPr>
              <w:t>2</w:t>
            </w:r>
          </w:p>
        </w:tc>
        <w:tc>
          <w:tcPr>
            <w:tcW w:w="809" w:type="dxa"/>
          </w:tcPr>
          <w:p w:rsidR="009C40E6" w:rsidRDefault="00BB2D62">
            <w:pPr>
              <w:pStyle w:val="TableParagraph"/>
              <w:ind w:left="132"/>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6.</w:t>
            </w:r>
          </w:p>
        </w:tc>
        <w:tc>
          <w:tcPr>
            <w:tcW w:w="4232" w:type="dxa"/>
          </w:tcPr>
          <w:p w:rsidR="009C40E6" w:rsidRDefault="00BB2D62">
            <w:pPr>
              <w:pStyle w:val="TableParagraph"/>
              <w:rPr>
                <w:sz w:val="24"/>
              </w:rPr>
            </w:pPr>
            <w:r>
              <w:rPr>
                <w:sz w:val="24"/>
              </w:rPr>
              <w:t>muusika</w:t>
            </w:r>
          </w:p>
        </w:tc>
        <w:tc>
          <w:tcPr>
            <w:tcW w:w="831" w:type="dxa"/>
          </w:tcPr>
          <w:p w:rsidR="009C40E6" w:rsidRDefault="00BB2D62">
            <w:pPr>
              <w:pStyle w:val="TableParagraph"/>
              <w:ind w:left="133"/>
              <w:rPr>
                <w:sz w:val="24"/>
              </w:rPr>
            </w:pPr>
            <w:r>
              <w:rPr>
                <w:sz w:val="24"/>
              </w:rPr>
              <w:t>2</w:t>
            </w:r>
          </w:p>
        </w:tc>
        <w:tc>
          <w:tcPr>
            <w:tcW w:w="898" w:type="dxa"/>
          </w:tcPr>
          <w:p w:rsidR="009C40E6" w:rsidRDefault="00BB2D62">
            <w:pPr>
              <w:pStyle w:val="TableParagraph"/>
              <w:ind w:left="133"/>
              <w:rPr>
                <w:sz w:val="24"/>
              </w:rPr>
            </w:pPr>
            <w:r>
              <w:rPr>
                <w:sz w:val="24"/>
              </w:rPr>
              <w:t>2</w:t>
            </w:r>
          </w:p>
        </w:tc>
        <w:tc>
          <w:tcPr>
            <w:tcW w:w="965" w:type="dxa"/>
          </w:tcPr>
          <w:p w:rsidR="009C40E6" w:rsidRDefault="00BB2D62">
            <w:pPr>
              <w:pStyle w:val="TableParagraph"/>
              <w:ind w:left="133"/>
              <w:rPr>
                <w:sz w:val="24"/>
              </w:rPr>
            </w:pPr>
            <w:r>
              <w:rPr>
                <w:sz w:val="24"/>
              </w:rPr>
              <w:t>2</w:t>
            </w:r>
          </w:p>
        </w:tc>
        <w:tc>
          <w:tcPr>
            <w:tcW w:w="920" w:type="dxa"/>
          </w:tcPr>
          <w:p w:rsidR="009C40E6" w:rsidRDefault="00BB2D62">
            <w:pPr>
              <w:pStyle w:val="TableParagraph"/>
              <w:spacing w:before="102"/>
              <w:ind w:left="135"/>
              <w:rPr>
                <w:b/>
                <w:sz w:val="24"/>
              </w:rPr>
            </w:pPr>
            <w:r>
              <w:rPr>
                <w:b/>
                <w:sz w:val="24"/>
              </w:rPr>
              <w:t>6</w:t>
            </w:r>
          </w:p>
        </w:tc>
        <w:tc>
          <w:tcPr>
            <w:tcW w:w="809" w:type="dxa"/>
          </w:tcPr>
          <w:p w:rsidR="009C40E6" w:rsidRDefault="00BB2D62">
            <w:pPr>
              <w:pStyle w:val="TableParagraph"/>
              <w:ind w:left="132"/>
              <w:rPr>
                <w:sz w:val="24"/>
              </w:rPr>
            </w:pPr>
            <w:r>
              <w:rPr>
                <w:sz w:val="24"/>
              </w:rPr>
              <w:t>6</w:t>
            </w:r>
          </w:p>
        </w:tc>
      </w:tr>
      <w:tr w:rsidR="009C40E6">
        <w:trPr>
          <w:trHeight w:val="487"/>
        </w:trPr>
        <w:tc>
          <w:tcPr>
            <w:tcW w:w="569" w:type="dxa"/>
          </w:tcPr>
          <w:p w:rsidR="009C40E6" w:rsidRDefault="00BB2D62">
            <w:pPr>
              <w:pStyle w:val="TableParagraph"/>
              <w:spacing w:before="98"/>
              <w:ind w:left="134"/>
              <w:rPr>
                <w:sz w:val="24"/>
              </w:rPr>
            </w:pPr>
            <w:r>
              <w:rPr>
                <w:sz w:val="24"/>
              </w:rPr>
              <w:t>7.</w:t>
            </w:r>
          </w:p>
        </w:tc>
        <w:tc>
          <w:tcPr>
            <w:tcW w:w="4232" w:type="dxa"/>
          </w:tcPr>
          <w:p w:rsidR="009C40E6" w:rsidRDefault="00BB2D62">
            <w:pPr>
              <w:pStyle w:val="TableParagraph"/>
              <w:spacing w:before="98"/>
              <w:rPr>
                <w:sz w:val="24"/>
              </w:rPr>
            </w:pPr>
            <w:r>
              <w:rPr>
                <w:sz w:val="24"/>
              </w:rPr>
              <w:t>kunst</w:t>
            </w:r>
          </w:p>
        </w:tc>
        <w:tc>
          <w:tcPr>
            <w:tcW w:w="831" w:type="dxa"/>
          </w:tcPr>
          <w:p w:rsidR="009C40E6" w:rsidRDefault="00BB2D62">
            <w:pPr>
              <w:pStyle w:val="TableParagraph"/>
              <w:spacing w:before="98"/>
              <w:ind w:left="133"/>
              <w:rPr>
                <w:sz w:val="24"/>
              </w:rPr>
            </w:pPr>
            <w:r>
              <w:rPr>
                <w:sz w:val="24"/>
              </w:rPr>
              <w:t>1,5</w:t>
            </w:r>
          </w:p>
        </w:tc>
        <w:tc>
          <w:tcPr>
            <w:tcW w:w="898" w:type="dxa"/>
          </w:tcPr>
          <w:p w:rsidR="009C40E6" w:rsidRDefault="00BB2D62">
            <w:pPr>
              <w:pStyle w:val="TableParagraph"/>
              <w:spacing w:before="98"/>
              <w:ind w:left="133"/>
              <w:rPr>
                <w:sz w:val="24"/>
              </w:rPr>
            </w:pPr>
            <w:r>
              <w:rPr>
                <w:sz w:val="24"/>
              </w:rPr>
              <w:t>1,5</w:t>
            </w:r>
          </w:p>
        </w:tc>
        <w:tc>
          <w:tcPr>
            <w:tcW w:w="965" w:type="dxa"/>
          </w:tcPr>
          <w:p w:rsidR="009C40E6" w:rsidRDefault="00BB2D62">
            <w:pPr>
              <w:pStyle w:val="TableParagraph"/>
              <w:spacing w:before="98"/>
              <w:ind w:left="133"/>
              <w:rPr>
                <w:sz w:val="24"/>
              </w:rPr>
            </w:pPr>
            <w:r>
              <w:rPr>
                <w:sz w:val="24"/>
              </w:rPr>
              <w:t>1,5</w:t>
            </w:r>
          </w:p>
        </w:tc>
        <w:tc>
          <w:tcPr>
            <w:tcW w:w="920" w:type="dxa"/>
          </w:tcPr>
          <w:p w:rsidR="009C40E6" w:rsidRDefault="00BB2D62">
            <w:pPr>
              <w:pStyle w:val="TableParagraph"/>
              <w:spacing w:before="102"/>
              <w:ind w:left="135"/>
              <w:rPr>
                <w:b/>
                <w:sz w:val="24"/>
              </w:rPr>
            </w:pPr>
            <w:r>
              <w:rPr>
                <w:b/>
                <w:sz w:val="24"/>
              </w:rPr>
              <w:t>4,5</w:t>
            </w:r>
          </w:p>
        </w:tc>
        <w:tc>
          <w:tcPr>
            <w:tcW w:w="809" w:type="dxa"/>
          </w:tcPr>
          <w:p w:rsidR="009C40E6" w:rsidRDefault="00BB2D62">
            <w:pPr>
              <w:pStyle w:val="TableParagraph"/>
              <w:spacing w:before="98"/>
              <w:ind w:left="132"/>
              <w:rPr>
                <w:sz w:val="24"/>
              </w:rPr>
            </w:pPr>
            <w:r>
              <w:rPr>
                <w:sz w:val="24"/>
              </w:rPr>
              <w:t>4,5</w:t>
            </w:r>
          </w:p>
        </w:tc>
      </w:tr>
      <w:tr w:rsidR="009C40E6">
        <w:trPr>
          <w:trHeight w:val="760"/>
        </w:trPr>
        <w:tc>
          <w:tcPr>
            <w:tcW w:w="569" w:type="dxa"/>
          </w:tcPr>
          <w:p w:rsidR="009C40E6" w:rsidRDefault="00BB2D62">
            <w:pPr>
              <w:pStyle w:val="TableParagraph"/>
              <w:ind w:left="134"/>
              <w:rPr>
                <w:sz w:val="24"/>
              </w:rPr>
            </w:pPr>
            <w:r>
              <w:rPr>
                <w:sz w:val="24"/>
              </w:rPr>
              <w:t>8.</w:t>
            </w:r>
          </w:p>
        </w:tc>
        <w:tc>
          <w:tcPr>
            <w:tcW w:w="4232" w:type="dxa"/>
          </w:tcPr>
          <w:p w:rsidR="009C40E6" w:rsidRDefault="00BB2D62">
            <w:pPr>
              <w:pStyle w:val="TableParagraph"/>
              <w:tabs>
                <w:tab w:val="left" w:pos="1519"/>
                <w:tab w:val="left" w:pos="2600"/>
                <w:tab w:val="left" w:pos="3162"/>
              </w:tabs>
              <w:ind w:right="59"/>
              <w:rPr>
                <w:sz w:val="24"/>
              </w:rPr>
            </w:pPr>
            <w:r>
              <w:rPr>
                <w:sz w:val="24"/>
              </w:rPr>
              <w:t>tööõpetus,</w:t>
            </w:r>
            <w:r>
              <w:rPr>
                <w:sz w:val="24"/>
              </w:rPr>
              <w:tab/>
              <w:t>käsitöö</w:t>
            </w:r>
            <w:r>
              <w:rPr>
                <w:sz w:val="24"/>
              </w:rPr>
              <w:tab/>
              <w:t>ja</w:t>
            </w:r>
            <w:r>
              <w:rPr>
                <w:sz w:val="24"/>
              </w:rPr>
              <w:tab/>
            </w:r>
            <w:r>
              <w:rPr>
                <w:spacing w:val="-1"/>
                <w:sz w:val="24"/>
              </w:rPr>
              <w:t xml:space="preserve">kodundus, </w:t>
            </w:r>
            <w:r>
              <w:rPr>
                <w:sz w:val="24"/>
              </w:rPr>
              <w:t>tehnoloogiaõpetus</w:t>
            </w:r>
          </w:p>
        </w:tc>
        <w:tc>
          <w:tcPr>
            <w:tcW w:w="831" w:type="dxa"/>
          </w:tcPr>
          <w:p w:rsidR="009C40E6" w:rsidRDefault="00BB2D62">
            <w:pPr>
              <w:pStyle w:val="TableParagraph"/>
              <w:ind w:left="133"/>
              <w:rPr>
                <w:sz w:val="24"/>
              </w:rPr>
            </w:pPr>
            <w:r>
              <w:rPr>
                <w:sz w:val="24"/>
              </w:rPr>
              <w:t>1,5</w:t>
            </w:r>
          </w:p>
        </w:tc>
        <w:tc>
          <w:tcPr>
            <w:tcW w:w="898" w:type="dxa"/>
          </w:tcPr>
          <w:p w:rsidR="009C40E6" w:rsidRDefault="00BB2D62">
            <w:pPr>
              <w:pStyle w:val="TableParagraph"/>
              <w:ind w:left="133"/>
              <w:rPr>
                <w:sz w:val="24"/>
              </w:rPr>
            </w:pPr>
            <w:r>
              <w:rPr>
                <w:sz w:val="24"/>
              </w:rPr>
              <w:t>1,5</w:t>
            </w:r>
          </w:p>
        </w:tc>
        <w:tc>
          <w:tcPr>
            <w:tcW w:w="965" w:type="dxa"/>
          </w:tcPr>
          <w:p w:rsidR="009C40E6" w:rsidRDefault="00BB2D62">
            <w:pPr>
              <w:pStyle w:val="TableParagraph"/>
              <w:ind w:left="133"/>
              <w:rPr>
                <w:sz w:val="24"/>
              </w:rPr>
            </w:pPr>
            <w:r>
              <w:rPr>
                <w:sz w:val="24"/>
              </w:rPr>
              <w:t>1,5</w:t>
            </w:r>
          </w:p>
        </w:tc>
        <w:tc>
          <w:tcPr>
            <w:tcW w:w="920" w:type="dxa"/>
          </w:tcPr>
          <w:p w:rsidR="009C40E6" w:rsidRDefault="00BB2D62">
            <w:pPr>
              <w:pStyle w:val="TableParagraph"/>
              <w:spacing w:before="102"/>
              <w:ind w:left="135"/>
              <w:rPr>
                <w:b/>
                <w:sz w:val="24"/>
              </w:rPr>
            </w:pPr>
            <w:r>
              <w:rPr>
                <w:b/>
                <w:sz w:val="24"/>
              </w:rPr>
              <w:t>4,5</w:t>
            </w:r>
          </w:p>
        </w:tc>
        <w:tc>
          <w:tcPr>
            <w:tcW w:w="809" w:type="dxa"/>
          </w:tcPr>
          <w:p w:rsidR="009C40E6" w:rsidRDefault="00BB2D62">
            <w:pPr>
              <w:pStyle w:val="TableParagraph"/>
              <w:ind w:left="132"/>
              <w:rPr>
                <w:sz w:val="24"/>
              </w:rPr>
            </w:pPr>
            <w:r>
              <w:rPr>
                <w:sz w:val="24"/>
              </w:rPr>
              <w:t>4,5</w:t>
            </w:r>
          </w:p>
        </w:tc>
      </w:tr>
      <w:tr w:rsidR="009C40E6">
        <w:trPr>
          <w:trHeight w:val="486"/>
        </w:trPr>
        <w:tc>
          <w:tcPr>
            <w:tcW w:w="569" w:type="dxa"/>
          </w:tcPr>
          <w:p w:rsidR="009C40E6" w:rsidRDefault="00BB2D62">
            <w:pPr>
              <w:pStyle w:val="TableParagraph"/>
              <w:ind w:left="134"/>
              <w:rPr>
                <w:sz w:val="24"/>
              </w:rPr>
            </w:pPr>
            <w:r>
              <w:rPr>
                <w:sz w:val="24"/>
              </w:rPr>
              <w:t>9.</w:t>
            </w:r>
          </w:p>
        </w:tc>
        <w:tc>
          <w:tcPr>
            <w:tcW w:w="4232" w:type="dxa"/>
          </w:tcPr>
          <w:p w:rsidR="009C40E6" w:rsidRDefault="00BB2D62">
            <w:pPr>
              <w:pStyle w:val="TableParagraph"/>
              <w:rPr>
                <w:sz w:val="24"/>
              </w:rPr>
            </w:pPr>
            <w:r>
              <w:rPr>
                <w:sz w:val="24"/>
              </w:rPr>
              <w:t>kehaline kasvatus</w:t>
            </w:r>
          </w:p>
        </w:tc>
        <w:tc>
          <w:tcPr>
            <w:tcW w:w="831" w:type="dxa"/>
          </w:tcPr>
          <w:p w:rsidR="009C40E6" w:rsidRDefault="00BB2D62">
            <w:pPr>
              <w:pStyle w:val="TableParagraph"/>
              <w:ind w:left="133"/>
              <w:rPr>
                <w:sz w:val="24"/>
              </w:rPr>
            </w:pPr>
            <w:r>
              <w:rPr>
                <w:sz w:val="24"/>
              </w:rPr>
              <w:t>3</w:t>
            </w:r>
          </w:p>
        </w:tc>
        <w:tc>
          <w:tcPr>
            <w:tcW w:w="898" w:type="dxa"/>
          </w:tcPr>
          <w:p w:rsidR="009C40E6" w:rsidRDefault="00BB2D62">
            <w:pPr>
              <w:pStyle w:val="TableParagraph"/>
              <w:ind w:left="133"/>
              <w:rPr>
                <w:sz w:val="24"/>
              </w:rPr>
            </w:pPr>
            <w:r>
              <w:rPr>
                <w:sz w:val="24"/>
              </w:rPr>
              <w:t>3</w:t>
            </w:r>
          </w:p>
        </w:tc>
        <w:tc>
          <w:tcPr>
            <w:tcW w:w="965" w:type="dxa"/>
          </w:tcPr>
          <w:p w:rsidR="009C40E6" w:rsidRDefault="00BB2D62">
            <w:pPr>
              <w:pStyle w:val="TableParagraph"/>
              <w:ind w:left="133"/>
              <w:rPr>
                <w:sz w:val="24"/>
              </w:rPr>
            </w:pPr>
            <w:r>
              <w:rPr>
                <w:sz w:val="24"/>
              </w:rPr>
              <w:t>3</w:t>
            </w:r>
          </w:p>
        </w:tc>
        <w:tc>
          <w:tcPr>
            <w:tcW w:w="920" w:type="dxa"/>
          </w:tcPr>
          <w:p w:rsidR="009C40E6" w:rsidRDefault="00BB2D62">
            <w:pPr>
              <w:pStyle w:val="TableParagraph"/>
              <w:spacing w:before="102"/>
              <w:ind w:left="135"/>
              <w:rPr>
                <w:b/>
                <w:sz w:val="24"/>
              </w:rPr>
            </w:pPr>
            <w:r>
              <w:rPr>
                <w:b/>
                <w:sz w:val="24"/>
              </w:rPr>
              <w:t>9</w:t>
            </w:r>
          </w:p>
        </w:tc>
        <w:tc>
          <w:tcPr>
            <w:tcW w:w="809" w:type="dxa"/>
          </w:tcPr>
          <w:p w:rsidR="009C40E6" w:rsidRDefault="00BB2D62">
            <w:pPr>
              <w:pStyle w:val="TableParagraph"/>
              <w:ind w:left="132"/>
              <w:rPr>
                <w:sz w:val="24"/>
              </w:rPr>
            </w:pPr>
            <w:r>
              <w:rPr>
                <w:sz w:val="24"/>
              </w:rPr>
              <w:t>8</w:t>
            </w:r>
          </w:p>
        </w:tc>
      </w:tr>
      <w:tr w:rsidR="009C40E6">
        <w:trPr>
          <w:trHeight w:val="486"/>
        </w:trPr>
        <w:tc>
          <w:tcPr>
            <w:tcW w:w="569" w:type="dxa"/>
          </w:tcPr>
          <w:p w:rsidR="009C40E6" w:rsidRDefault="00BB2D62">
            <w:pPr>
              <w:pStyle w:val="TableParagraph"/>
              <w:ind w:left="134"/>
              <w:rPr>
                <w:sz w:val="24"/>
              </w:rPr>
            </w:pPr>
            <w:r>
              <w:rPr>
                <w:sz w:val="24"/>
              </w:rPr>
              <w:t>10.</w:t>
            </w:r>
          </w:p>
        </w:tc>
        <w:tc>
          <w:tcPr>
            <w:tcW w:w="4232" w:type="dxa"/>
          </w:tcPr>
          <w:p w:rsidR="009C40E6" w:rsidRDefault="00BB2D62">
            <w:pPr>
              <w:pStyle w:val="TableParagraph"/>
              <w:rPr>
                <w:sz w:val="24"/>
              </w:rPr>
            </w:pPr>
            <w:r>
              <w:rPr>
                <w:sz w:val="24"/>
              </w:rPr>
              <w:t>valikõppeaine majandusõpetus</w:t>
            </w:r>
          </w:p>
        </w:tc>
        <w:tc>
          <w:tcPr>
            <w:tcW w:w="831" w:type="dxa"/>
          </w:tcPr>
          <w:p w:rsidR="009C40E6" w:rsidRDefault="009C40E6">
            <w:pPr>
              <w:pStyle w:val="TableParagraph"/>
              <w:spacing w:before="0"/>
              <w:ind w:left="0"/>
              <w:rPr>
                <w:sz w:val="24"/>
              </w:rPr>
            </w:pPr>
          </w:p>
        </w:tc>
        <w:tc>
          <w:tcPr>
            <w:tcW w:w="898" w:type="dxa"/>
          </w:tcPr>
          <w:p w:rsidR="009C40E6" w:rsidRDefault="009C40E6">
            <w:pPr>
              <w:pStyle w:val="TableParagraph"/>
              <w:spacing w:before="0"/>
              <w:ind w:left="0"/>
              <w:rPr>
                <w:sz w:val="24"/>
              </w:rPr>
            </w:pPr>
          </w:p>
        </w:tc>
        <w:tc>
          <w:tcPr>
            <w:tcW w:w="965" w:type="dxa"/>
          </w:tcPr>
          <w:p w:rsidR="009C40E6" w:rsidRDefault="00BB2D62">
            <w:pPr>
              <w:pStyle w:val="TableParagraph"/>
              <w:ind w:left="133"/>
              <w:rPr>
                <w:sz w:val="24"/>
              </w:rPr>
            </w:pPr>
            <w:r>
              <w:rPr>
                <w:sz w:val="24"/>
              </w:rPr>
              <w:t>1</w:t>
            </w:r>
          </w:p>
        </w:tc>
        <w:tc>
          <w:tcPr>
            <w:tcW w:w="920" w:type="dxa"/>
          </w:tcPr>
          <w:p w:rsidR="009C40E6" w:rsidRDefault="00BB2D62">
            <w:pPr>
              <w:pStyle w:val="TableParagraph"/>
              <w:spacing w:before="102"/>
              <w:ind w:left="135"/>
              <w:rPr>
                <w:b/>
                <w:sz w:val="24"/>
              </w:rPr>
            </w:pPr>
            <w:r>
              <w:rPr>
                <w:b/>
                <w:sz w:val="24"/>
              </w:rPr>
              <w:t>1</w:t>
            </w:r>
          </w:p>
        </w:tc>
        <w:tc>
          <w:tcPr>
            <w:tcW w:w="809" w:type="dxa"/>
          </w:tcPr>
          <w:p w:rsidR="009C40E6" w:rsidRDefault="009C40E6">
            <w:pPr>
              <w:pStyle w:val="TableParagraph"/>
              <w:spacing w:before="0"/>
              <w:ind w:left="0"/>
              <w:rPr>
                <w:sz w:val="24"/>
              </w:rPr>
            </w:pPr>
          </w:p>
        </w:tc>
      </w:tr>
      <w:tr w:rsidR="009C40E6">
        <w:trPr>
          <w:trHeight w:val="486"/>
        </w:trPr>
        <w:tc>
          <w:tcPr>
            <w:tcW w:w="569" w:type="dxa"/>
          </w:tcPr>
          <w:p w:rsidR="009C40E6" w:rsidRDefault="00BB2D62">
            <w:pPr>
              <w:pStyle w:val="TableParagraph"/>
              <w:ind w:left="134"/>
              <w:rPr>
                <w:sz w:val="24"/>
              </w:rPr>
            </w:pPr>
            <w:r>
              <w:rPr>
                <w:sz w:val="24"/>
              </w:rPr>
              <w:t>11.</w:t>
            </w:r>
          </w:p>
        </w:tc>
        <w:tc>
          <w:tcPr>
            <w:tcW w:w="4232" w:type="dxa"/>
          </w:tcPr>
          <w:p w:rsidR="009C40E6" w:rsidRDefault="00BB2D62" w:rsidP="00975F96">
            <w:pPr>
              <w:pStyle w:val="TableParagraph"/>
              <w:rPr>
                <w:sz w:val="24"/>
              </w:rPr>
            </w:pPr>
            <w:r>
              <w:rPr>
                <w:sz w:val="24"/>
              </w:rPr>
              <w:t xml:space="preserve">valikõppeaine </w:t>
            </w:r>
            <w:proofErr w:type="spellStart"/>
            <w:r w:rsidR="00975F96">
              <w:rPr>
                <w:sz w:val="24"/>
              </w:rPr>
              <w:t>digiõpetus</w:t>
            </w:r>
            <w:proofErr w:type="spellEnd"/>
          </w:p>
        </w:tc>
        <w:tc>
          <w:tcPr>
            <w:tcW w:w="831" w:type="dxa"/>
          </w:tcPr>
          <w:p w:rsidR="009C40E6" w:rsidRDefault="00BB2D62">
            <w:pPr>
              <w:pStyle w:val="TableParagraph"/>
              <w:ind w:left="133"/>
              <w:rPr>
                <w:sz w:val="24"/>
              </w:rPr>
            </w:pPr>
            <w:r>
              <w:rPr>
                <w:sz w:val="24"/>
              </w:rPr>
              <w:t>1</w:t>
            </w:r>
          </w:p>
        </w:tc>
        <w:tc>
          <w:tcPr>
            <w:tcW w:w="898" w:type="dxa"/>
          </w:tcPr>
          <w:p w:rsidR="009C40E6" w:rsidRDefault="00BB2D62">
            <w:pPr>
              <w:pStyle w:val="TableParagraph"/>
              <w:ind w:left="133"/>
              <w:rPr>
                <w:sz w:val="24"/>
              </w:rPr>
            </w:pPr>
            <w:r>
              <w:rPr>
                <w:sz w:val="24"/>
              </w:rPr>
              <w:t>1</w:t>
            </w:r>
          </w:p>
        </w:tc>
        <w:tc>
          <w:tcPr>
            <w:tcW w:w="965" w:type="dxa"/>
          </w:tcPr>
          <w:p w:rsidR="009C40E6" w:rsidRDefault="00BB2D62">
            <w:pPr>
              <w:pStyle w:val="TableParagraph"/>
              <w:ind w:left="133"/>
              <w:rPr>
                <w:sz w:val="24"/>
              </w:rPr>
            </w:pPr>
            <w:r>
              <w:rPr>
                <w:sz w:val="24"/>
              </w:rPr>
              <w:t>1</w:t>
            </w:r>
          </w:p>
        </w:tc>
        <w:tc>
          <w:tcPr>
            <w:tcW w:w="920" w:type="dxa"/>
          </w:tcPr>
          <w:p w:rsidR="009C40E6" w:rsidRDefault="00BB2D62">
            <w:pPr>
              <w:pStyle w:val="TableParagraph"/>
              <w:spacing w:before="102"/>
              <w:ind w:left="135"/>
              <w:rPr>
                <w:b/>
                <w:sz w:val="24"/>
              </w:rPr>
            </w:pPr>
            <w:r>
              <w:rPr>
                <w:b/>
                <w:sz w:val="24"/>
              </w:rPr>
              <w:t>3</w:t>
            </w:r>
          </w:p>
        </w:tc>
        <w:tc>
          <w:tcPr>
            <w:tcW w:w="809" w:type="dxa"/>
          </w:tcPr>
          <w:p w:rsidR="009C40E6" w:rsidRDefault="009C40E6">
            <w:pPr>
              <w:pStyle w:val="TableParagraph"/>
              <w:spacing w:before="0"/>
              <w:ind w:left="0"/>
              <w:rPr>
                <w:sz w:val="24"/>
              </w:rPr>
            </w:pPr>
          </w:p>
        </w:tc>
      </w:tr>
      <w:tr w:rsidR="009C40E6">
        <w:trPr>
          <w:trHeight w:val="484"/>
        </w:trPr>
        <w:tc>
          <w:tcPr>
            <w:tcW w:w="569" w:type="dxa"/>
          </w:tcPr>
          <w:p w:rsidR="009C40E6" w:rsidRDefault="009C40E6">
            <w:pPr>
              <w:pStyle w:val="TableParagraph"/>
              <w:spacing w:before="0"/>
              <w:ind w:left="0"/>
              <w:rPr>
                <w:sz w:val="24"/>
              </w:rPr>
            </w:pPr>
          </w:p>
        </w:tc>
        <w:tc>
          <w:tcPr>
            <w:tcW w:w="4232" w:type="dxa"/>
          </w:tcPr>
          <w:p w:rsidR="009C40E6" w:rsidRDefault="00BB2D62">
            <w:pPr>
              <w:pStyle w:val="TableParagraph"/>
              <w:spacing w:before="102"/>
              <w:rPr>
                <w:b/>
                <w:sz w:val="24"/>
              </w:rPr>
            </w:pPr>
            <w:r>
              <w:rPr>
                <w:b/>
                <w:sz w:val="24"/>
              </w:rPr>
              <w:t>Kokku tunde nädalas</w:t>
            </w:r>
          </w:p>
        </w:tc>
        <w:tc>
          <w:tcPr>
            <w:tcW w:w="831" w:type="dxa"/>
          </w:tcPr>
          <w:p w:rsidR="009C40E6" w:rsidRDefault="00BB2D62">
            <w:pPr>
              <w:pStyle w:val="TableParagraph"/>
              <w:spacing w:before="102"/>
              <w:ind w:left="133"/>
              <w:rPr>
                <w:b/>
                <w:sz w:val="24"/>
              </w:rPr>
            </w:pPr>
            <w:r>
              <w:rPr>
                <w:b/>
                <w:sz w:val="24"/>
              </w:rPr>
              <w:t>20</w:t>
            </w:r>
          </w:p>
        </w:tc>
        <w:tc>
          <w:tcPr>
            <w:tcW w:w="898" w:type="dxa"/>
          </w:tcPr>
          <w:p w:rsidR="009C40E6" w:rsidRDefault="00BB2D62">
            <w:pPr>
              <w:pStyle w:val="TableParagraph"/>
              <w:spacing w:before="102"/>
              <w:ind w:left="133"/>
              <w:rPr>
                <w:b/>
                <w:sz w:val="24"/>
              </w:rPr>
            </w:pPr>
            <w:r>
              <w:rPr>
                <w:b/>
                <w:sz w:val="24"/>
              </w:rPr>
              <w:t>23</w:t>
            </w:r>
          </w:p>
        </w:tc>
        <w:tc>
          <w:tcPr>
            <w:tcW w:w="965" w:type="dxa"/>
          </w:tcPr>
          <w:p w:rsidR="009C40E6" w:rsidRDefault="00BB2D62">
            <w:pPr>
              <w:pStyle w:val="TableParagraph"/>
              <w:spacing w:before="102"/>
              <w:ind w:left="133"/>
              <w:rPr>
                <w:b/>
                <w:sz w:val="24"/>
              </w:rPr>
            </w:pPr>
            <w:r>
              <w:rPr>
                <w:b/>
                <w:sz w:val="24"/>
              </w:rPr>
              <w:t>25</w:t>
            </w:r>
          </w:p>
        </w:tc>
        <w:tc>
          <w:tcPr>
            <w:tcW w:w="920" w:type="dxa"/>
          </w:tcPr>
          <w:p w:rsidR="009C40E6" w:rsidRDefault="00BB2D62">
            <w:pPr>
              <w:pStyle w:val="TableParagraph"/>
              <w:spacing w:before="102"/>
              <w:ind w:left="135"/>
              <w:rPr>
                <w:b/>
                <w:sz w:val="24"/>
              </w:rPr>
            </w:pPr>
            <w:r>
              <w:rPr>
                <w:b/>
                <w:w w:val="99"/>
                <w:sz w:val="24"/>
              </w:rPr>
              <w:t>X</w:t>
            </w:r>
          </w:p>
        </w:tc>
        <w:tc>
          <w:tcPr>
            <w:tcW w:w="809" w:type="dxa"/>
          </w:tcPr>
          <w:p w:rsidR="009C40E6" w:rsidRDefault="00BB2D62">
            <w:pPr>
              <w:pStyle w:val="TableParagraph"/>
              <w:ind w:left="132"/>
              <w:rPr>
                <w:sz w:val="24"/>
              </w:rPr>
            </w:pPr>
            <w:r>
              <w:rPr>
                <w:w w:val="99"/>
                <w:sz w:val="24"/>
              </w:rPr>
              <w:t>X</w:t>
            </w:r>
          </w:p>
        </w:tc>
      </w:tr>
      <w:tr w:rsidR="009C40E6">
        <w:trPr>
          <w:trHeight w:val="486"/>
        </w:trPr>
        <w:tc>
          <w:tcPr>
            <w:tcW w:w="569" w:type="dxa"/>
          </w:tcPr>
          <w:p w:rsidR="009C40E6" w:rsidRDefault="009C40E6">
            <w:pPr>
              <w:pStyle w:val="TableParagraph"/>
              <w:spacing w:before="0"/>
              <w:ind w:left="0"/>
              <w:rPr>
                <w:sz w:val="24"/>
              </w:rPr>
            </w:pPr>
          </w:p>
        </w:tc>
        <w:tc>
          <w:tcPr>
            <w:tcW w:w="4232" w:type="dxa"/>
          </w:tcPr>
          <w:p w:rsidR="009C40E6" w:rsidRDefault="00BB2D62">
            <w:pPr>
              <w:pStyle w:val="TableParagraph"/>
              <w:rPr>
                <w:sz w:val="24"/>
              </w:rPr>
            </w:pPr>
            <w:r>
              <w:rPr>
                <w:sz w:val="24"/>
              </w:rPr>
              <w:t>Norm</w:t>
            </w:r>
          </w:p>
        </w:tc>
        <w:tc>
          <w:tcPr>
            <w:tcW w:w="831" w:type="dxa"/>
          </w:tcPr>
          <w:p w:rsidR="009C40E6" w:rsidRDefault="00BB2D62">
            <w:pPr>
              <w:pStyle w:val="TableParagraph"/>
              <w:ind w:left="133"/>
              <w:rPr>
                <w:sz w:val="24"/>
              </w:rPr>
            </w:pPr>
            <w:r>
              <w:rPr>
                <w:sz w:val="24"/>
              </w:rPr>
              <w:t>20</w:t>
            </w:r>
          </w:p>
        </w:tc>
        <w:tc>
          <w:tcPr>
            <w:tcW w:w="898" w:type="dxa"/>
          </w:tcPr>
          <w:p w:rsidR="009C40E6" w:rsidRDefault="00BB2D62">
            <w:pPr>
              <w:pStyle w:val="TableParagraph"/>
              <w:ind w:left="133"/>
              <w:rPr>
                <w:sz w:val="24"/>
              </w:rPr>
            </w:pPr>
            <w:r>
              <w:rPr>
                <w:sz w:val="24"/>
              </w:rPr>
              <w:t>23</w:t>
            </w:r>
          </w:p>
        </w:tc>
        <w:tc>
          <w:tcPr>
            <w:tcW w:w="965" w:type="dxa"/>
          </w:tcPr>
          <w:p w:rsidR="009C40E6" w:rsidRDefault="00BB2D62">
            <w:pPr>
              <w:pStyle w:val="TableParagraph"/>
              <w:ind w:left="133"/>
              <w:rPr>
                <w:sz w:val="24"/>
              </w:rPr>
            </w:pPr>
            <w:r>
              <w:rPr>
                <w:sz w:val="24"/>
              </w:rPr>
              <w:t>25</w:t>
            </w:r>
          </w:p>
        </w:tc>
        <w:tc>
          <w:tcPr>
            <w:tcW w:w="920" w:type="dxa"/>
          </w:tcPr>
          <w:p w:rsidR="009C40E6" w:rsidRDefault="00BB2D62">
            <w:pPr>
              <w:pStyle w:val="TableParagraph"/>
              <w:spacing w:before="102"/>
              <w:ind w:left="135"/>
              <w:rPr>
                <w:b/>
                <w:sz w:val="24"/>
              </w:rPr>
            </w:pPr>
            <w:r>
              <w:rPr>
                <w:b/>
                <w:w w:val="99"/>
                <w:sz w:val="24"/>
              </w:rPr>
              <w:t>X</w:t>
            </w:r>
          </w:p>
        </w:tc>
        <w:tc>
          <w:tcPr>
            <w:tcW w:w="809" w:type="dxa"/>
          </w:tcPr>
          <w:p w:rsidR="009C40E6" w:rsidRDefault="00BB2D62">
            <w:pPr>
              <w:pStyle w:val="TableParagraph"/>
              <w:ind w:left="132"/>
              <w:rPr>
                <w:sz w:val="24"/>
              </w:rPr>
            </w:pPr>
            <w:r>
              <w:rPr>
                <w:w w:val="99"/>
                <w:sz w:val="24"/>
              </w:rPr>
              <w:t>X</w:t>
            </w:r>
          </w:p>
        </w:tc>
      </w:tr>
    </w:tbl>
    <w:p w:rsidR="009C40E6" w:rsidRDefault="009C40E6">
      <w:pPr>
        <w:rPr>
          <w:sz w:val="24"/>
        </w:rPr>
        <w:sectPr w:rsidR="009C40E6">
          <w:pgSz w:w="11910" w:h="16840"/>
          <w:pgMar w:top="1320" w:right="1220" w:bottom="280" w:left="1200" w:header="708" w:footer="708" w:gutter="0"/>
          <w:cols w:space="708"/>
        </w:sectPr>
      </w:pPr>
    </w:p>
    <w:p w:rsidR="009C40E6" w:rsidRDefault="00BB2D62">
      <w:pPr>
        <w:pStyle w:val="Loendilik"/>
        <w:numPr>
          <w:ilvl w:val="0"/>
          <w:numId w:val="11"/>
        </w:numPr>
        <w:tabs>
          <w:tab w:val="left" w:pos="370"/>
        </w:tabs>
        <w:spacing w:before="76"/>
        <w:rPr>
          <w:b/>
          <w:sz w:val="24"/>
        </w:rPr>
      </w:pPr>
      <w:r>
        <w:rPr>
          <w:b/>
          <w:sz w:val="24"/>
        </w:rPr>
        <w:lastRenderedPageBreak/>
        <w:t>kooliastme keelekümblusklassi</w:t>
      </w:r>
      <w:r>
        <w:rPr>
          <w:b/>
          <w:spacing w:val="1"/>
          <w:sz w:val="24"/>
        </w:rPr>
        <w:t xml:space="preserve"> </w:t>
      </w:r>
      <w:r>
        <w:rPr>
          <w:b/>
          <w:sz w:val="24"/>
        </w:rPr>
        <w:t>tunnijaotusplaan</w:t>
      </w:r>
    </w:p>
    <w:p w:rsidR="009C40E6" w:rsidRDefault="009C40E6">
      <w:pPr>
        <w:pStyle w:val="Kehatekst"/>
        <w:spacing w:before="2"/>
        <w:rPr>
          <w:b/>
          <w:sz w:val="7"/>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502"/>
        <w:gridCol w:w="792"/>
        <w:gridCol w:w="896"/>
        <w:gridCol w:w="944"/>
        <w:gridCol w:w="1713"/>
        <w:gridCol w:w="810"/>
      </w:tblGrid>
      <w:tr w:rsidR="009C40E6">
        <w:trPr>
          <w:trHeight w:val="760"/>
        </w:trPr>
        <w:tc>
          <w:tcPr>
            <w:tcW w:w="569" w:type="dxa"/>
          </w:tcPr>
          <w:p w:rsidR="009C40E6" w:rsidRDefault="00BB2D62">
            <w:pPr>
              <w:pStyle w:val="TableParagraph"/>
              <w:spacing w:before="102"/>
              <w:ind w:left="134"/>
              <w:rPr>
                <w:b/>
                <w:sz w:val="24"/>
              </w:rPr>
            </w:pPr>
            <w:r>
              <w:rPr>
                <w:b/>
                <w:sz w:val="24"/>
              </w:rPr>
              <w:t>Jrk</w:t>
            </w:r>
          </w:p>
        </w:tc>
        <w:tc>
          <w:tcPr>
            <w:tcW w:w="3502" w:type="dxa"/>
          </w:tcPr>
          <w:p w:rsidR="009C40E6" w:rsidRDefault="00BB2D62">
            <w:pPr>
              <w:pStyle w:val="TableParagraph"/>
              <w:spacing w:before="102"/>
              <w:rPr>
                <w:b/>
                <w:sz w:val="24"/>
              </w:rPr>
            </w:pPr>
            <w:r>
              <w:rPr>
                <w:b/>
                <w:sz w:val="24"/>
              </w:rPr>
              <w:t>Õppeaine</w:t>
            </w:r>
          </w:p>
        </w:tc>
        <w:tc>
          <w:tcPr>
            <w:tcW w:w="792" w:type="dxa"/>
          </w:tcPr>
          <w:p w:rsidR="009C40E6" w:rsidRDefault="00BB2D62">
            <w:pPr>
              <w:pStyle w:val="TableParagraph"/>
              <w:spacing w:before="102"/>
              <w:ind w:left="134"/>
              <w:rPr>
                <w:b/>
                <w:sz w:val="24"/>
              </w:rPr>
            </w:pPr>
            <w:r>
              <w:rPr>
                <w:b/>
                <w:w w:val="99"/>
                <w:sz w:val="24"/>
              </w:rPr>
              <w:t>I</w:t>
            </w:r>
          </w:p>
          <w:p w:rsidR="009C40E6" w:rsidRDefault="00BB2D62">
            <w:pPr>
              <w:pStyle w:val="TableParagraph"/>
              <w:spacing w:before="0"/>
              <w:ind w:left="134"/>
              <w:rPr>
                <w:b/>
                <w:sz w:val="24"/>
              </w:rPr>
            </w:pPr>
            <w:r>
              <w:rPr>
                <w:b/>
                <w:sz w:val="24"/>
              </w:rPr>
              <w:t>klass</w:t>
            </w:r>
          </w:p>
        </w:tc>
        <w:tc>
          <w:tcPr>
            <w:tcW w:w="896" w:type="dxa"/>
          </w:tcPr>
          <w:p w:rsidR="009C40E6" w:rsidRDefault="00BB2D62">
            <w:pPr>
              <w:pStyle w:val="TableParagraph"/>
              <w:spacing w:before="102"/>
              <w:rPr>
                <w:b/>
                <w:sz w:val="24"/>
              </w:rPr>
            </w:pPr>
            <w:r>
              <w:rPr>
                <w:b/>
                <w:sz w:val="24"/>
              </w:rPr>
              <w:t>II</w:t>
            </w:r>
          </w:p>
          <w:p w:rsidR="009C40E6" w:rsidRDefault="00BB2D62">
            <w:pPr>
              <w:pStyle w:val="TableParagraph"/>
              <w:spacing w:before="0"/>
              <w:rPr>
                <w:b/>
                <w:sz w:val="24"/>
              </w:rPr>
            </w:pPr>
            <w:r>
              <w:rPr>
                <w:b/>
                <w:sz w:val="24"/>
              </w:rPr>
              <w:t>klass</w:t>
            </w:r>
          </w:p>
        </w:tc>
        <w:tc>
          <w:tcPr>
            <w:tcW w:w="944" w:type="dxa"/>
          </w:tcPr>
          <w:p w:rsidR="009C40E6" w:rsidRDefault="00BB2D62">
            <w:pPr>
              <w:pStyle w:val="TableParagraph"/>
              <w:spacing w:before="102"/>
              <w:rPr>
                <w:b/>
                <w:sz w:val="24"/>
              </w:rPr>
            </w:pPr>
            <w:r>
              <w:rPr>
                <w:b/>
                <w:sz w:val="24"/>
              </w:rPr>
              <w:t>III</w:t>
            </w:r>
          </w:p>
          <w:p w:rsidR="009C40E6" w:rsidRDefault="00BB2D62">
            <w:pPr>
              <w:pStyle w:val="TableParagraph"/>
              <w:spacing w:before="0"/>
              <w:rPr>
                <w:b/>
                <w:sz w:val="24"/>
              </w:rPr>
            </w:pPr>
            <w:r>
              <w:rPr>
                <w:b/>
                <w:sz w:val="24"/>
              </w:rPr>
              <w:t>klass</w:t>
            </w:r>
          </w:p>
        </w:tc>
        <w:tc>
          <w:tcPr>
            <w:tcW w:w="1713" w:type="dxa"/>
          </w:tcPr>
          <w:p w:rsidR="009C40E6" w:rsidRDefault="00BB2D62">
            <w:pPr>
              <w:pStyle w:val="TableParagraph"/>
              <w:spacing w:before="102"/>
              <w:ind w:left="135"/>
              <w:rPr>
                <w:b/>
                <w:sz w:val="24"/>
              </w:rPr>
            </w:pPr>
            <w:r>
              <w:rPr>
                <w:b/>
                <w:sz w:val="24"/>
              </w:rPr>
              <w:t>Kokku</w:t>
            </w:r>
          </w:p>
        </w:tc>
        <w:tc>
          <w:tcPr>
            <w:tcW w:w="810" w:type="dxa"/>
          </w:tcPr>
          <w:p w:rsidR="009C40E6" w:rsidRDefault="00BB2D62">
            <w:pPr>
              <w:pStyle w:val="TableParagraph"/>
              <w:spacing w:before="102"/>
              <w:ind w:left="131"/>
              <w:rPr>
                <w:b/>
                <w:sz w:val="24"/>
              </w:rPr>
            </w:pPr>
            <w:r>
              <w:rPr>
                <w:b/>
                <w:sz w:val="24"/>
              </w:rPr>
              <w:t>Norm</w:t>
            </w:r>
          </w:p>
        </w:tc>
      </w:tr>
      <w:tr w:rsidR="009C40E6">
        <w:trPr>
          <w:trHeight w:val="486"/>
        </w:trPr>
        <w:tc>
          <w:tcPr>
            <w:tcW w:w="569" w:type="dxa"/>
          </w:tcPr>
          <w:p w:rsidR="009C40E6" w:rsidRDefault="00BB2D62">
            <w:pPr>
              <w:pStyle w:val="TableParagraph"/>
              <w:ind w:left="134"/>
              <w:rPr>
                <w:sz w:val="24"/>
              </w:rPr>
            </w:pPr>
            <w:r>
              <w:rPr>
                <w:sz w:val="24"/>
              </w:rPr>
              <w:t>1.</w:t>
            </w:r>
          </w:p>
        </w:tc>
        <w:tc>
          <w:tcPr>
            <w:tcW w:w="3502" w:type="dxa"/>
          </w:tcPr>
          <w:p w:rsidR="009C40E6" w:rsidRDefault="00BB2D62">
            <w:pPr>
              <w:pStyle w:val="TableParagraph"/>
              <w:rPr>
                <w:sz w:val="24"/>
              </w:rPr>
            </w:pPr>
            <w:r>
              <w:rPr>
                <w:sz w:val="24"/>
              </w:rPr>
              <w:t>eesti keel</w:t>
            </w:r>
          </w:p>
        </w:tc>
        <w:tc>
          <w:tcPr>
            <w:tcW w:w="792" w:type="dxa"/>
          </w:tcPr>
          <w:p w:rsidR="009C40E6" w:rsidRDefault="00BB2D62">
            <w:pPr>
              <w:pStyle w:val="TableParagraph"/>
              <w:ind w:left="134"/>
              <w:rPr>
                <w:sz w:val="24"/>
              </w:rPr>
            </w:pPr>
            <w:r>
              <w:rPr>
                <w:sz w:val="24"/>
              </w:rPr>
              <w:t>6</w:t>
            </w:r>
          </w:p>
        </w:tc>
        <w:tc>
          <w:tcPr>
            <w:tcW w:w="896" w:type="dxa"/>
          </w:tcPr>
          <w:p w:rsidR="009C40E6" w:rsidRDefault="00BB2D62">
            <w:pPr>
              <w:pStyle w:val="TableParagraph"/>
              <w:rPr>
                <w:sz w:val="24"/>
              </w:rPr>
            </w:pPr>
            <w:r>
              <w:rPr>
                <w:sz w:val="24"/>
              </w:rPr>
              <w:t>10/6</w:t>
            </w:r>
          </w:p>
        </w:tc>
        <w:tc>
          <w:tcPr>
            <w:tcW w:w="944" w:type="dxa"/>
          </w:tcPr>
          <w:p w:rsidR="009C40E6" w:rsidRDefault="00BB2D62">
            <w:pPr>
              <w:pStyle w:val="TableParagraph"/>
              <w:rPr>
                <w:sz w:val="24"/>
              </w:rPr>
            </w:pPr>
            <w:r>
              <w:rPr>
                <w:sz w:val="24"/>
              </w:rPr>
              <w:t>5</w:t>
            </w:r>
          </w:p>
        </w:tc>
        <w:tc>
          <w:tcPr>
            <w:tcW w:w="1713" w:type="dxa"/>
          </w:tcPr>
          <w:p w:rsidR="009C40E6" w:rsidRDefault="00BB2D62">
            <w:pPr>
              <w:pStyle w:val="TableParagraph"/>
              <w:spacing w:before="102"/>
              <w:ind w:left="135"/>
              <w:rPr>
                <w:b/>
                <w:sz w:val="24"/>
              </w:rPr>
            </w:pPr>
            <w:r>
              <w:rPr>
                <w:b/>
                <w:sz w:val="24"/>
              </w:rPr>
              <w:t>19</w:t>
            </w:r>
          </w:p>
        </w:tc>
        <w:tc>
          <w:tcPr>
            <w:tcW w:w="810" w:type="dxa"/>
          </w:tcPr>
          <w:p w:rsidR="009C40E6" w:rsidRDefault="00BB2D62">
            <w:pPr>
              <w:pStyle w:val="TableParagraph"/>
              <w:ind w:left="131"/>
              <w:rPr>
                <w:sz w:val="24"/>
              </w:rPr>
            </w:pPr>
            <w:r>
              <w:rPr>
                <w:sz w:val="24"/>
              </w:rPr>
              <w:t>19</w:t>
            </w:r>
          </w:p>
        </w:tc>
      </w:tr>
      <w:tr w:rsidR="009C40E6">
        <w:trPr>
          <w:trHeight w:val="762"/>
        </w:trPr>
        <w:tc>
          <w:tcPr>
            <w:tcW w:w="569" w:type="dxa"/>
          </w:tcPr>
          <w:p w:rsidR="009C40E6" w:rsidRDefault="00BB2D62">
            <w:pPr>
              <w:pStyle w:val="TableParagraph"/>
              <w:ind w:left="134"/>
              <w:rPr>
                <w:sz w:val="24"/>
              </w:rPr>
            </w:pPr>
            <w:r>
              <w:rPr>
                <w:sz w:val="24"/>
              </w:rPr>
              <w:t>2.</w:t>
            </w:r>
          </w:p>
        </w:tc>
        <w:tc>
          <w:tcPr>
            <w:tcW w:w="3502" w:type="dxa"/>
          </w:tcPr>
          <w:p w:rsidR="009C40E6" w:rsidRDefault="00BB2D62">
            <w:pPr>
              <w:pStyle w:val="TableParagraph"/>
              <w:rPr>
                <w:sz w:val="24"/>
              </w:rPr>
            </w:pPr>
            <w:r>
              <w:rPr>
                <w:sz w:val="24"/>
              </w:rPr>
              <w:t>vene keel</w:t>
            </w:r>
          </w:p>
        </w:tc>
        <w:tc>
          <w:tcPr>
            <w:tcW w:w="792" w:type="dxa"/>
          </w:tcPr>
          <w:p w:rsidR="009C40E6" w:rsidRDefault="00BB2D62">
            <w:pPr>
              <w:pStyle w:val="TableParagraph"/>
              <w:ind w:left="134"/>
              <w:rPr>
                <w:sz w:val="24"/>
              </w:rPr>
            </w:pPr>
            <w:r>
              <w:rPr>
                <w:sz w:val="24"/>
              </w:rPr>
              <w:t>0</w:t>
            </w:r>
          </w:p>
        </w:tc>
        <w:tc>
          <w:tcPr>
            <w:tcW w:w="896" w:type="dxa"/>
          </w:tcPr>
          <w:p w:rsidR="009C40E6" w:rsidRDefault="00BB2D62">
            <w:pPr>
              <w:pStyle w:val="TableParagraph"/>
              <w:rPr>
                <w:sz w:val="24"/>
              </w:rPr>
            </w:pPr>
            <w:r>
              <w:rPr>
                <w:sz w:val="24"/>
              </w:rPr>
              <w:t>0/4</w:t>
            </w:r>
          </w:p>
        </w:tc>
        <w:tc>
          <w:tcPr>
            <w:tcW w:w="944" w:type="dxa"/>
          </w:tcPr>
          <w:p w:rsidR="009C40E6" w:rsidRDefault="00BB2D62">
            <w:pPr>
              <w:pStyle w:val="TableParagraph"/>
              <w:rPr>
                <w:sz w:val="24"/>
              </w:rPr>
            </w:pPr>
            <w:r>
              <w:rPr>
                <w:sz w:val="24"/>
              </w:rPr>
              <w:t>5</w:t>
            </w:r>
          </w:p>
        </w:tc>
        <w:tc>
          <w:tcPr>
            <w:tcW w:w="1713" w:type="dxa"/>
          </w:tcPr>
          <w:p w:rsidR="009C40E6" w:rsidRDefault="00BB2D62">
            <w:pPr>
              <w:pStyle w:val="TableParagraph"/>
              <w:ind w:left="135" w:right="343"/>
              <w:rPr>
                <w:sz w:val="24"/>
              </w:rPr>
            </w:pPr>
            <w:r>
              <w:rPr>
                <w:sz w:val="24"/>
              </w:rPr>
              <w:t>valiktundide arvelt</w:t>
            </w:r>
          </w:p>
        </w:tc>
        <w:tc>
          <w:tcPr>
            <w:tcW w:w="810" w:type="dxa"/>
          </w:tcPr>
          <w:p w:rsidR="009C40E6" w:rsidRDefault="009C40E6">
            <w:pPr>
              <w:pStyle w:val="TableParagraph"/>
              <w:spacing w:before="0"/>
              <w:ind w:left="0"/>
              <w:rPr>
                <w:sz w:val="24"/>
              </w:rPr>
            </w:pPr>
          </w:p>
        </w:tc>
      </w:tr>
      <w:tr w:rsidR="009C40E6">
        <w:trPr>
          <w:trHeight w:val="486"/>
        </w:trPr>
        <w:tc>
          <w:tcPr>
            <w:tcW w:w="569" w:type="dxa"/>
          </w:tcPr>
          <w:p w:rsidR="009C40E6" w:rsidRDefault="00BB2D62">
            <w:pPr>
              <w:pStyle w:val="TableParagraph"/>
              <w:ind w:left="134"/>
              <w:rPr>
                <w:sz w:val="24"/>
              </w:rPr>
            </w:pPr>
            <w:r>
              <w:rPr>
                <w:sz w:val="24"/>
              </w:rPr>
              <w:t>2.</w:t>
            </w:r>
          </w:p>
        </w:tc>
        <w:tc>
          <w:tcPr>
            <w:tcW w:w="3502" w:type="dxa"/>
          </w:tcPr>
          <w:p w:rsidR="009C40E6" w:rsidRDefault="00BB2D62">
            <w:pPr>
              <w:pStyle w:val="TableParagraph"/>
              <w:rPr>
                <w:sz w:val="24"/>
              </w:rPr>
            </w:pPr>
            <w:r>
              <w:rPr>
                <w:sz w:val="24"/>
              </w:rPr>
              <w:t>inglise keel A</w:t>
            </w:r>
          </w:p>
        </w:tc>
        <w:tc>
          <w:tcPr>
            <w:tcW w:w="792" w:type="dxa"/>
          </w:tcPr>
          <w:p w:rsidR="009C40E6" w:rsidRDefault="009C40E6">
            <w:pPr>
              <w:pStyle w:val="TableParagraph"/>
              <w:spacing w:before="0"/>
              <w:ind w:left="0"/>
              <w:rPr>
                <w:sz w:val="24"/>
              </w:rPr>
            </w:pPr>
          </w:p>
        </w:tc>
        <w:tc>
          <w:tcPr>
            <w:tcW w:w="896" w:type="dxa"/>
          </w:tcPr>
          <w:p w:rsidR="009C40E6" w:rsidRDefault="009C40E6">
            <w:pPr>
              <w:pStyle w:val="TableParagraph"/>
              <w:spacing w:before="0"/>
              <w:ind w:left="0"/>
              <w:rPr>
                <w:sz w:val="24"/>
              </w:rPr>
            </w:pPr>
          </w:p>
        </w:tc>
        <w:tc>
          <w:tcPr>
            <w:tcW w:w="944" w:type="dxa"/>
          </w:tcPr>
          <w:p w:rsidR="009C40E6" w:rsidRDefault="00BB2D62">
            <w:pPr>
              <w:pStyle w:val="TableParagraph"/>
              <w:rPr>
                <w:sz w:val="24"/>
              </w:rPr>
            </w:pPr>
            <w:r>
              <w:rPr>
                <w:sz w:val="24"/>
              </w:rPr>
              <w:t>3</w:t>
            </w:r>
          </w:p>
        </w:tc>
        <w:tc>
          <w:tcPr>
            <w:tcW w:w="1713" w:type="dxa"/>
          </w:tcPr>
          <w:p w:rsidR="009C40E6" w:rsidRDefault="00BB2D62">
            <w:pPr>
              <w:pStyle w:val="TableParagraph"/>
              <w:spacing w:before="102"/>
              <w:ind w:left="135"/>
              <w:rPr>
                <w:b/>
                <w:sz w:val="24"/>
              </w:rPr>
            </w:pPr>
            <w:r>
              <w:rPr>
                <w:b/>
                <w:sz w:val="24"/>
              </w:rPr>
              <w:t>3</w:t>
            </w:r>
          </w:p>
        </w:tc>
        <w:tc>
          <w:tcPr>
            <w:tcW w:w="810" w:type="dxa"/>
          </w:tcPr>
          <w:p w:rsidR="009C40E6" w:rsidRDefault="00BB2D62">
            <w:pPr>
              <w:pStyle w:val="TableParagraph"/>
              <w:ind w:left="131"/>
              <w:rPr>
                <w:sz w:val="24"/>
              </w:rPr>
            </w:pPr>
            <w:r>
              <w:rPr>
                <w:sz w:val="24"/>
              </w:rPr>
              <w:t>3</w:t>
            </w:r>
          </w:p>
        </w:tc>
      </w:tr>
      <w:tr w:rsidR="009C40E6">
        <w:trPr>
          <w:trHeight w:val="484"/>
        </w:trPr>
        <w:tc>
          <w:tcPr>
            <w:tcW w:w="569" w:type="dxa"/>
          </w:tcPr>
          <w:p w:rsidR="009C40E6" w:rsidRDefault="00BB2D62">
            <w:pPr>
              <w:pStyle w:val="TableParagraph"/>
              <w:ind w:left="134"/>
              <w:rPr>
                <w:sz w:val="24"/>
              </w:rPr>
            </w:pPr>
            <w:r>
              <w:rPr>
                <w:sz w:val="24"/>
              </w:rPr>
              <w:t>3.</w:t>
            </w:r>
          </w:p>
        </w:tc>
        <w:tc>
          <w:tcPr>
            <w:tcW w:w="3502" w:type="dxa"/>
          </w:tcPr>
          <w:p w:rsidR="009C40E6" w:rsidRDefault="00BB2D62">
            <w:pPr>
              <w:pStyle w:val="TableParagraph"/>
              <w:rPr>
                <w:sz w:val="24"/>
              </w:rPr>
            </w:pPr>
            <w:r>
              <w:rPr>
                <w:sz w:val="24"/>
              </w:rPr>
              <w:t>matemaatika</w:t>
            </w:r>
          </w:p>
        </w:tc>
        <w:tc>
          <w:tcPr>
            <w:tcW w:w="792" w:type="dxa"/>
          </w:tcPr>
          <w:p w:rsidR="009C40E6" w:rsidRDefault="00BB2D62">
            <w:pPr>
              <w:pStyle w:val="TableParagraph"/>
              <w:ind w:left="134"/>
              <w:rPr>
                <w:sz w:val="24"/>
              </w:rPr>
            </w:pPr>
            <w:r>
              <w:rPr>
                <w:sz w:val="24"/>
              </w:rPr>
              <w:t>4</w:t>
            </w:r>
          </w:p>
        </w:tc>
        <w:tc>
          <w:tcPr>
            <w:tcW w:w="896" w:type="dxa"/>
          </w:tcPr>
          <w:p w:rsidR="009C40E6" w:rsidRDefault="00BB2D62">
            <w:pPr>
              <w:pStyle w:val="TableParagraph"/>
              <w:rPr>
                <w:sz w:val="24"/>
              </w:rPr>
            </w:pPr>
            <w:r>
              <w:rPr>
                <w:sz w:val="24"/>
              </w:rPr>
              <w:t>3</w:t>
            </w:r>
          </w:p>
        </w:tc>
        <w:tc>
          <w:tcPr>
            <w:tcW w:w="944" w:type="dxa"/>
          </w:tcPr>
          <w:p w:rsidR="009C40E6" w:rsidRDefault="00BB2D62">
            <w:pPr>
              <w:pStyle w:val="TableParagraph"/>
              <w:rPr>
                <w:sz w:val="24"/>
              </w:rPr>
            </w:pPr>
            <w:r>
              <w:rPr>
                <w:sz w:val="24"/>
              </w:rPr>
              <w:t>3</w:t>
            </w:r>
          </w:p>
        </w:tc>
        <w:tc>
          <w:tcPr>
            <w:tcW w:w="1713" w:type="dxa"/>
          </w:tcPr>
          <w:p w:rsidR="009C40E6" w:rsidRDefault="00BB2D62">
            <w:pPr>
              <w:pStyle w:val="TableParagraph"/>
              <w:spacing w:before="102"/>
              <w:ind w:left="135"/>
              <w:rPr>
                <w:b/>
                <w:sz w:val="24"/>
              </w:rPr>
            </w:pPr>
            <w:r>
              <w:rPr>
                <w:b/>
                <w:sz w:val="24"/>
              </w:rPr>
              <w:t>10</w:t>
            </w:r>
          </w:p>
        </w:tc>
        <w:tc>
          <w:tcPr>
            <w:tcW w:w="810" w:type="dxa"/>
          </w:tcPr>
          <w:p w:rsidR="009C40E6" w:rsidRDefault="00BB2D62">
            <w:pPr>
              <w:pStyle w:val="TableParagraph"/>
              <w:ind w:left="131"/>
              <w:rPr>
                <w:sz w:val="24"/>
              </w:rPr>
            </w:pPr>
            <w:r>
              <w:rPr>
                <w:sz w:val="24"/>
              </w:rPr>
              <w:t>10</w:t>
            </w:r>
          </w:p>
        </w:tc>
      </w:tr>
      <w:tr w:rsidR="009C40E6">
        <w:trPr>
          <w:trHeight w:val="486"/>
        </w:trPr>
        <w:tc>
          <w:tcPr>
            <w:tcW w:w="569" w:type="dxa"/>
          </w:tcPr>
          <w:p w:rsidR="009C40E6" w:rsidRDefault="00BB2D62">
            <w:pPr>
              <w:pStyle w:val="TableParagraph"/>
              <w:ind w:left="134"/>
              <w:rPr>
                <w:sz w:val="24"/>
              </w:rPr>
            </w:pPr>
            <w:r>
              <w:rPr>
                <w:sz w:val="24"/>
              </w:rPr>
              <w:t>4.</w:t>
            </w:r>
          </w:p>
        </w:tc>
        <w:tc>
          <w:tcPr>
            <w:tcW w:w="3502" w:type="dxa"/>
          </w:tcPr>
          <w:p w:rsidR="009C40E6" w:rsidRDefault="00BB2D62">
            <w:pPr>
              <w:pStyle w:val="TableParagraph"/>
              <w:rPr>
                <w:sz w:val="24"/>
              </w:rPr>
            </w:pPr>
            <w:r>
              <w:rPr>
                <w:sz w:val="24"/>
              </w:rPr>
              <w:t>loodusõpetus</w:t>
            </w:r>
          </w:p>
        </w:tc>
        <w:tc>
          <w:tcPr>
            <w:tcW w:w="792" w:type="dxa"/>
          </w:tcPr>
          <w:p w:rsidR="009C40E6" w:rsidRDefault="00BB2D62">
            <w:pPr>
              <w:pStyle w:val="TableParagraph"/>
              <w:ind w:left="134"/>
              <w:rPr>
                <w:sz w:val="24"/>
              </w:rPr>
            </w:pPr>
            <w:r>
              <w:rPr>
                <w:sz w:val="24"/>
              </w:rPr>
              <w:t>1</w:t>
            </w:r>
          </w:p>
        </w:tc>
        <w:tc>
          <w:tcPr>
            <w:tcW w:w="896" w:type="dxa"/>
          </w:tcPr>
          <w:p w:rsidR="009C40E6" w:rsidRDefault="00BB2D62">
            <w:pPr>
              <w:pStyle w:val="TableParagraph"/>
              <w:rPr>
                <w:sz w:val="24"/>
              </w:rPr>
            </w:pPr>
            <w:r>
              <w:rPr>
                <w:sz w:val="24"/>
              </w:rPr>
              <w:t>1</w:t>
            </w:r>
          </w:p>
        </w:tc>
        <w:tc>
          <w:tcPr>
            <w:tcW w:w="944" w:type="dxa"/>
          </w:tcPr>
          <w:p w:rsidR="009C40E6" w:rsidRDefault="00BB2D62">
            <w:pPr>
              <w:pStyle w:val="TableParagraph"/>
              <w:rPr>
                <w:sz w:val="24"/>
              </w:rPr>
            </w:pPr>
            <w:r>
              <w:rPr>
                <w:sz w:val="24"/>
              </w:rPr>
              <w:t>1</w:t>
            </w:r>
          </w:p>
        </w:tc>
        <w:tc>
          <w:tcPr>
            <w:tcW w:w="1713" w:type="dxa"/>
          </w:tcPr>
          <w:p w:rsidR="009C40E6" w:rsidRDefault="00BB2D62">
            <w:pPr>
              <w:pStyle w:val="TableParagraph"/>
              <w:spacing w:before="102"/>
              <w:ind w:left="135"/>
              <w:rPr>
                <w:b/>
                <w:sz w:val="24"/>
              </w:rPr>
            </w:pPr>
            <w:r>
              <w:rPr>
                <w:b/>
                <w:sz w:val="24"/>
              </w:rPr>
              <w:t>3</w:t>
            </w:r>
          </w:p>
        </w:tc>
        <w:tc>
          <w:tcPr>
            <w:tcW w:w="810" w:type="dxa"/>
          </w:tcPr>
          <w:p w:rsidR="009C40E6" w:rsidRDefault="00BB2D62">
            <w:pPr>
              <w:pStyle w:val="TableParagraph"/>
              <w:ind w:left="131"/>
              <w:rPr>
                <w:sz w:val="24"/>
              </w:rPr>
            </w:pPr>
            <w:r>
              <w:rPr>
                <w:sz w:val="24"/>
              </w:rPr>
              <w:t>3</w:t>
            </w:r>
          </w:p>
        </w:tc>
      </w:tr>
      <w:tr w:rsidR="009C40E6">
        <w:trPr>
          <w:trHeight w:val="487"/>
        </w:trPr>
        <w:tc>
          <w:tcPr>
            <w:tcW w:w="569" w:type="dxa"/>
          </w:tcPr>
          <w:p w:rsidR="009C40E6" w:rsidRDefault="00BB2D62">
            <w:pPr>
              <w:pStyle w:val="TableParagraph"/>
              <w:spacing w:before="98"/>
              <w:ind w:left="134"/>
              <w:rPr>
                <w:sz w:val="24"/>
              </w:rPr>
            </w:pPr>
            <w:r>
              <w:rPr>
                <w:sz w:val="24"/>
              </w:rPr>
              <w:t>5.</w:t>
            </w:r>
          </w:p>
        </w:tc>
        <w:tc>
          <w:tcPr>
            <w:tcW w:w="3502" w:type="dxa"/>
          </w:tcPr>
          <w:p w:rsidR="009C40E6" w:rsidRDefault="00BB2D62">
            <w:pPr>
              <w:pStyle w:val="TableParagraph"/>
              <w:spacing w:before="98"/>
              <w:rPr>
                <w:sz w:val="24"/>
              </w:rPr>
            </w:pPr>
            <w:r>
              <w:rPr>
                <w:sz w:val="24"/>
              </w:rPr>
              <w:t>inimeseõpetus</w:t>
            </w:r>
          </w:p>
        </w:tc>
        <w:tc>
          <w:tcPr>
            <w:tcW w:w="792" w:type="dxa"/>
          </w:tcPr>
          <w:p w:rsidR="009C40E6" w:rsidRDefault="009C40E6">
            <w:pPr>
              <w:pStyle w:val="TableParagraph"/>
              <w:spacing w:before="0"/>
              <w:ind w:left="0"/>
              <w:rPr>
                <w:sz w:val="24"/>
              </w:rPr>
            </w:pPr>
          </w:p>
        </w:tc>
        <w:tc>
          <w:tcPr>
            <w:tcW w:w="896" w:type="dxa"/>
          </w:tcPr>
          <w:p w:rsidR="009C40E6" w:rsidRDefault="00BB2D62">
            <w:pPr>
              <w:pStyle w:val="TableParagraph"/>
              <w:spacing w:before="98"/>
              <w:rPr>
                <w:sz w:val="24"/>
              </w:rPr>
            </w:pPr>
            <w:r>
              <w:rPr>
                <w:sz w:val="24"/>
              </w:rPr>
              <w:t>1</w:t>
            </w:r>
          </w:p>
        </w:tc>
        <w:tc>
          <w:tcPr>
            <w:tcW w:w="944" w:type="dxa"/>
          </w:tcPr>
          <w:p w:rsidR="009C40E6" w:rsidRDefault="00BB2D62">
            <w:pPr>
              <w:pStyle w:val="TableParagraph"/>
              <w:spacing w:before="98"/>
              <w:rPr>
                <w:sz w:val="24"/>
              </w:rPr>
            </w:pPr>
            <w:r>
              <w:rPr>
                <w:sz w:val="24"/>
              </w:rPr>
              <w:t>1</w:t>
            </w:r>
          </w:p>
        </w:tc>
        <w:tc>
          <w:tcPr>
            <w:tcW w:w="1713" w:type="dxa"/>
          </w:tcPr>
          <w:p w:rsidR="009C40E6" w:rsidRDefault="00BB2D62">
            <w:pPr>
              <w:pStyle w:val="TableParagraph"/>
              <w:spacing w:before="102"/>
              <w:ind w:left="135"/>
              <w:rPr>
                <w:b/>
                <w:sz w:val="24"/>
              </w:rPr>
            </w:pPr>
            <w:r>
              <w:rPr>
                <w:b/>
                <w:sz w:val="24"/>
              </w:rPr>
              <w:t>2</w:t>
            </w:r>
          </w:p>
        </w:tc>
        <w:tc>
          <w:tcPr>
            <w:tcW w:w="810" w:type="dxa"/>
          </w:tcPr>
          <w:p w:rsidR="009C40E6" w:rsidRDefault="00BB2D62">
            <w:pPr>
              <w:pStyle w:val="TableParagraph"/>
              <w:spacing w:before="98"/>
              <w:ind w:left="131"/>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6.</w:t>
            </w:r>
          </w:p>
        </w:tc>
        <w:tc>
          <w:tcPr>
            <w:tcW w:w="3502" w:type="dxa"/>
          </w:tcPr>
          <w:p w:rsidR="009C40E6" w:rsidRDefault="00BB2D62">
            <w:pPr>
              <w:pStyle w:val="TableParagraph"/>
              <w:rPr>
                <w:sz w:val="24"/>
              </w:rPr>
            </w:pPr>
            <w:r>
              <w:rPr>
                <w:sz w:val="24"/>
              </w:rPr>
              <w:t>muusika</w:t>
            </w:r>
          </w:p>
        </w:tc>
        <w:tc>
          <w:tcPr>
            <w:tcW w:w="792" w:type="dxa"/>
          </w:tcPr>
          <w:p w:rsidR="009C40E6" w:rsidRDefault="00BB2D62">
            <w:pPr>
              <w:pStyle w:val="TableParagraph"/>
              <w:ind w:left="134"/>
              <w:rPr>
                <w:sz w:val="24"/>
              </w:rPr>
            </w:pPr>
            <w:r>
              <w:rPr>
                <w:sz w:val="24"/>
              </w:rPr>
              <w:t>2</w:t>
            </w:r>
          </w:p>
        </w:tc>
        <w:tc>
          <w:tcPr>
            <w:tcW w:w="896" w:type="dxa"/>
          </w:tcPr>
          <w:p w:rsidR="009C40E6" w:rsidRDefault="00BB2D62">
            <w:pPr>
              <w:pStyle w:val="TableParagraph"/>
              <w:rPr>
                <w:sz w:val="24"/>
              </w:rPr>
            </w:pPr>
            <w:r>
              <w:rPr>
                <w:sz w:val="24"/>
              </w:rPr>
              <w:t>2</w:t>
            </w:r>
          </w:p>
        </w:tc>
        <w:tc>
          <w:tcPr>
            <w:tcW w:w="944" w:type="dxa"/>
          </w:tcPr>
          <w:p w:rsidR="009C40E6" w:rsidRDefault="00BB2D62">
            <w:pPr>
              <w:pStyle w:val="TableParagraph"/>
              <w:rPr>
                <w:sz w:val="24"/>
              </w:rPr>
            </w:pPr>
            <w:r>
              <w:rPr>
                <w:sz w:val="24"/>
              </w:rPr>
              <w:t>2</w:t>
            </w:r>
          </w:p>
        </w:tc>
        <w:tc>
          <w:tcPr>
            <w:tcW w:w="1713" w:type="dxa"/>
          </w:tcPr>
          <w:p w:rsidR="009C40E6" w:rsidRDefault="00BB2D62">
            <w:pPr>
              <w:pStyle w:val="TableParagraph"/>
              <w:spacing w:before="102"/>
              <w:ind w:left="135"/>
              <w:rPr>
                <w:b/>
                <w:sz w:val="24"/>
              </w:rPr>
            </w:pPr>
            <w:r>
              <w:rPr>
                <w:b/>
                <w:sz w:val="24"/>
              </w:rPr>
              <w:t>6</w:t>
            </w:r>
          </w:p>
        </w:tc>
        <w:tc>
          <w:tcPr>
            <w:tcW w:w="810" w:type="dxa"/>
          </w:tcPr>
          <w:p w:rsidR="009C40E6" w:rsidRDefault="00BB2D62">
            <w:pPr>
              <w:pStyle w:val="TableParagraph"/>
              <w:ind w:left="131"/>
              <w:rPr>
                <w:sz w:val="24"/>
              </w:rPr>
            </w:pPr>
            <w:r>
              <w:rPr>
                <w:sz w:val="24"/>
              </w:rPr>
              <w:t>6</w:t>
            </w:r>
          </w:p>
        </w:tc>
      </w:tr>
      <w:tr w:rsidR="009C40E6">
        <w:trPr>
          <w:trHeight w:val="484"/>
        </w:trPr>
        <w:tc>
          <w:tcPr>
            <w:tcW w:w="569" w:type="dxa"/>
          </w:tcPr>
          <w:p w:rsidR="009C40E6" w:rsidRDefault="00BB2D62">
            <w:pPr>
              <w:pStyle w:val="TableParagraph"/>
              <w:ind w:left="134"/>
              <w:rPr>
                <w:sz w:val="24"/>
              </w:rPr>
            </w:pPr>
            <w:r>
              <w:rPr>
                <w:sz w:val="24"/>
              </w:rPr>
              <w:t>7.</w:t>
            </w:r>
          </w:p>
        </w:tc>
        <w:tc>
          <w:tcPr>
            <w:tcW w:w="3502" w:type="dxa"/>
          </w:tcPr>
          <w:p w:rsidR="009C40E6" w:rsidRDefault="00BB2D62">
            <w:pPr>
              <w:pStyle w:val="TableParagraph"/>
              <w:rPr>
                <w:sz w:val="24"/>
              </w:rPr>
            </w:pPr>
            <w:r>
              <w:rPr>
                <w:sz w:val="24"/>
              </w:rPr>
              <w:t>kunst</w:t>
            </w:r>
          </w:p>
        </w:tc>
        <w:tc>
          <w:tcPr>
            <w:tcW w:w="792" w:type="dxa"/>
          </w:tcPr>
          <w:p w:rsidR="009C40E6" w:rsidRDefault="00BB2D62">
            <w:pPr>
              <w:pStyle w:val="TableParagraph"/>
              <w:ind w:left="134"/>
              <w:rPr>
                <w:sz w:val="24"/>
              </w:rPr>
            </w:pPr>
            <w:r>
              <w:rPr>
                <w:sz w:val="24"/>
              </w:rPr>
              <w:t>1,5</w:t>
            </w:r>
          </w:p>
        </w:tc>
        <w:tc>
          <w:tcPr>
            <w:tcW w:w="896" w:type="dxa"/>
          </w:tcPr>
          <w:p w:rsidR="009C40E6" w:rsidRDefault="00BB2D62">
            <w:pPr>
              <w:pStyle w:val="TableParagraph"/>
              <w:rPr>
                <w:sz w:val="24"/>
              </w:rPr>
            </w:pPr>
            <w:r>
              <w:rPr>
                <w:sz w:val="24"/>
              </w:rPr>
              <w:t>1,5</w:t>
            </w:r>
          </w:p>
        </w:tc>
        <w:tc>
          <w:tcPr>
            <w:tcW w:w="944" w:type="dxa"/>
          </w:tcPr>
          <w:p w:rsidR="009C40E6" w:rsidRDefault="00BB2D62">
            <w:pPr>
              <w:pStyle w:val="TableParagraph"/>
              <w:rPr>
                <w:sz w:val="24"/>
              </w:rPr>
            </w:pPr>
            <w:r>
              <w:rPr>
                <w:sz w:val="24"/>
              </w:rPr>
              <w:t>1,5</w:t>
            </w:r>
          </w:p>
        </w:tc>
        <w:tc>
          <w:tcPr>
            <w:tcW w:w="1713" w:type="dxa"/>
          </w:tcPr>
          <w:p w:rsidR="009C40E6" w:rsidRDefault="00BB2D62">
            <w:pPr>
              <w:pStyle w:val="TableParagraph"/>
              <w:spacing w:before="102"/>
              <w:ind w:left="135"/>
              <w:rPr>
                <w:b/>
                <w:sz w:val="24"/>
              </w:rPr>
            </w:pPr>
            <w:r>
              <w:rPr>
                <w:b/>
                <w:sz w:val="24"/>
              </w:rPr>
              <w:t>4,5</w:t>
            </w:r>
          </w:p>
        </w:tc>
        <w:tc>
          <w:tcPr>
            <w:tcW w:w="810" w:type="dxa"/>
          </w:tcPr>
          <w:p w:rsidR="009C40E6" w:rsidRDefault="00BB2D62">
            <w:pPr>
              <w:pStyle w:val="TableParagraph"/>
              <w:ind w:left="131"/>
              <w:rPr>
                <w:sz w:val="24"/>
              </w:rPr>
            </w:pPr>
            <w:r>
              <w:rPr>
                <w:sz w:val="24"/>
              </w:rPr>
              <w:t>4,5</w:t>
            </w:r>
          </w:p>
        </w:tc>
      </w:tr>
      <w:tr w:rsidR="009C40E6">
        <w:trPr>
          <w:trHeight w:val="762"/>
        </w:trPr>
        <w:tc>
          <w:tcPr>
            <w:tcW w:w="569" w:type="dxa"/>
          </w:tcPr>
          <w:p w:rsidR="009C40E6" w:rsidRDefault="00BB2D62">
            <w:pPr>
              <w:pStyle w:val="TableParagraph"/>
              <w:ind w:left="134"/>
              <w:rPr>
                <w:sz w:val="24"/>
              </w:rPr>
            </w:pPr>
            <w:r>
              <w:rPr>
                <w:sz w:val="24"/>
              </w:rPr>
              <w:t>8.</w:t>
            </w:r>
          </w:p>
        </w:tc>
        <w:tc>
          <w:tcPr>
            <w:tcW w:w="3502" w:type="dxa"/>
          </w:tcPr>
          <w:p w:rsidR="009C40E6" w:rsidRDefault="00BB2D62">
            <w:pPr>
              <w:pStyle w:val="TableParagraph"/>
              <w:rPr>
                <w:sz w:val="24"/>
              </w:rPr>
            </w:pPr>
            <w:r>
              <w:rPr>
                <w:sz w:val="24"/>
              </w:rPr>
              <w:t>tööõpetus, käsitöö ja kodundus, tehnoloogiaõpetus</w:t>
            </w:r>
          </w:p>
        </w:tc>
        <w:tc>
          <w:tcPr>
            <w:tcW w:w="792" w:type="dxa"/>
          </w:tcPr>
          <w:p w:rsidR="009C40E6" w:rsidRDefault="00BB2D62">
            <w:pPr>
              <w:pStyle w:val="TableParagraph"/>
              <w:ind w:left="134"/>
              <w:rPr>
                <w:sz w:val="24"/>
              </w:rPr>
            </w:pPr>
            <w:r>
              <w:rPr>
                <w:sz w:val="24"/>
              </w:rPr>
              <w:t>1,5</w:t>
            </w:r>
          </w:p>
        </w:tc>
        <w:tc>
          <w:tcPr>
            <w:tcW w:w="896" w:type="dxa"/>
          </w:tcPr>
          <w:p w:rsidR="009C40E6" w:rsidRDefault="00BB2D62">
            <w:pPr>
              <w:pStyle w:val="TableParagraph"/>
              <w:rPr>
                <w:sz w:val="24"/>
              </w:rPr>
            </w:pPr>
            <w:r>
              <w:rPr>
                <w:sz w:val="24"/>
              </w:rPr>
              <w:t>1,5</w:t>
            </w:r>
          </w:p>
        </w:tc>
        <w:tc>
          <w:tcPr>
            <w:tcW w:w="944" w:type="dxa"/>
          </w:tcPr>
          <w:p w:rsidR="009C40E6" w:rsidRDefault="00BB2D62">
            <w:pPr>
              <w:pStyle w:val="TableParagraph"/>
              <w:rPr>
                <w:sz w:val="24"/>
              </w:rPr>
            </w:pPr>
            <w:r>
              <w:rPr>
                <w:sz w:val="24"/>
              </w:rPr>
              <w:t>1,5</w:t>
            </w:r>
          </w:p>
        </w:tc>
        <w:tc>
          <w:tcPr>
            <w:tcW w:w="1713" w:type="dxa"/>
          </w:tcPr>
          <w:p w:rsidR="009C40E6" w:rsidRDefault="00BB2D62">
            <w:pPr>
              <w:pStyle w:val="TableParagraph"/>
              <w:spacing w:before="102"/>
              <w:ind w:left="135"/>
              <w:rPr>
                <w:b/>
                <w:sz w:val="24"/>
              </w:rPr>
            </w:pPr>
            <w:r>
              <w:rPr>
                <w:b/>
                <w:sz w:val="24"/>
              </w:rPr>
              <w:t>4,5</w:t>
            </w:r>
          </w:p>
        </w:tc>
        <w:tc>
          <w:tcPr>
            <w:tcW w:w="810" w:type="dxa"/>
          </w:tcPr>
          <w:p w:rsidR="009C40E6" w:rsidRDefault="00BB2D62">
            <w:pPr>
              <w:pStyle w:val="TableParagraph"/>
              <w:ind w:left="131"/>
              <w:rPr>
                <w:sz w:val="24"/>
              </w:rPr>
            </w:pPr>
            <w:r>
              <w:rPr>
                <w:sz w:val="24"/>
              </w:rPr>
              <w:t>4,5</w:t>
            </w:r>
          </w:p>
        </w:tc>
      </w:tr>
      <w:tr w:rsidR="009C40E6">
        <w:trPr>
          <w:trHeight w:val="486"/>
        </w:trPr>
        <w:tc>
          <w:tcPr>
            <w:tcW w:w="569" w:type="dxa"/>
          </w:tcPr>
          <w:p w:rsidR="009C40E6" w:rsidRDefault="00BB2D62">
            <w:pPr>
              <w:pStyle w:val="TableParagraph"/>
              <w:ind w:left="134"/>
              <w:rPr>
                <w:sz w:val="24"/>
              </w:rPr>
            </w:pPr>
            <w:r>
              <w:rPr>
                <w:sz w:val="24"/>
              </w:rPr>
              <w:t>9.</w:t>
            </w:r>
          </w:p>
        </w:tc>
        <w:tc>
          <w:tcPr>
            <w:tcW w:w="3502" w:type="dxa"/>
          </w:tcPr>
          <w:p w:rsidR="009C40E6" w:rsidRDefault="00BB2D62">
            <w:pPr>
              <w:pStyle w:val="TableParagraph"/>
              <w:rPr>
                <w:sz w:val="24"/>
              </w:rPr>
            </w:pPr>
            <w:r>
              <w:rPr>
                <w:sz w:val="24"/>
              </w:rPr>
              <w:t>kehaline kasvatus</w:t>
            </w:r>
          </w:p>
        </w:tc>
        <w:tc>
          <w:tcPr>
            <w:tcW w:w="792" w:type="dxa"/>
          </w:tcPr>
          <w:p w:rsidR="009C40E6" w:rsidRDefault="00BB2D62">
            <w:pPr>
              <w:pStyle w:val="TableParagraph"/>
              <w:ind w:left="134"/>
              <w:rPr>
                <w:sz w:val="24"/>
              </w:rPr>
            </w:pPr>
            <w:r>
              <w:rPr>
                <w:sz w:val="24"/>
              </w:rPr>
              <w:t>3</w:t>
            </w:r>
          </w:p>
        </w:tc>
        <w:tc>
          <w:tcPr>
            <w:tcW w:w="896" w:type="dxa"/>
          </w:tcPr>
          <w:p w:rsidR="009C40E6" w:rsidRDefault="00BB2D62">
            <w:pPr>
              <w:pStyle w:val="TableParagraph"/>
              <w:rPr>
                <w:sz w:val="24"/>
              </w:rPr>
            </w:pPr>
            <w:r>
              <w:rPr>
                <w:sz w:val="24"/>
              </w:rPr>
              <w:t>3</w:t>
            </w:r>
          </w:p>
        </w:tc>
        <w:tc>
          <w:tcPr>
            <w:tcW w:w="944" w:type="dxa"/>
          </w:tcPr>
          <w:p w:rsidR="009C40E6" w:rsidRDefault="00BB2D62">
            <w:pPr>
              <w:pStyle w:val="TableParagraph"/>
              <w:rPr>
                <w:sz w:val="24"/>
              </w:rPr>
            </w:pPr>
            <w:r>
              <w:rPr>
                <w:sz w:val="24"/>
              </w:rPr>
              <w:t>2</w:t>
            </w:r>
          </w:p>
        </w:tc>
        <w:tc>
          <w:tcPr>
            <w:tcW w:w="1713" w:type="dxa"/>
          </w:tcPr>
          <w:p w:rsidR="009C40E6" w:rsidRDefault="00BB2D62">
            <w:pPr>
              <w:pStyle w:val="TableParagraph"/>
              <w:spacing w:before="102"/>
              <w:ind w:left="135"/>
              <w:rPr>
                <w:b/>
                <w:sz w:val="24"/>
              </w:rPr>
            </w:pPr>
            <w:r>
              <w:rPr>
                <w:b/>
                <w:sz w:val="24"/>
              </w:rPr>
              <w:t>8</w:t>
            </w:r>
          </w:p>
        </w:tc>
        <w:tc>
          <w:tcPr>
            <w:tcW w:w="810" w:type="dxa"/>
          </w:tcPr>
          <w:p w:rsidR="009C40E6" w:rsidRDefault="00BB2D62">
            <w:pPr>
              <w:pStyle w:val="TableParagraph"/>
              <w:ind w:left="131"/>
              <w:rPr>
                <w:sz w:val="24"/>
              </w:rPr>
            </w:pPr>
            <w:r>
              <w:rPr>
                <w:sz w:val="24"/>
              </w:rPr>
              <w:t>8</w:t>
            </w:r>
          </w:p>
        </w:tc>
      </w:tr>
      <w:tr w:rsidR="009C40E6">
        <w:trPr>
          <w:trHeight w:val="486"/>
        </w:trPr>
        <w:tc>
          <w:tcPr>
            <w:tcW w:w="569" w:type="dxa"/>
          </w:tcPr>
          <w:p w:rsidR="009C40E6" w:rsidRDefault="00BB2D62">
            <w:pPr>
              <w:pStyle w:val="TableParagraph"/>
              <w:ind w:left="134"/>
              <w:rPr>
                <w:sz w:val="24"/>
              </w:rPr>
            </w:pPr>
            <w:r>
              <w:rPr>
                <w:sz w:val="24"/>
              </w:rPr>
              <w:t>11.</w:t>
            </w:r>
          </w:p>
        </w:tc>
        <w:tc>
          <w:tcPr>
            <w:tcW w:w="3502" w:type="dxa"/>
          </w:tcPr>
          <w:p w:rsidR="009C40E6" w:rsidRDefault="00BB2D62">
            <w:pPr>
              <w:pStyle w:val="TableParagraph"/>
              <w:rPr>
                <w:sz w:val="24"/>
              </w:rPr>
            </w:pPr>
            <w:r>
              <w:rPr>
                <w:sz w:val="24"/>
              </w:rPr>
              <w:t>valikõppeaine draamaõpetus</w:t>
            </w:r>
          </w:p>
        </w:tc>
        <w:tc>
          <w:tcPr>
            <w:tcW w:w="792" w:type="dxa"/>
          </w:tcPr>
          <w:p w:rsidR="009C40E6" w:rsidRDefault="00BB2D62">
            <w:pPr>
              <w:pStyle w:val="TableParagraph"/>
              <w:ind w:left="134"/>
              <w:rPr>
                <w:sz w:val="24"/>
              </w:rPr>
            </w:pPr>
            <w:r>
              <w:rPr>
                <w:sz w:val="24"/>
              </w:rPr>
              <w:t>1</w:t>
            </w:r>
          </w:p>
        </w:tc>
        <w:tc>
          <w:tcPr>
            <w:tcW w:w="896" w:type="dxa"/>
          </w:tcPr>
          <w:p w:rsidR="009C40E6" w:rsidRDefault="009C40E6">
            <w:pPr>
              <w:pStyle w:val="TableParagraph"/>
              <w:spacing w:before="0"/>
              <w:ind w:left="0"/>
              <w:rPr>
                <w:sz w:val="24"/>
              </w:rPr>
            </w:pPr>
          </w:p>
        </w:tc>
        <w:tc>
          <w:tcPr>
            <w:tcW w:w="944" w:type="dxa"/>
          </w:tcPr>
          <w:p w:rsidR="009C40E6" w:rsidRDefault="009C40E6">
            <w:pPr>
              <w:pStyle w:val="TableParagraph"/>
              <w:spacing w:before="0"/>
              <w:ind w:left="0"/>
              <w:rPr>
                <w:sz w:val="24"/>
              </w:rPr>
            </w:pPr>
          </w:p>
        </w:tc>
        <w:tc>
          <w:tcPr>
            <w:tcW w:w="1713" w:type="dxa"/>
          </w:tcPr>
          <w:p w:rsidR="009C40E6" w:rsidRDefault="00BB2D62">
            <w:pPr>
              <w:pStyle w:val="TableParagraph"/>
              <w:spacing w:before="102"/>
              <w:ind w:left="135"/>
              <w:rPr>
                <w:b/>
                <w:sz w:val="24"/>
              </w:rPr>
            </w:pPr>
            <w:r>
              <w:rPr>
                <w:b/>
                <w:sz w:val="24"/>
              </w:rPr>
              <w:t>1</w:t>
            </w:r>
          </w:p>
        </w:tc>
        <w:tc>
          <w:tcPr>
            <w:tcW w:w="810" w:type="dxa"/>
          </w:tcPr>
          <w:p w:rsidR="009C40E6" w:rsidRDefault="009C40E6">
            <w:pPr>
              <w:pStyle w:val="TableParagraph"/>
              <w:spacing w:before="0"/>
              <w:ind w:left="0"/>
              <w:rPr>
                <w:sz w:val="24"/>
              </w:rPr>
            </w:pPr>
          </w:p>
        </w:tc>
      </w:tr>
      <w:tr w:rsidR="009C40E6">
        <w:trPr>
          <w:trHeight w:val="484"/>
        </w:trPr>
        <w:tc>
          <w:tcPr>
            <w:tcW w:w="569" w:type="dxa"/>
          </w:tcPr>
          <w:p w:rsidR="009C40E6" w:rsidRDefault="009C40E6">
            <w:pPr>
              <w:pStyle w:val="TableParagraph"/>
              <w:spacing w:before="0"/>
              <w:ind w:left="0"/>
              <w:rPr>
                <w:sz w:val="24"/>
              </w:rPr>
            </w:pPr>
          </w:p>
        </w:tc>
        <w:tc>
          <w:tcPr>
            <w:tcW w:w="3502" w:type="dxa"/>
          </w:tcPr>
          <w:p w:rsidR="009C40E6" w:rsidRDefault="00BB2D62">
            <w:pPr>
              <w:pStyle w:val="TableParagraph"/>
              <w:spacing w:before="102"/>
              <w:rPr>
                <w:b/>
                <w:sz w:val="24"/>
              </w:rPr>
            </w:pPr>
            <w:r>
              <w:rPr>
                <w:b/>
                <w:sz w:val="24"/>
              </w:rPr>
              <w:t>Kokku tunde nädalas</w:t>
            </w:r>
          </w:p>
        </w:tc>
        <w:tc>
          <w:tcPr>
            <w:tcW w:w="792" w:type="dxa"/>
          </w:tcPr>
          <w:p w:rsidR="009C40E6" w:rsidRDefault="00BB2D62">
            <w:pPr>
              <w:pStyle w:val="TableParagraph"/>
              <w:spacing w:before="102"/>
              <w:ind w:left="134"/>
              <w:rPr>
                <w:b/>
                <w:sz w:val="24"/>
              </w:rPr>
            </w:pPr>
            <w:r>
              <w:rPr>
                <w:b/>
                <w:sz w:val="24"/>
              </w:rPr>
              <w:t>20</w:t>
            </w:r>
          </w:p>
        </w:tc>
        <w:tc>
          <w:tcPr>
            <w:tcW w:w="896" w:type="dxa"/>
          </w:tcPr>
          <w:p w:rsidR="009C40E6" w:rsidRDefault="00BB2D62">
            <w:pPr>
              <w:pStyle w:val="TableParagraph"/>
              <w:spacing w:before="102"/>
              <w:rPr>
                <w:b/>
                <w:sz w:val="24"/>
              </w:rPr>
            </w:pPr>
            <w:r>
              <w:rPr>
                <w:b/>
                <w:sz w:val="24"/>
              </w:rPr>
              <w:t>23</w:t>
            </w:r>
          </w:p>
        </w:tc>
        <w:tc>
          <w:tcPr>
            <w:tcW w:w="944" w:type="dxa"/>
          </w:tcPr>
          <w:p w:rsidR="009C40E6" w:rsidRDefault="00BB2D62">
            <w:pPr>
              <w:pStyle w:val="TableParagraph"/>
              <w:spacing w:before="102"/>
              <w:rPr>
                <w:b/>
                <w:sz w:val="24"/>
              </w:rPr>
            </w:pPr>
            <w:r>
              <w:rPr>
                <w:b/>
                <w:sz w:val="24"/>
              </w:rPr>
              <w:t>25</w:t>
            </w:r>
          </w:p>
        </w:tc>
        <w:tc>
          <w:tcPr>
            <w:tcW w:w="1713" w:type="dxa"/>
          </w:tcPr>
          <w:p w:rsidR="009C40E6" w:rsidRDefault="00BB2D62">
            <w:pPr>
              <w:pStyle w:val="TableParagraph"/>
              <w:spacing w:before="102"/>
              <w:ind w:left="135"/>
              <w:rPr>
                <w:b/>
                <w:sz w:val="24"/>
              </w:rPr>
            </w:pPr>
            <w:r>
              <w:rPr>
                <w:b/>
                <w:w w:val="99"/>
                <w:sz w:val="24"/>
              </w:rPr>
              <w:t>X</w:t>
            </w:r>
          </w:p>
        </w:tc>
        <w:tc>
          <w:tcPr>
            <w:tcW w:w="810" w:type="dxa"/>
          </w:tcPr>
          <w:p w:rsidR="009C40E6" w:rsidRDefault="00BB2D62">
            <w:pPr>
              <w:pStyle w:val="TableParagraph"/>
              <w:ind w:left="131"/>
              <w:rPr>
                <w:sz w:val="24"/>
              </w:rPr>
            </w:pPr>
            <w:r>
              <w:rPr>
                <w:w w:val="99"/>
                <w:sz w:val="24"/>
              </w:rPr>
              <w:t>X</w:t>
            </w:r>
          </w:p>
        </w:tc>
      </w:tr>
      <w:tr w:rsidR="009C40E6">
        <w:trPr>
          <w:trHeight w:val="487"/>
        </w:trPr>
        <w:tc>
          <w:tcPr>
            <w:tcW w:w="569" w:type="dxa"/>
            <w:tcBorders>
              <w:bottom w:val="single" w:sz="2" w:space="0" w:color="000000"/>
            </w:tcBorders>
          </w:tcPr>
          <w:p w:rsidR="009C40E6" w:rsidRDefault="009C40E6">
            <w:pPr>
              <w:pStyle w:val="TableParagraph"/>
              <w:spacing w:before="0"/>
              <w:ind w:left="0"/>
              <w:rPr>
                <w:sz w:val="24"/>
              </w:rPr>
            </w:pPr>
          </w:p>
        </w:tc>
        <w:tc>
          <w:tcPr>
            <w:tcW w:w="3502" w:type="dxa"/>
            <w:tcBorders>
              <w:bottom w:val="single" w:sz="2" w:space="0" w:color="000000"/>
            </w:tcBorders>
          </w:tcPr>
          <w:p w:rsidR="009C40E6" w:rsidRDefault="00BB2D62">
            <w:pPr>
              <w:pStyle w:val="TableParagraph"/>
              <w:rPr>
                <w:sz w:val="24"/>
              </w:rPr>
            </w:pPr>
            <w:r>
              <w:rPr>
                <w:sz w:val="24"/>
              </w:rPr>
              <w:t>Norm</w:t>
            </w:r>
          </w:p>
        </w:tc>
        <w:tc>
          <w:tcPr>
            <w:tcW w:w="792" w:type="dxa"/>
            <w:tcBorders>
              <w:bottom w:val="single" w:sz="2" w:space="0" w:color="000000"/>
            </w:tcBorders>
          </w:tcPr>
          <w:p w:rsidR="009C40E6" w:rsidRDefault="00BB2D62">
            <w:pPr>
              <w:pStyle w:val="TableParagraph"/>
              <w:ind w:left="134"/>
              <w:rPr>
                <w:sz w:val="24"/>
              </w:rPr>
            </w:pPr>
            <w:r>
              <w:rPr>
                <w:sz w:val="24"/>
              </w:rPr>
              <w:t>20</w:t>
            </w:r>
          </w:p>
        </w:tc>
        <w:tc>
          <w:tcPr>
            <w:tcW w:w="896" w:type="dxa"/>
            <w:tcBorders>
              <w:bottom w:val="single" w:sz="2" w:space="0" w:color="000000"/>
            </w:tcBorders>
          </w:tcPr>
          <w:p w:rsidR="009C40E6" w:rsidRDefault="00BB2D62">
            <w:pPr>
              <w:pStyle w:val="TableParagraph"/>
              <w:rPr>
                <w:sz w:val="24"/>
              </w:rPr>
            </w:pPr>
            <w:r>
              <w:rPr>
                <w:sz w:val="24"/>
              </w:rPr>
              <w:t>23</w:t>
            </w:r>
          </w:p>
        </w:tc>
        <w:tc>
          <w:tcPr>
            <w:tcW w:w="944" w:type="dxa"/>
            <w:tcBorders>
              <w:bottom w:val="single" w:sz="2" w:space="0" w:color="000000"/>
            </w:tcBorders>
          </w:tcPr>
          <w:p w:rsidR="009C40E6" w:rsidRDefault="00BB2D62">
            <w:pPr>
              <w:pStyle w:val="TableParagraph"/>
              <w:rPr>
                <w:sz w:val="24"/>
              </w:rPr>
            </w:pPr>
            <w:r>
              <w:rPr>
                <w:sz w:val="24"/>
              </w:rPr>
              <w:t>25</w:t>
            </w:r>
          </w:p>
        </w:tc>
        <w:tc>
          <w:tcPr>
            <w:tcW w:w="1713" w:type="dxa"/>
            <w:tcBorders>
              <w:bottom w:val="single" w:sz="2" w:space="0" w:color="000000"/>
            </w:tcBorders>
          </w:tcPr>
          <w:p w:rsidR="009C40E6" w:rsidRDefault="00BB2D62">
            <w:pPr>
              <w:pStyle w:val="TableParagraph"/>
              <w:spacing w:before="102"/>
              <w:ind w:left="135"/>
              <w:rPr>
                <w:b/>
                <w:sz w:val="24"/>
              </w:rPr>
            </w:pPr>
            <w:r>
              <w:rPr>
                <w:b/>
                <w:w w:val="99"/>
                <w:sz w:val="24"/>
              </w:rPr>
              <w:t>X</w:t>
            </w:r>
          </w:p>
        </w:tc>
        <w:tc>
          <w:tcPr>
            <w:tcW w:w="810" w:type="dxa"/>
            <w:tcBorders>
              <w:bottom w:val="single" w:sz="2" w:space="0" w:color="000000"/>
            </w:tcBorders>
          </w:tcPr>
          <w:p w:rsidR="009C40E6" w:rsidRDefault="00BB2D62">
            <w:pPr>
              <w:pStyle w:val="TableParagraph"/>
              <w:ind w:left="131"/>
              <w:rPr>
                <w:sz w:val="24"/>
              </w:rPr>
            </w:pPr>
            <w:r>
              <w:rPr>
                <w:w w:val="99"/>
                <w:sz w:val="24"/>
              </w:rPr>
              <w:t>X</w:t>
            </w:r>
          </w:p>
        </w:tc>
      </w:tr>
      <w:tr w:rsidR="009C40E6">
        <w:trPr>
          <w:trHeight w:val="762"/>
        </w:trPr>
        <w:tc>
          <w:tcPr>
            <w:tcW w:w="569" w:type="dxa"/>
            <w:tcBorders>
              <w:top w:val="single" w:sz="2" w:space="0" w:color="000000"/>
            </w:tcBorders>
          </w:tcPr>
          <w:p w:rsidR="009C40E6" w:rsidRDefault="009C40E6">
            <w:pPr>
              <w:pStyle w:val="TableParagraph"/>
              <w:spacing w:before="0"/>
              <w:ind w:left="0"/>
              <w:rPr>
                <w:sz w:val="24"/>
              </w:rPr>
            </w:pPr>
          </w:p>
        </w:tc>
        <w:tc>
          <w:tcPr>
            <w:tcW w:w="3502" w:type="dxa"/>
            <w:tcBorders>
              <w:top w:val="single" w:sz="2" w:space="0" w:color="000000"/>
            </w:tcBorders>
          </w:tcPr>
          <w:p w:rsidR="009C40E6" w:rsidRDefault="00BB2D62">
            <w:pPr>
              <w:pStyle w:val="TableParagraph"/>
              <w:ind w:right="1824"/>
              <w:rPr>
                <w:sz w:val="24"/>
              </w:rPr>
            </w:pPr>
            <w:r>
              <w:rPr>
                <w:sz w:val="24"/>
              </w:rPr>
              <w:t>vene keeles protsentuaalselt</w:t>
            </w:r>
          </w:p>
        </w:tc>
        <w:tc>
          <w:tcPr>
            <w:tcW w:w="792" w:type="dxa"/>
            <w:tcBorders>
              <w:top w:val="single" w:sz="2" w:space="0" w:color="000000"/>
            </w:tcBorders>
          </w:tcPr>
          <w:p w:rsidR="009C40E6" w:rsidRDefault="009C40E6">
            <w:pPr>
              <w:pStyle w:val="TableParagraph"/>
              <w:spacing w:before="0"/>
              <w:ind w:left="0"/>
              <w:rPr>
                <w:sz w:val="24"/>
              </w:rPr>
            </w:pPr>
          </w:p>
        </w:tc>
        <w:tc>
          <w:tcPr>
            <w:tcW w:w="896" w:type="dxa"/>
            <w:tcBorders>
              <w:top w:val="single" w:sz="2" w:space="0" w:color="000000"/>
            </w:tcBorders>
          </w:tcPr>
          <w:p w:rsidR="009C40E6" w:rsidRDefault="00BB2D62">
            <w:pPr>
              <w:pStyle w:val="TableParagraph"/>
              <w:rPr>
                <w:sz w:val="24"/>
              </w:rPr>
            </w:pPr>
            <w:r>
              <w:rPr>
                <w:sz w:val="24"/>
              </w:rPr>
              <w:t>2</w:t>
            </w:r>
          </w:p>
          <w:p w:rsidR="009C40E6" w:rsidRDefault="00BB2D62">
            <w:pPr>
              <w:pStyle w:val="TableParagraph"/>
              <w:spacing w:before="0"/>
              <w:rPr>
                <w:sz w:val="24"/>
              </w:rPr>
            </w:pPr>
            <w:r>
              <w:rPr>
                <w:sz w:val="24"/>
              </w:rPr>
              <w:t>8,69%</w:t>
            </w:r>
          </w:p>
        </w:tc>
        <w:tc>
          <w:tcPr>
            <w:tcW w:w="944" w:type="dxa"/>
            <w:tcBorders>
              <w:top w:val="single" w:sz="2" w:space="0" w:color="000000"/>
            </w:tcBorders>
          </w:tcPr>
          <w:p w:rsidR="009C40E6" w:rsidRDefault="00BB2D62">
            <w:pPr>
              <w:pStyle w:val="TableParagraph"/>
              <w:rPr>
                <w:sz w:val="24"/>
              </w:rPr>
            </w:pPr>
            <w:r>
              <w:rPr>
                <w:sz w:val="24"/>
              </w:rPr>
              <w:t>5</w:t>
            </w:r>
          </w:p>
          <w:p w:rsidR="009C40E6" w:rsidRDefault="00BB2D62">
            <w:pPr>
              <w:pStyle w:val="TableParagraph"/>
              <w:spacing w:before="0"/>
              <w:rPr>
                <w:sz w:val="24"/>
              </w:rPr>
            </w:pPr>
            <w:r>
              <w:rPr>
                <w:sz w:val="24"/>
              </w:rPr>
              <w:t>21,7%</w:t>
            </w:r>
          </w:p>
        </w:tc>
        <w:tc>
          <w:tcPr>
            <w:tcW w:w="1713" w:type="dxa"/>
            <w:tcBorders>
              <w:top w:val="single" w:sz="2" w:space="0" w:color="000000"/>
            </w:tcBorders>
          </w:tcPr>
          <w:p w:rsidR="009C40E6" w:rsidRDefault="00BB2D62">
            <w:pPr>
              <w:pStyle w:val="TableParagraph"/>
              <w:ind w:left="135"/>
              <w:rPr>
                <w:sz w:val="24"/>
              </w:rPr>
            </w:pPr>
            <w:r>
              <w:rPr>
                <w:w w:val="99"/>
                <w:sz w:val="24"/>
              </w:rPr>
              <w:t>X</w:t>
            </w:r>
          </w:p>
        </w:tc>
        <w:tc>
          <w:tcPr>
            <w:tcW w:w="810" w:type="dxa"/>
            <w:tcBorders>
              <w:top w:val="single" w:sz="2" w:space="0" w:color="000000"/>
            </w:tcBorders>
          </w:tcPr>
          <w:p w:rsidR="009C40E6" w:rsidRDefault="00BB2D62">
            <w:pPr>
              <w:pStyle w:val="TableParagraph"/>
              <w:ind w:left="131"/>
              <w:rPr>
                <w:sz w:val="24"/>
              </w:rPr>
            </w:pPr>
            <w:r>
              <w:rPr>
                <w:w w:val="99"/>
                <w:sz w:val="24"/>
              </w:rPr>
              <w:t>X</w:t>
            </w:r>
          </w:p>
        </w:tc>
      </w:tr>
      <w:tr w:rsidR="009C40E6">
        <w:trPr>
          <w:trHeight w:val="762"/>
        </w:trPr>
        <w:tc>
          <w:tcPr>
            <w:tcW w:w="569" w:type="dxa"/>
          </w:tcPr>
          <w:p w:rsidR="009C40E6" w:rsidRDefault="009C40E6">
            <w:pPr>
              <w:pStyle w:val="TableParagraph"/>
              <w:spacing w:before="0"/>
              <w:ind w:left="0"/>
              <w:rPr>
                <w:sz w:val="24"/>
              </w:rPr>
            </w:pPr>
          </w:p>
        </w:tc>
        <w:tc>
          <w:tcPr>
            <w:tcW w:w="3502" w:type="dxa"/>
          </w:tcPr>
          <w:p w:rsidR="009C40E6" w:rsidRDefault="00BB2D62">
            <w:pPr>
              <w:pStyle w:val="TableParagraph"/>
              <w:ind w:right="1824"/>
              <w:rPr>
                <w:sz w:val="24"/>
              </w:rPr>
            </w:pPr>
            <w:r>
              <w:rPr>
                <w:sz w:val="24"/>
              </w:rPr>
              <w:t>eesti keeles protsentuaalselt</w:t>
            </w:r>
          </w:p>
        </w:tc>
        <w:tc>
          <w:tcPr>
            <w:tcW w:w="792" w:type="dxa"/>
          </w:tcPr>
          <w:p w:rsidR="009C40E6" w:rsidRDefault="009C40E6">
            <w:pPr>
              <w:pStyle w:val="TableParagraph"/>
              <w:spacing w:before="0"/>
              <w:ind w:left="0"/>
              <w:rPr>
                <w:sz w:val="24"/>
              </w:rPr>
            </w:pPr>
          </w:p>
        </w:tc>
        <w:tc>
          <w:tcPr>
            <w:tcW w:w="896" w:type="dxa"/>
          </w:tcPr>
          <w:p w:rsidR="009C40E6" w:rsidRDefault="00BB2D62">
            <w:pPr>
              <w:pStyle w:val="TableParagraph"/>
              <w:rPr>
                <w:sz w:val="24"/>
              </w:rPr>
            </w:pPr>
            <w:r>
              <w:rPr>
                <w:sz w:val="24"/>
              </w:rPr>
              <w:t>21</w:t>
            </w:r>
          </w:p>
          <w:p w:rsidR="009C40E6" w:rsidRDefault="00BB2D62">
            <w:pPr>
              <w:pStyle w:val="TableParagraph"/>
              <w:spacing w:before="0"/>
              <w:rPr>
                <w:sz w:val="24"/>
              </w:rPr>
            </w:pPr>
            <w:r>
              <w:rPr>
                <w:sz w:val="24"/>
              </w:rPr>
              <w:t>91%</w:t>
            </w:r>
          </w:p>
        </w:tc>
        <w:tc>
          <w:tcPr>
            <w:tcW w:w="944" w:type="dxa"/>
          </w:tcPr>
          <w:p w:rsidR="009C40E6" w:rsidRDefault="00BB2D62">
            <w:pPr>
              <w:pStyle w:val="TableParagraph"/>
              <w:rPr>
                <w:sz w:val="24"/>
              </w:rPr>
            </w:pPr>
            <w:r>
              <w:rPr>
                <w:sz w:val="24"/>
              </w:rPr>
              <w:t>20</w:t>
            </w:r>
          </w:p>
          <w:p w:rsidR="009C40E6" w:rsidRDefault="00BB2D62">
            <w:pPr>
              <w:pStyle w:val="TableParagraph"/>
              <w:spacing w:before="0"/>
              <w:rPr>
                <w:sz w:val="24"/>
              </w:rPr>
            </w:pPr>
            <w:r>
              <w:rPr>
                <w:sz w:val="24"/>
              </w:rPr>
              <w:t>86%</w:t>
            </w:r>
          </w:p>
        </w:tc>
        <w:tc>
          <w:tcPr>
            <w:tcW w:w="1713" w:type="dxa"/>
          </w:tcPr>
          <w:p w:rsidR="009C40E6" w:rsidRDefault="00BB2D62">
            <w:pPr>
              <w:pStyle w:val="TableParagraph"/>
              <w:ind w:left="135"/>
              <w:rPr>
                <w:sz w:val="24"/>
              </w:rPr>
            </w:pPr>
            <w:r>
              <w:rPr>
                <w:w w:val="99"/>
                <w:sz w:val="24"/>
              </w:rPr>
              <w:t>X</w:t>
            </w:r>
          </w:p>
        </w:tc>
        <w:tc>
          <w:tcPr>
            <w:tcW w:w="810" w:type="dxa"/>
          </w:tcPr>
          <w:p w:rsidR="009C40E6" w:rsidRDefault="00BB2D62">
            <w:pPr>
              <w:pStyle w:val="TableParagraph"/>
              <w:ind w:left="131"/>
              <w:rPr>
                <w:sz w:val="24"/>
              </w:rPr>
            </w:pPr>
            <w:r>
              <w:rPr>
                <w:w w:val="99"/>
                <w:sz w:val="24"/>
              </w:rPr>
              <w:t>X</w:t>
            </w:r>
          </w:p>
        </w:tc>
      </w:tr>
    </w:tbl>
    <w:p w:rsidR="009C40E6" w:rsidRDefault="009C40E6">
      <w:pPr>
        <w:rPr>
          <w:sz w:val="24"/>
        </w:rPr>
        <w:sectPr w:rsidR="009C40E6">
          <w:pgSz w:w="11910" w:h="16840"/>
          <w:pgMar w:top="1320" w:right="1220" w:bottom="280" w:left="1200" w:header="708" w:footer="708" w:gutter="0"/>
          <w:cols w:space="708"/>
        </w:sectPr>
      </w:pPr>
    </w:p>
    <w:p w:rsidR="009C40E6" w:rsidRDefault="00BB2D62">
      <w:pPr>
        <w:pStyle w:val="Loendilik"/>
        <w:numPr>
          <w:ilvl w:val="0"/>
          <w:numId w:val="11"/>
        </w:numPr>
        <w:tabs>
          <w:tab w:val="left" w:pos="464"/>
        </w:tabs>
        <w:spacing w:before="76"/>
        <w:ind w:left="463" w:hanging="248"/>
        <w:rPr>
          <w:b/>
          <w:sz w:val="24"/>
        </w:rPr>
      </w:pPr>
      <w:r>
        <w:rPr>
          <w:b/>
          <w:sz w:val="24"/>
        </w:rPr>
        <w:lastRenderedPageBreak/>
        <w:t>kooliastme</w:t>
      </w:r>
      <w:r>
        <w:rPr>
          <w:b/>
          <w:spacing w:val="-2"/>
          <w:sz w:val="24"/>
        </w:rPr>
        <w:t xml:space="preserve"> </w:t>
      </w:r>
      <w:r>
        <w:rPr>
          <w:b/>
          <w:sz w:val="24"/>
        </w:rPr>
        <w:t>tunnijaotusplaan</w:t>
      </w:r>
    </w:p>
    <w:p w:rsidR="009C40E6" w:rsidRDefault="009C40E6">
      <w:pPr>
        <w:pStyle w:val="Kehatekst"/>
        <w:spacing w:before="2"/>
        <w:rPr>
          <w:b/>
          <w:sz w:val="7"/>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4150"/>
        <w:gridCol w:w="946"/>
        <w:gridCol w:w="883"/>
        <w:gridCol w:w="945"/>
        <w:gridCol w:w="919"/>
        <w:gridCol w:w="808"/>
      </w:tblGrid>
      <w:tr w:rsidR="009C40E6">
        <w:trPr>
          <w:trHeight w:val="760"/>
        </w:trPr>
        <w:tc>
          <w:tcPr>
            <w:tcW w:w="569" w:type="dxa"/>
          </w:tcPr>
          <w:p w:rsidR="009C40E6" w:rsidRDefault="00BB2D62">
            <w:pPr>
              <w:pStyle w:val="TableParagraph"/>
              <w:spacing w:before="102"/>
              <w:ind w:left="134"/>
              <w:rPr>
                <w:b/>
                <w:sz w:val="24"/>
              </w:rPr>
            </w:pPr>
            <w:r>
              <w:rPr>
                <w:b/>
                <w:sz w:val="24"/>
              </w:rPr>
              <w:t>Jrk</w:t>
            </w:r>
          </w:p>
        </w:tc>
        <w:tc>
          <w:tcPr>
            <w:tcW w:w="4150" w:type="dxa"/>
          </w:tcPr>
          <w:p w:rsidR="009C40E6" w:rsidRDefault="00BB2D62">
            <w:pPr>
              <w:pStyle w:val="TableParagraph"/>
              <w:spacing w:before="102"/>
              <w:rPr>
                <w:b/>
                <w:sz w:val="24"/>
              </w:rPr>
            </w:pPr>
            <w:r>
              <w:rPr>
                <w:b/>
                <w:sz w:val="24"/>
              </w:rPr>
              <w:t>Õppeaine</w:t>
            </w:r>
          </w:p>
        </w:tc>
        <w:tc>
          <w:tcPr>
            <w:tcW w:w="946" w:type="dxa"/>
          </w:tcPr>
          <w:p w:rsidR="009C40E6" w:rsidRDefault="00BB2D62">
            <w:pPr>
              <w:pStyle w:val="TableParagraph"/>
              <w:spacing w:before="102"/>
              <w:ind w:left="134"/>
              <w:rPr>
                <w:b/>
                <w:sz w:val="24"/>
              </w:rPr>
            </w:pPr>
            <w:r>
              <w:rPr>
                <w:b/>
                <w:sz w:val="24"/>
              </w:rPr>
              <w:t>IV</w:t>
            </w:r>
          </w:p>
          <w:p w:rsidR="009C40E6" w:rsidRDefault="00BB2D62">
            <w:pPr>
              <w:pStyle w:val="TableParagraph"/>
              <w:spacing w:before="0"/>
              <w:ind w:left="134"/>
              <w:rPr>
                <w:b/>
                <w:sz w:val="24"/>
              </w:rPr>
            </w:pPr>
            <w:r>
              <w:rPr>
                <w:b/>
                <w:sz w:val="24"/>
              </w:rPr>
              <w:t>klass</w:t>
            </w:r>
          </w:p>
        </w:tc>
        <w:tc>
          <w:tcPr>
            <w:tcW w:w="883" w:type="dxa"/>
          </w:tcPr>
          <w:p w:rsidR="009C40E6" w:rsidRDefault="00BB2D62">
            <w:pPr>
              <w:pStyle w:val="TableParagraph"/>
              <w:spacing w:before="102"/>
              <w:rPr>
                <w:b/>
                <w:sz w:val="24"/>
              </w:rPr>
            </w:pPr>
            <w:r>
              <w:rPr>
                <w:b/>
                <w:w w:val="99"/>
                <w:sz w:val="24"/>
              </w:rPr>
              <w:t>V</w:t>
            </w:r>
          </w:p>
          <w:p w:rsidR="009C40E6" w:rsidRDefault="00BB2D62">
            <w:pPr>
              <w:pStyle w:val="TableParagraph"/>
              <w:spacing w:before="0"/>
              <w:rPr>
                <w:b/>
                <w:sz w:val="24"/>
              </w:rPr>
            </w:pPr>
            <w:r>
              <w:rPr>
                <w:b/>
                <w:sz w:val="24"/>
              </w:rPr>
              <w:t>klass</w:t>
            </w:r>
          </w:p>
        </w:tc>
        <w:tc>
          <w:tcPr>
            <w:tcW w:w="945" w:type="dxa"/>
          </w:tcPr>
          <w:p w:rsidR="009C40E6" w:rsidRDefault="00BB2D62">
            <w:pPr>
              <w:pStyle w:val="TableParagraph"/>
              <w:spacing w:before="102"/>
              <w:ind w:left="134"/>
              <w:rPr>
                <w:b/>
                <w:sz w:val="24"/>
              </w:rPr>
            </w:pPr>
            <w:r>
              <w:rPr>
                <w:b/>
                <w:sz w:val="24"/>
              </w:rPr>
              <w:t>VI</w:t>
            </w:r>
          </w:p>
          <w:p w:rsidR="009C40E6" w:rsidRDefault="00BB2D62">
            <w:pPr>
              <w:pStyle w:val="TableParagraph"/>
              <w:spacing w:before="0"/>
              <w:ind w:left="134"/>
              <w:rPr>
                <w:b/>
                <w:sz w:val="24"/>
              </w:rPr>
            </w:pPr>
            <w:r>
              <w:rPr>
                <w:b/>
                <w:sz w:val="24"/>
              </w:rPr>
              <w:t>klass</w:t>
            </w:r>
          </w:p>
        </w:tc>
        <w:tc>
          <w:tcPr>
            <w:tcW w:w="919" w:type="dxa"/>
          </w:tcPr>
          <w:p w:rsidR="009C40E6" w:rsidRDefault="00BB2D62">
            <w:pPr>
              <w:pStyle w:val="TableParagraph"/>
              <w:spacing w:before="102"/>
              <w:ind w:left="137"/>
              <w:rPr>
                <w:b/>
                <w:sz w:val="24"/>
              </w:rPr>
            </w:pPr>
            <w:r>
              <w:rPr>
                <w:b/>
                <w:sz w:val="24"/>
              </w:rPr>
              <w:t>Kokku</w:t>
            </w:r>
          </w:p>
        </w:tc>
        <w:tc>
          <w:tcPr>
            <w:tcW w:w="808" w:type="dxa"/>
          </w:tcPr>
          <w:p w:rsidR="009C40E6" w:rsidRDefault="00BB2D62">
            <w:pPr>
              <w:pStyle w:val="TableParagraph"/>
              <w:spacing w:before="102"/>
              <w:ind w:left="135"/>
              <w:rPr>
                <w:b/>
                <w:sz w:val="24"/>
              </w:rPr>
            </w:pPr>
            <w:r>
              <w:rPr>
                <w:b/>
                <w:sz w:val="24"/>
              </w:rPr>
              <w:t>Norm</w:t>
            </w:r>
          </w:p>
        </w:tc>
      </w:tr>
      <w:tr w:rsidR="009C40E6">
        <w:trPr>
          <w:trHeight w:val="486"/>
        </w:trPr>
        <w:tc>
          <w:tcPr>
            <w:tcW w:w="569" w:type="dxa"/>
          </w:tcPr>
          <w:p w:rsidR="009C40E6" w:rsidRDefault="00BB2D62">
            <w:pPr>
              <w:pStyle w:val="TableParagraph"/>
              <w:ind w:left="134"/>
              <w:rPr>
                <w:sz w:val="24"/>
              </w:rPr>
            </w:pPr>
            <w:r>
              <w:rPr>
                <w:sz w:val="24"/>
              </w:rPr>
              <w:t>1.</w:t>
            </w:r>
          </w:p>
        </w:tc>
        <w:tc>
          <w:tcPr>
            <w:tcW w:w="4150" w:type="dxa"/>
          </w:tcPr>
          <w:p w:rsidR="009C40E6" w:rsidRDefault="00BB2D62">
            <w:pPr>
              <w:pStyle w:val="TableParagraph"/>
              <w:rPr>
                <w:sz w:val="24"/>
              </w:rPr>
            </w:pPr>
            <w:r>
              <w:rPr>
                <w:sz w:val="24"/>
              </w:rPr>
              <w:t>eesti keel</w:t>
            </w:r>
          </w:p>
        </w:tc>
        <w:tc>
          <w:tcPr>
            <w:tcW w:w="946" w:type="dxa"/>
          </w:tcPr>
          <w:p w:rsidR="009C40E6" w:rsidRDefault="00BB2D62">
            <w:pPr>
              <w:pStyle w:val="TableParagraph"/>
              <w:ind w:left="134"/>
              <w:rPr>
                <w:sz w:val="24"/>
              </w:rPr>
            </w:pPr>
            <w:r>
              <w:rPr>
                <w:sz w:val="24"/>
              </w:rPr>
              <w:t>5</w:t>
            </w:r>
          </w:p>
        </w:tc>
        <w:tc>
          <w:tcPr>
            <w:tcW w:w="883" w:type="dxa"/>
          </w:tcPr>
          <w:p w:rsidR="009C40E6" w:rsidRDefault="00BB2D62">
            <w:pPr>
              <w:pStyle w:val="TableParagraph"/>
              <w:rPr>
                <w:sz w:val="24"/>
              </w:rPr>
            </w:pPr>
            <w:r>
              <w:rPr>
                <w:sz w:val="24"/>
              </w:rPr>
              <w:t>3</w:t>
            </w:r>
          </w:p>
        </w:tc>
        <w:tc>
          <w:tcPr>
            <w:tcW w:w="945" w:type="dxa"/>
          </w:tcPr>
          <w:p w:rsidR="009C40E6" w:rsidRDefault="00BB2D62">
            <w:pPr>
              <w:pStyle w:val="TableParagraph"/>
              <w:ind w:left="134"/>
              <w:rPr>
                <w:sz w:val="24"/>
              </w:rPr>
            </w:pPr>
            <w:r>
              <w:rPr>
                <w:sz w:val="24"/>
              </w:rPr>
              <w:t>3</w:t>
            </w:r>
          </w:p>
        </w:tc>
        <w:tc>
          <w:tcPr>
            <w:tcW w:w="919" w:type="dxa"/>
          </w:tcPr>
          <w:p w:rsidR="009C40E6" w:rsidRDefault="00BB2D62">
            <w:pPr>
              <w:pStyle w:val="TableParagraph"/>
              <w:spacing w:before="102"/>
              <w:ind w:left="137"/>
              <w:rPr>
                <w:b/>
                <w:sz w:val="24"/>
              </w:rPr>
            </w:pPr>
            <w:r>
              <w:rPr>
                <w:b/>
                <w:sz w:val="24"/>
              </w:rPr>
              <w:t>11</w:t>
            </w:r>
          </w:p>
        </w:tc>
        <w:tc>
          <w:tcPr>
            <w:tcW w:w="808" w:type="dxa"/>
          </w:tcPr>
          <w:p w:rsidR="009C40E6" w:rsidRDefault="00BB2D62">
            <w:pPr>
              <w:pStyle w:val="TableParagraph"/>
              <w:ind w:left="135"/>
              <w:rPr>
                <w:sz w:val="24"/>
              </w:rPr>
            </w:pPr>
            <w:r>
              <w:rPr>
                <w:sz w:val="24"/>
              </w:rPr>
              <w:t>11</w:t>
            </w:r>
          </w:p>
        </w:tc>
      </w:tr>
      <w:tr w:rsidR="009C40E6">
        <w:trPr>
          <w:trHeight w:val="486"/>
        </w:trPr>
        <w:tc>
          <w:tcPr>
            <w:tcW w:w="569" w:type="dxa"/>
          </w:tcPr>
          <w:p w:rsidR="009C40E6" w:rsidRDefault="00BB2D62">
            <w:pPr>
              <w:pStyle w:val="TableParagraph"/>
              <w:ind w:left="134"/>
              <w:rPr>
                <w:sz w:val="24"/>
              </w:rPr>
            </w:pPr>
            <w:r>
              <w:rPr>
                <w:sz w:val="24"/>
              </w:rPr>
              <w:t>2.</w:t>
            </w:r>
          </w:p>
        </w:tc>
        <w:tc>
          <w:tcPr>
            <w:tcW w:w="4150" w:type="dxa"/>
          </w:tcPr>
          <w:p w:rsidR="009C40E6" w:rsidRDefault="00BB2D62">
            <w:pPr>
              <w:pStyle w:val="TableParagraph"/>
              <w:rPr>
                <w:sz w:val="24"/>
              </w:rPr>
            </w:pPr>
            <w:r>
              <w:rPr>
                <w:sz w:val="24"/>
              </w:rPr>
              <w:t>kirjandus</w:t>
            </w:r>
          </w:p>
        </w:tc>
        <w:tc>
          <w:tcPr>
            <w:tcW w:w="946" w:type="dxa"/>
          </w:tcPr>
          <w:p w:rsidR="009C40E6" w:rsidRDefault="009C40E6">
            <w:pPr>
              <w:pStyle w:val="TableParagraph"/>
              <w:spacing w:before="0"/>
              <w:ind w:left="0"/>
              <w:rPr>
                <w:sz w:val="24"/>
              </w:rPr>
            </w:pPr>
          </w:p>
        </w:tc>
        <w:tc>
          <w:tcPr>
            <w:tcW w:w="883" w:type="dxa"/>
          </w:tcPr>
          <w:p w:rsidR="009C40E6" w:rsidRDefault="00BB2D62">
            <w:pPr>
              <w:pStyle w:val="TableParagraph"/>
              <w:rPr>
                <w:sz w:val="24"/>
              </w:rPr>
            </w:pPr>
            <w:r>
              <w:rPr>
                <w:sz w:val="24"/>
              </w:rPr>
              <w:t>2</w:t>
            </w:r>
          </w:p>
        </w:tc>
        <w:tc>
          <w:tcPr>
            <w:tcW w:w="945" w:type="dxa"/>
          </w:tcPr>
          <w:p w:rsidR="009C40E6" w:rsidRDefault="00BB2D62">
            <w:pPr>
              <w:pStyle w:val="TableParagraph"/>
              <w:ind w:left="134"/>
              <w:rPr>
                <w:sz w:val="24"/>
              </w:rPr>
            </w:pPr>
            <w:r>
              <w:rPr>
                <w:sz w:val="24"/>
              </w:rPr>
              <w:t>2</w:t>
            </w:r>
          </w:p>
        </w:tc>
        <w:tc>
          <w:tcPr>
            <w:tcW w:w="919" w:type="dxa"/>
          </w:tcPr>
          <w:p w:rsidR="009C40E6" w:rsidRDefault="00BB2D62">
            <w:pPr>
              <w:pStyle w:val="TableParagraph"/>
              <w:spacing w:before="102"/>
              <w:ind w:left="137"/>
              <w:rPr>
                <w:b/>
                <w:sz w:val="24"/>
              </w:rPr>
            </w:pPr>
            <w:r>
              <w:rPr>
                <w:b/>
                <w:sz w:val="24"/>
              </w:rPr>
              <w:t>4</w:t>
            </w:r>
          </w:p>
        </w:tc>
        <w:tc>
          <w:tcPr>
            <w:tcW w:w="808" w:type="dxa"/>
          </w:tcPr>
          <w:p w:rsidR="009C40E6" w:rsidRDefault="00BB2D62">
            <w:pPr>
              <w:pStyle w:val="TableParagraph"/>
              <w:ind w:left="135"/>
              <w:rPr>
                <w:sz w:val="24"/>
              </w:rPr>
            </w:pPr>
            <w:r>
              <w:rPr>
                <w:sz w:val="24"/>
              </w:rPr>
              <w:t>4</w:t>
            </w:r>
          </w:p>
        </w:tc>
      </w:tr>
      <w:tr w:rsidR="009C40E6">
        <w:trPr>
          <w:trHeight w:val="486"/>
        </w:trPr>
        <w:tc>
          <w:tcPr>
            <w:tcW w:w="569" w:type="dxa"/>
          </w:tcPr>
          <w:p w:rsidR="009C40E6" w:rsidRDefault="00BB2D62">
            <w:pPr>
              <w:pStyle w:val="TableParagraph"/>
              <w:ind w:left="134"/>
              <w:rPr>
                <w:sz w:val="24"/>
              </w:rPr>
            </w:pPr>
            <w:r>
              <w:rPr>
                <w:sz w:val="24"/>
              </w:rPr>
              <w:t>3.</w:t>
            </w:r>
          </w:p>
        </w:tc>
        <w:tc>
          <w:tcPr>
            <w:tcW w:w="4150" w:type="dxa"/>
          </w:tcPr>
          <w:p w:rsidR="009C40E6" w:rsidRDefault="00BB2D62">
            <w:pPr>
              <w:pStyle w:val="TableParagraph"/>
              <w:rPr>
                <w:sz w:val="24"/>
              </w:rPr>
            </w:pPr>
            <w:r>
              <w:rPr>
                <w:sz w:val="24"/>
              </w:rPr>
              <w:t>inglise keel A</w:t>
            </w:r>
          </w:p>
        </w:tc>
        <w:tc>
          <w:tcPr>
            <w:tcW w:w="946" w:type="dxa"/>
          </w:tcPr>
          <w:p w:rsidR="009C40E6" w:rsidRDefault="00BB2D62">
            <w:pPr>
              <w:pStyle w:val="TableParagraph"/>
              <w:ind w:left="134"/>
              <w:rPr>
                <w:sz w:val="24"/>
              </w:rPr>
            </w:pPr>
            <w:r>
              <w:rPr>
                <w:sz w:val="24"/>
              </w:rPr>
              <w:t>4</w:t>
            </w:r>
          </w:p>
        </w:tc>
        <w:tc>
          <w:tcPr>
            <w:tcW w:w="883" w:type="dxa"/>
          </w:tcPr>
          <w:p w:rsidR="009C40E6" w:rsidRDefault="00BB2D62">
            <w:pPr>
              <w:pStyle w:val="TableParagraph"/>
              <w:rPr>
                <w:sz w:val="24"/>
              </w:rPr>
            </w:pPr>
            <w:r>
              <w:rPr>
                <w:sz w:val="24"/>
              </w:rPr>
              <w:t>4</w:t>
            </w:r>
          </w:p>
        </w:tc>
        <w:tc>
          <w:tcPr>
            <w:tcW w:w="945" w:type="dxa"/>
          </w:tcPr>
          <w:p w:rsidR="009C40E6" w:rsidRDefault="00BB2D62">
            <w:pPr>
              <w:pStyle w:val="TableParagraph"/>
              <w:ind w:left="134"/>
              <w:rPr>
                <w:sz w:val="24"/>
              </w:rPr>
            </w:pPr>
            <w:r>
              <w:rPr>
                <w:sz w:val="24"/>
              </w:rPr>
              <w:t>3</w:t>
            </w:r>
          </w:p>
        </w:tc>
        <w:tc>
          <w:tcPr>
            <w:tcW w:w="919" w:type="dxa"/>
          </w:tcPr>
          <w:p w:rsidR="009C40E6" w:rsidRDefault="00BB2D62">
            <w:pPr>
              <w:pStyle w:val="TableParagraph"/>
              <w:spacing w:before="102"/>
              <w:ind w:left="137"/>
              <w:rPr>
                <w:b/>
                <w:sz w:val="24"/>
              </w:rPr>
            </w:pPr>
            <w:r>
              <w:rPr>
                <w:b/>
                <w:sz w:val="24"/>
              </w:rPr>
              <w:t>11</w:t>
            </w:r>
          </w:p>
        </w:tc>
        <w:tc>
          <w:tcPr>
            <w:tcW w:w="808" w:type="dxa"/>
          </w:tcPr>
          <w:p w:rsidR="009C40E6" w:rsidRDefault="00BB2D62">
            <w:pPr>
              <w:pStyle w:val="TableParagraph"/>
              <w:ind w:left="135"/>
              <w:rPr>
                <w:sz w:val="24"/>
              </w:rPr>
            </w:pPr>
            <w:r>
              <w:rPr>
                <w:sz w:val="24"/>
              </w:rPr>
              <w:t>9</w:t>
            </w:r>
          </w:p>
        </w:tc>
      </w:tr>
      <w:tr w:rsidR="009C40E6">
        <w:trPr>
          <w:trHeight w:val="484"/>
        </w:trPr>
        <w:tc>
          <w:tcPr>
            <w:tcW w:w="569" w:type="dxa"/>
          </w:tcPr>
          <w:p w:rsidR="009C40E6" w:rsidRDefault="00BB2D62">
            <w:pPr>
              <w:pStyle w:val="TableParagraph"/>
              <w:ind w:left="134"/>
              <w:rPr>
                <w:sz w:val="24"/>
              </w:rPr>
            </w:pPr>
            <w:r>
              <w:rPr>
                <w:sz w:val="24"/>
              </w:rPr>
              <w:t>4.</w:t>
            </w:r>
          </w:p>
        </w:tc>
        <w:tc>
          <w:tcPr>
            <w:tcW w:w="4150" w:type="dxa"/>
          </w:tcPr>
          <w:p w:rsidR="009C40E6" w:rsidRDefault="00BB2D62">
            <w:pPr>
              <w:pStyle w:val="TableParagraph"/>
              <w:rPr>
                <w:sz w:val="24"/>
              </w:rPr>
            </w:pPr>
            <w:r>
              <w:rPr>
                <w:sz w:val="24"/>
              </w:rPr>
              <w:t>vene keel B /saksa keel B</w:t>
            </w:r>
          </w:p>
        </w:tc>
        <w:tc>
          <w:tcPr>
            <w:tcW w:w="946" w:type="dxa"/>
          </w:tcPr>
          <w:p w:rsidR="009C40E6" w:rsidRDefault="009C40E6">
            <w:pPr>
              <w:pStyle w:val="TableParagraph"/>
              <w:spacing w:before="0"/>
              <w:ind w:left="0"/>
              <w:rPr>
                <w:sz w:val="24"/>
              </w:rPr>
            </w:pPr>
          </w:p>
        </w:tc>
        <w:tc>
          <w:tcPr>
            <w:tcW w:w="883" w:type="dxa"/>
          </w:tcPr>
          <w:p w:rsidR="009C40E6" w:rsidRDefault="009C40E6">
            <w:pPr>
              <w:pStyle w:val="TableParagraph"/>
              <w:spacing w:before="0"/>
              <w:ind w:left="0"/>
              <w:rPr>
                <w:sz w:val="24"/>
              </w:rPr>
            </w:pPr>
          </w:p>
        </w:tc>
        <w:tc>
          <w:tcPr>
            <w:tcW w:w="945" w:type="dxa"/>
          </w:tcPr>
          <w:p w:rsidR="009C40E6" w:rsidRDefault="00BB2D62">
            <w:pPr>
              <w:pStyle w:val="TableParagraph"/>
              <w:ind w:left="134"/>
              <w:rPr>
                <w:sz w:val="24"/>
              </w:rPr>
            </w:pPr>
            <w:r>
              <w:rPr>
                <w:sz w:val="24"/>
              </w:rPr>
              <w:t>3</w:t>
            </w:r>
          </w:p>
        </w:tc>
        <w:tc>
          <w:tcPr>
            <w:tcW w:w="919" w:type="dxa"/>
          </w:tcPr>
          <w:p w:rsidR="009C40E6" w:rsidRDefault="00BB2D62">
            <w:pPr>
              <w:pStyle w:val="TableParagraph"/>
              <w:spacing w:before="102"/>
              <w:ind w:left="137"/>
              <w:rPr>
                <w:b/>
                <w:sz w:val="24"/>
              </w:rPr>
            </w:pPr>
            <w:r>
              <w:rPr>
                <w:b/>
                <w:sz w:val="24"/>
              </w:rPr>
              <w:t>3</w:t>
            </w:r>
          </w:p>
        </w:tc>
        <w:tc>
          <w:tcPr>
            <w:tcW w:w="808" w:type="dxa"/>
          </w:tcPr>
          <w:p w:rsidR="009C40E6" w:rsidRDefault="00BB2D62">
            <w:pPr>
              <w:pStyle w:val="TableParagraph"/>
              <w:ind w:left="135"/>
              <w:rPr>
                <w:sz w:val="24"/>
              </w:rPr>
            </w:pPr>
            <w:r>
              <w:rPr>
                <w:sz w:val="24"/>
              </w:rPr>
              <w:t>3</w:t>
            </w:r>
          </w:p>
        </w:tc>
      </w:tr>
      <w:tr w:rsidR="009C40E6">
        <w:trPr>
          <w:trHeight w:val="486"/>
        </w:trPr>
        <w:tc>
          <w:tcPr>
            <w:tcW w:w="569" w:type="dxa"/>
          </w:tcPr>
          <w:p w:rsidR="009C40E6" w:rsidRDefault="00BB2D62">
            <w:pPr>
              <w:pStyle w:val="TableParagraph"/>
              <w:ind w:left="134"/>
              <w:rPr>
                <w:sz w:val="24"/>
              </w:rPr>
            </w:pPr>
            <w:r>
              <w:rPr>
                <w:sz w:val="24"/>
              </w:rPr>
              <w:t>5.</w:t>
            </w:r>
          </w:p>
        </w:tc>
        <w:tc>
          <w:tcPr>
            <w:tcW w:w="4150" w:type="dxa"/>
          </w:tcPr>
          <w:p w:rsidR="009C40E6" w:rsidRDefault="00BB2D62">
            <w:pPr>
              <w:pStyle w:val="TableParagraph"/>
              <w:rPr>
                <w:sz w:val="24"/>
              </w:rPr>
            </w:pPr>
            <w:r>
              <w:rPr>
                <w:sz w:val="24"/>
              </w:rPr>
              <w:t>matemaatika</w:t>
            </w:r>
          </w:p>
        </w:tc>
        <w:tc>
          <w:tcPr>
            <w:tcW w:w="946" w:type="dxa"/>
          </w:tcPr>
          <w:p w:rsidR="009C40E6" w:rsidRDefault="00BB2D62">
            <w:pPr>
              <w:pStyle w:val="TableParagraph"/>
              <w:ind w:left="134"/>
              <w:rPr>
                <w:sz w:val="24"/>
              </w:rPr>
            </w:pPr>
            <w:r>
              <w:rPr>
                <w:sz w:val="24"/>
              </w:rPr>
              <w:t>4</w:t>
            </w:r>
          </w:p>
        </w:tc>
        <w:tc>
          <w:tcPr>
            <w:tcW w:w="883" w:type="dxa"/>
          </w:tcPr>
          <w:p w:rsidR="009C40E6" w:rsidRDefault="00BB2D62">
            <w:pPr>
              <w:pStyle w:val="TableParagraph"/>
              <w:rPr>
                <w:sz w:val="24"/>
              </w:rPr>
            </w:pPr>
            <w:r>
              <w:rPr>
                <w:sz w:val="24"/>
              </w:rPr>
              <w:t>5</w:t>
            </w:r>
          </w:p>
        </w:tc>
        <w:tc>
          <w:tcPr>
            <w:tcW w:w="945" w:type="dxa"/>
          </w:tcPr>
          <w:p w:rsidR="009C40E6" w:rsidRDefault="00BB2D62">
            <w:pPr>
              <w:pStyle w:val="TableParagraph"/>
              <w:ind w:left="134"/>
              <w:rPr>
                <w:sz w:val="24"/>
              </w:rPr>
            </w:pPr>
            <w:r>
              <w:rPr>
                <w:sz w:val="24"/>
              </w:rPr>
              <w:t>5</w:t>
            </w:r>
          </w:p>
        </w:tc>
        <w:tc>
          <w:tcPr>
            <w:tcW w:w="919" w:type="dxa"/>
          </w:tcPr>
          <w:p w:rsidR="009C40E6" w:rsidRDefault="00BB2D62">
            <w:pPr>
              <w:pStyle w:val="TableParagraph"/>
              <w:spacing w:before="102"/>
              <w:ind w:left="137"/>
              <w:rPr>
                <w:b/>
                <w:sz w:val="24"/>
              </w:rPr>
            </w:pPr>
            <w:r>
              <w:rPr>
                <w:b/>
                <w:sz w:val="24"/>
              </w:rPr>
              <w:t>14</w:t>
            </w:r>
          </w:p>
        </w:tc>
        <w:tc>
          <w:tcPr>
            <w:tcW w:w="808" w:type="dxa"/>
          </w:tcPr>
          <w:p w:rsidR="009C40E6" w:rsidRDefault="00BB2D62">
            <w:pPr>
              <w:pStyle w:val="TableParagraph"/>
              <w:ind w:left="135"/>
              <w:rPr>
                <w:sz w:val="24"/>
              </w:rPr>
            </w:pPr>
            <w:r>
              <w:rPr>
                <w:sz w:val="24"/>
              </w:rPr>
              <w:t>13</w:t>
            </w:r>
          </w:p>
        </w:tc>
      </w:tr>
      <w:tr w:rsidR="009C40E6">
        <w:trPr>
          <w:trHeight w:val="486"/>
        </w:trPr>
        <w:tc>
          <w:tcPr>
            <w:tcW w:w="569" w:type="dxa"/>
          </w:tcPr>
          <w:p w:rsidR="009C40E6" w:rsidRDefault="00BB2D62">
            <w:pPr>
              <w:pStyle w:val="TableParagraph"/>
              <w:ind w:left="134"/>
              <w:rPr>
                <w:sz w:val="24"/>
              </w:rPr>
            </w:pPr>
            <w:r>
              <w:rPr>
                <w:sz w:val="24"/>
              </w:rPr>
              <w:t>6.</w:t>
            </w:r>
          </w:p>
        </w:tc>
        <w:tc>
          <w:tcPr>
            <w:tcW w:w="4150" w:type="dxa"/>
          </w:tcPr>
          <w:p w:rsidR="009C40E6" w:rsidRDefault="00BB2D62">
            <w:pPr>
              <w:pStyle w:val="TableParagraph"/>
              <w:rPr>
                <w:sz w:val="24"/>
              </w:rPr>
            </w:pPr>
            <w:r>
              <w:rPr>
                <w:sz w:val="24"/>
              </w:rPr>
              <w:t>loodusõpetus</w:t>
            </w:r>
          </w:p>
        </w:tc>
        <w:tc>
          <w:tcPr>
            <w:tcW w:w="946" w:type="dxa"/>
          </w:tcPr>
          <w:p w:rsidR="009C40E6" w:rsidRDefault="00BB2D62">
            <w:pPr>
              <w:pStyle w:val="TableParagraph"/>
              <w:ind w:left="134"/>
              <w:rPr>
                <w:sz w:val="24"/>
              </w:rPr>
            </w:pPr>
            <w:r>
              <w:rPr>
                <w:sz w:val="24"/>
              </w:rPr>
              <w:t>2</w:t>
            </w:r>
          </w:p>
        </w:tc>
        <w:tc>
          <w:tcPr>
            <w:tcW w:w="883" w:type="dxa"/>
          </w:tcPr>
          <w:p w:rsidR="009C40E6" w:rsidRDefault="00BB2D62">
            <w:pPr>
              <w:pStyle w:val="TableParagraph"/>
              <w:rPr>
                <w:sz w:val="24"/>
              </w:rPr>
            </w:pPr>
            <w:r>
              <w:rPr>
                <w:sz w:val="24"/>
              </w:rPr>
              <w:t>2</w:t>
            </w:r>
          </w:p>
        </w:tc>
        <w:tc>
          <w:tcPr>
            <w:tcW w:w="945" w:type="dxa"/>
          </w:tcPr>
          <w:p w:rsidR="009C40E6" w:rsidRDefault="00BB2D62">
            <w:pPr>
              <w:pStyle w:val="TableParagraph"/>
              <w:ind w:left="134"/>
              <w:rPr>
                <w:sz w:val="24"/>
              </w:rPr>
            </w:pPr>
            <w:r>
              <w:rPr>
                <w:sz w:val="24"/>
              </w:rPr>
              <w:t>3</w:t>
            </w:r>
          </w:p>
        </w:tc>
        <w:tc>
          <w:tcPr>
            <w:tcW w:w="919" w:type="dxa"/>
          </w:tcPr>
          <w:p w:rsidR="009C40E6" w:rsidRDefault="00BB2D62">
            <w:pPr>
              <w:pStyle w:val="TableParagraph"/>
              <w:spacing w:before="102"/>
              <w:ind w:left="137"/>
              <w:rPr>
                <w:b/>
                <w:sz w:val="24"/>
              </w:rPr>
            </w:pPr>
            <w:r>
              <w:rPr>
                <w:b/>
                <w:sz w:val="24"/>
              </w:rPr>
              <w:t>7</w:t>
            </w:r>
          </w:p>
        </w:tc>
        <w:tc>
          <w:tcPr>
            <w:tcW w:w="808" w:type="dxa"/>
          </w:tcPr>
          <w:p w:rsidR="009C40E6" w:rsidRDefault="00BB2D62">
            <w:pPr>
              <w:pStyle w:val="TableParagraph"/>
              <w:ind w:left="135"/>
              <w:rPr>
                <w:sz w:val="24"/>
              </w:rPr>
            </w:pPr>
            <w:r>
              <w:rPr>
                <w:sz w:val="24"/>
              </w:rPr>
              <w:t>7</w:t>
            </w:r>
          </w:p>
        </w:tc>
      </w:tr>
      <w:tr w:rsidR="009C40E6">
        <w:trPr>
          <w:trHeight w:val="487"/>
        </w:trPr>
        <w:tc>
          <w:tcPr>
            <w:tcW w:w="569" w:type="dxa"/>
          </w:tcPr>
          <w:p w:rsidR="009C40E6" w:rsidRDefault="00BB2D62">
            <w:pPr>
              <w:pStyle w:val="TableParagraph"/>
              <w:spacing w:before="98"/>
              <w:ind w:left="134"/>
              <w:rPr>
                <w:sz w:val="24"/>
              </w:rPr>
            </w:pPr>
            <w:r>
              <w:rPr>
                <w:sz w:val="24"/>
              </w:rPr>
              <w:t>7.</w:t>
            </w:r>
          </w:p>
        </w:tc>
        <w:tc>
          <w:tcPr>
            <w:tcW w:w="4150" w:type="dxa"/>
          </w:tcPr>
          <w:p w:rsidR="009C40E6" w:rsidRDefault="00BB2D62">
            <w:pPr>
              <w:pStyle w:val="TableParagraph"/>
              <w:spacing w:before="98"/>
              <w:rPr>
                <w:sz w:val="24"/>
              </w:rPr>
            </w:pPr>
            <w:r>
              <w:rPr>
                <w:sz w:val="24"/>
              </w:rPr>
              <w:t>ajalugu</w:t>
            </w:r>
          </w:p>
        </w:tc>
        <w:tc>
          <w:tcPr>
            <w:tcW w:w="946" w:type="dxa"/>
          </w:tcPr>
          <w:p w:rsidR="009C40E6" w:rsidRDefault="009C40E6">
            <w:pPr>
              <w:pStyle w:val="TableParagraph"/>
              <w:spacing w:before="0"/>
              <w:ind w:left="0"/>
              <w:rPr>
                <w:sz w:val="24"/>
              </w:rPr>
            </w:pPr>
          </w:p>
        </w:tc>
        <w:tc>
          <w:tcPr>
            <w:tcW w:w="883" w:type="dxa"/>
          </w:tcPr>
          <w:p w:rsidR="009C40E6" w:rsidRDefault="00BB2D62">
            <w:pPr>
              <w:pStyle w:val="TableParagraph"/>
              <w:spacing w:before="98"/>
              <w:rPr>
                <w:sz w:val="24"/>
              </w:rPr>
            </w:pPr>
            <w:r>
              <w:rPr>
                <w:sz w:val="24"/>
              </w:rPr>
              <w:t>2</w:t>
            </w:r>
          </w:p>
        </w:tc>
        <w:tc>
          <w:tcPr>
            <w:tcW w:w="945" w:type="dxa"/>
          </w:tcPr>
          <w:p w:rsidR="009C40E6" w:rsidRDefault="00BB2D62">
            <w:pPr>
              <w:pStyle w:val="TableParagraph"/>
              <w:spacing w:before="98"/>
              <w:ind w:left="134"/>
              <w:rPr>
                <w:sz w:val="24"/>
              </w:rPr>
            </w:pPr>
            <w:r>
              <w:rPr>
                <w:sz w:val="24"/>
              </w:rPr>
              <w:t>2</w:t>
            </w:r>
          </w:p>
        </w:tc>
        <w:tc>
          <w:tcPr>
            <w:tcW w:w="919" w:type="dxa"/>
          </w:tcPr>
          <w:p w:rsidR="009C40E6" w:rsidRDefault="00BB2D62">
            <w:pPr>
              <w:pStyle w:val="TableParagraph"/>
              <w:spacing w:before="102"/>
              <w:ind w:left="137"/>
              <w:rPr>
                <w:b/>
                <w:sz w:val="24"/>
              </w:rPr>
            </w:pPr>
            <w:r>
              <w:rPr>
                <w:b/>
                <w:sz w:val="24"/>
              </w:rPr>
              <w:t>4</w:t>
            </w:r>
          </w:p>
        </w:tc>
        <w:tc>
          <w:tcPr>
            <w:tcW w:w="808" w:type="dxa"/>
          </w:tcPr>
          <w:p w:rsidR="009C40E6" w:rsidRDefault="00BB2D62">
            <w:pPr>
              <w:pStyle w:val="TableParagraph"/>
              <w:spacing w:before="98"/>
              <w:ind w:left="135"/>
              <w:rPr>
                <w:sz w:val="24"/>
              </w:rPr>
            </w:pPr>
            <w:r>
              <w:rPr>
                <w:sz w:val="24"/>
              </w:rPr>
              <w:t>3</w:t>
            </w:r>
          </w:p>
        </w:tc>
      </w:tr>
      <w:tr w:rsidR="009C40E6">
        <w:trPr>
          <w:trHeight w:val="484"/>
        </w:trPr>
        <w:tc>
          <w:tcPr>
            <w:tcW w:w="569" w:type="dxa"/>
          </w:tcPr>
          <w:p w:rsidR="009C40E6" w:rsidRDefault="00BB2D62">
            <w:pPr>
              <w:pStyle w:val="TableParagraph"/>
              <w:ind w:left="134"/>
              <w:rPr>
                <w:sz w:val="24"/>
              </w:rPr>
            </w:pPr>
            <w:r>
              <w:rPr>
                <w:sz w:val="24"/>
              </w:rPr>
              <w:t>8.</w:t>
            </w:r>
          </w:p>
        </w:tc>
        <w:tc>
          <w:tcPr>
            <w:tcW w:w="4150" w:type="dxa"/>
          </w:tcPr>
          <w:p w:rsidR="009C40E6" w:rsidRDefault="00BB2D62">
            <w:pPr>
              <w:pStyle w:val="TableParagraph"/>
              <w:rPr>
                <w:sz w:val="24"/>
              </w:rPr>
            </w:pPr>
            <w:r>
              <w:rPr>
                <w:sz w:val="24"/>
              </w:rPr>
              <w:t>inimeseõpetus</w:t>
            </w:r>
          </w:p>
        </w:tc>
        <w:tc>
          <w:tcPr>
            <w:tcW w:w="946" w:type="dxa"/>
          </w:tcPr>
          <w:p w:rsidR="009C40E6" w:rsidRDefault="009C40E6">
            <w:pPr>
              <w:pStyle w:val="TableParagraph"/>
              <w:spacing w:before="0"/>
              <w:ind w:left="0"/>
              <w:rPr>
                <w:sz w:val="24"/>
              </w:rPr>
            </w:pPr>
          </w:p>
        </w:tc>
        <w:tc>
          <w:tcPr>
            <w:tcW w:w="883" w:type="dxa"/>
          </w:tcPr>
          <w:p w:rsidR="009C40E6" w:rsidRDefault="00BB2D62">
            <w:pPr>
              <w:pStyle w:val="TableParagraph"/>
              <w:rPr>
                <w:sz w:val="24"/>
              </w:rPr>
            </w:pPr>
            <w:r>
              <w:rPr>
                <w:sz w:val="24"/>
              </w:rPr>
              <w:t>1</w:t>
            </w:r>
          </w:p>
        </w:tc>
        <w:tc>
          <w:tcPr>
            <w:tcW w:w="945" w:type="dxa"/>
          </w:tcPr>
          <w:p w:rsidR="009C40E6" w:rsidRDefault="00BB2D62">
            <w:pPr>
              <w:pStyle w:val="TableParagraph"/>
              <w:ind w:left="134"/>
              <w:rPr>
                <w:sz w:val="24"/>
              </w:rPr>
            </w:pPr>
            <w:r>
              <w:rPr>
                <w:sz w:val="24"/>
              </w:rPr>
              <w:t>1</w:t>
            </w:r>
          </w:p>
        </w:tc>
        <w:tc>
          <w:tcPr>
            <w:tcW w:w="919" w:type="dxa"/>
          </w:tcPr>
          <w:p w:rsidR="009C40E6" w:rsidRDefault="00BB2D62">
            <w:pPr>
              <w:pStyle w:val="TableParagraph"/>
              <w:spacing w:before="102"/>
              <w:ind w:left="137"/>
              <w:rPr>
                <w:b/>
                <w:sz w:val="24"/>
              </w:rPr>
            </w:pPr>
            <w:r>
              <w:rPr>
                <w:b/>
                <w:sz w:val="24"/>
              </w:rPr>
              <w:t>2</w:t>
            </w:r>
          </w:p>
        </w:tc>
        <w:tc>
          <w:tcPr>
            <w:tcW w:w="808" w:type="dxa"/>
          </w:tcPr>
          <w:p w:rsidR="009C40E6" w:rsidRDefault="00BB2D62">
            <w:pPr>
              <w:pStyle w:val="TableParagraph"/>
              <w:ind w:left="135"/>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9.</w:t>
            </w:r>
          </w:p>
        </w:tc>
        <w:tc>
          <w:tcPr>
            <w:tcW w:w="4150" w:type="dxa"/>
          </w:tcPr>
          <w:p w:rsidR="009C40E6" w:rsidRDefault="00BB2D62">
            <w:pPr>
              <w:pStyle w:val="TableParagraph"/>
              <w:rPr>
                <w:sz w:val="24"/>
              </w:rPr>
            </w:pPr>
            <w:r>
              <w:rPr>
                <w:sz w:val="24"/>
              </w:rPr>
              <w:t>ühiskonnaõpetus</w:t>
            </w:r>
          </w:p>
        </w:tc>
        <w:tc>
          <w:tcPr>
            <w:tcW w:w="946" w:type="dxa"/>
          </w:tcPr>
          <w:p w:rsidR="009C40E6" w:rsidRDefault="00BB2D62">
            <w:pPr>
              <w:pStyle w:val="TableParagraph"/>
              <w:ind w:left="134"/>
              <w:rPr>
                <w:sz w:val="24"/>
              </w:rPr>
            </w:pPr>
            <w:r>
              <w:rPr>
                <w:sz w:val="24"/>
              </w:rPr>
              <w:t>1</w:t>
            </w:r>
          </w:p>
        </w:tc>
        <w:tc>
          <w:tcPr>
            <w:tcW w:w="883" w:type="dxa"/>
          </w:tcPr>
          <w:p w:rsidR="009C40E6" w:rsidRDefault="009C40E6">
            <w:pPr>
              <w:pStyle w:val="TableParagraph"/>
              <w:spacing w:before="0"/>
              <w:ind w:left="0"/>
              <w:rPr>
                <w:sz w:val="24"/>
              </w:rPr>
            </w:pPr>
          </w:p>
        </w:tc>
        <w:tc>
          <w:tcPr>
            <w:tcW w:w="945" w:type="dxa"/>
          </w:tcPr>
          <w:p w:rsidR="009C40E6" w:rsidRDefault="009C40E6">
            <w:pPr>
              <w:pStyle w:val="TableParagraph"/>
              <w:spacing w:before="0"/>
              <w:ind w:left="0"/>
              <w:rPr>
                <w:sz w:val="24"/>
              </w:rPr>
            </w:pPr>
          </w:p>
        </w:tc>
        <w:tc>
          <w:tcPr>
            <w:tcW w:w="919" w:type="dxa"/>
          </w:tcPr>
          <w:p w:rsidR="009C40E6" w:rsidRDefault="00BB2D62">
            <w:pPr>
              <w:pStyle w:val="TableParagraph"/>
              <w:spacing w:before="102"/>
              <w:ind w:left="137"/>
              <w:rPr>
                <w:b/>
                <w:sz w:val="24"/>
              </w:rPr>
            </w:pPr>
            <w:r>
              <w:rPr>
                <w:b/>
                <w:sz w:val="24"/>
              </w:rPr>
              <w:t>1</w:t>
            </w:r>
          </w:p>
        </w:tc>
        <w:tc>
          <w:tcPr>
            <w:tcW w:w="808" w:type="dxa"/>
          </w:tcPr>
          <w:p w:rsidR="009C40E6" w:rsidRDefault="00BB2D62">
            <w:pPr>
              <w:pStyle w:val="TableParagraph"/>
              <w:ind w:left="135"/>
              <w:rPr>
                <w:sz w:val="24"/>
              </w:rPr>
            </w:pPr>
            <w:r>
              <w:rPr>
                <w:sz w:val="24"/>
              </w:rPr>
              <w:t>1</w:t>
            </w:r>
          </w:p>
        </w:tc>
      </w:tr>
      <w:tr w:rsidR="009C40E6">
        <w:trPr>
          <w:trHeight w:val="486"/>
        </w:trPr>
        <w:tc>
          <w:tcPr>
            <w:tcW w:w="569" w:type="dxa"/>
          </w:tcPr>
          <w:p w:rsidR="009C40E6" w:rsidRDefault="00BB2D62">
            <w:pPr>
              <w:pStyle w:val="TableParagraph"/>
              <w:ind w:left="134"/>
              <w:rPr>
                <w:sz w:val="24"/>
              </w:rPr>
            </w:pPr>
            <w:r>
              <w:rPr>
                <w:sz w:val="24"/>
              </w:rPr>
              <w:t>10.</w:t>
            </w:r>
          </w:p>
        </w:tc>
        <w:tc>
          <w:tcPr>
            <w:tcW w:w="4150" w:type="dxa"/>
          </w:tcPr>
          <w:p w:rsidR="009C40E6" w:rsidRDefault="00BB2D62">
            <w:pPr>
              <w:pStyle w:val="TableParagraph"/>
              <w:rPr>
                <w:sz w:val="24"/>
              </w:rPr>
            </w:pPr>
            <w:r>
              <w:rPr>
                <w:sz w:val="24"/>
              </w:rPr>
              <w:t>muusika</w:t>
            </w:r>
          </w:p>
        </w:tc>
        <w:tc>
          <w:tcPr>
            <w:tcW w:w="946" w:type="dxa"/>
          </w:tcPr>
          <w:p w:rsidR="009C40E6" w:rsidRDefault="00BB2D62">
            <w:pPr>
              <w:pStyle w:val="TableParagraph"/>
              <w:ind w:left="134"/>
              <w:rPr>
                <w:sz w:val="24"/>
              </w:rPr>
            </w:pPr>
            <w:r>
              <w:rPr>
                <w:sz w:val="24"/>
              </w:rPr>
              <w:t>2</w:t>
            </w:r>
          </w:p>
        </w:tc>
        <w:tc>
          <w:tcPr>
            <w:tcW w:w="883" w:type="dxa"/>
          </w:tcPr>
          <w:p w:rsidR="009C40E6" w:rsidRDefault="00BB2D62">
            <w:pPr>
              <w:pStyle w:val="TableParagraph"/>
              <w:rPr>
                <w:sz w:val="24"/>
              </w:rPr>
            </w:pPr>
            <w:r>
              <w:rPr>
                <w:sz w:val="24"/>
              </w:rPr>
              <w:t>1</w:t>
            </w:r>
          </w:p>
        </w:tc>
        <w:tc>
          <w:tcPr>
            <w:tcW w:w="945" w:type="dxa"/>
          </w:tcPr>
          <w:p w:rsidR="009C40E6" w:rsidRDefault="00BB2D62">
            <w:pPr>
              <w:pStyle w:val="TableParagraph"/>
              <w:ind w:left="134"/>
              <w:rPr>
                <w:sz w:val="24"/>
              </w:rPr>
            </w:pPr>
            <w:r>
              <w:rPr>
                <w:sz w:val="24"/>
              </w:rPr>
              <w:t>1</w:t>
            </w:r>
          </w:p>
        </w:tc>
        <w:tc>
          <w:tcPr>
            <w:tcW w:w="919" w:type="dxa"/>
          </w:tcPr>
          <w:p w:rsidR="009C40E6" w:rsidRDefault="00BB2D62">
            <w:pPr>
              <w:pStyle w:val="TableParagraph"/>
              <w:spacing w:before="102"/>
              <w:ind w:left="137"/>
              <w:rPr>
                <w:b/>
                <w:sz w:val="24"/>
              </w:rPr>
            </w:pPr>
            <w:r>
              <w:rPr>
                <w:b/>
                <w:sz w:val="24"/>
              </w:rPr>
              <w:t>4</w:t>
            </w:r>
          </w:p>
        </w:tc>
        <w:tc>
          <w:tcPr>
            <w:tcW w:w="808" w:type="dxa"/>
          </w:tcPr>
          <w:p w:rsidR="009C40E6" w:rsidRDefault="00BB2D62">
            <w:pPr>
              <w:pStyle w:val="TableParagraph"/>
              <w:ind w:left="135"/>
              <w:rPr>
                <w:sz w:val="24"/>
              </w:rPr>
            </w:pPr>
            <w:r>
              <w:rPr>
                <w:sz w:val="24"/>
              </w:rPr>
              <w:t>4</w:t>
            </w:r>
          </w:p>
        </w:tc>
      </w:tr>
      <w:tr w:rsidR="009C40E6">
        <w:trPr>
          <w:trHeight w:val="486"/>
        </w:trPr>
        <w:tc>
          <w:tcPr>
            <w:tcW w:w="569" w:type="dxa"/>
          </w:tcPr>
          <w:p w:rsidR="009C40E6" w:rsidRDefault="00BB2D62">
            <w:pPr>
              <w:pStyle w:val="TableParagraph"/>
              <w:ind w:left="134"/>
              <w:rPr>
                <w:sz w:val="24"/>
              </w:rPr>
            </w:pPr>
            <w:r>
              <w:rPr>
                <w:sz w:val="24"/>
              </w:rPr>
              <w:t>11.</w:t>
            </w:r>
          </w:p>
        </w:tc>
        <w:tc>
          <w:tcPr>
            <w:tcW w:w="4150" w:type="dxa"/>
          </w:tcPr>
          <w:p w:rsidR="009C40E6" w:rsidRDefault="00BB2D62">
            <w:pPr>
              <w:pStyle w:val="TableParagraph"/>
              <w:rPr>
                <w:sz w:val="24"/>
              </w:rPr>
            </w:pPr>
            <w:r>
              <w:rPr>
                <w:sz w:val="24"/>
              </w:rPr>
              <w:t>kunst</w:t>
            </w:r>
          </w:p>
        </w:tc>
        <w:tc>
          <w:tcPr>
            <w:tcW w:w="946" w:type="dxa"/>
          </w:tcPr>
          <w:p w:rsidR="009C40E6" w:rsidRDefault="00BB2D62">
            <w:pPr>
              <w:pStyle w:val="TableParagraph"/>
              <w:ind w:left="134"/>
              <w:rPr>
                <w:sz w:val="24"/>
              </w:rPr>
            </w:pPr>
            <w:r>
              <w:rPr>
                <w:sz w:val="24"/>
              </w:rPr>
              <w:t>1</w:t>
            </w:r>
          </w:p>
        </w:tc>
        <w:tc>
          <w:tcPr>
            <w:tcW w:w="883" w:type="dxa"/>
          </w:tcPr>
          <w:p w:rsidR="009C40E6" w:rsidRDefault="00BB2D62">
            <w:pPr>
              <w:pStyle w:val="TableParagraph"/>
              <w:rPr>
                <w:sz w:val="24"/>
              </w:rPr>
            </w:pPr>
            <w:r>
              <w:rPr>
                <w:sz w:val="24"/>
              </w:rPr>
              <w:t>2</w:t>
            </w:r>
          </w:p>
        </w:tc>
        <w:tc>
          <w:tcPr>
            <w:tcW w:w="945" w:type="dxa"/>
          </w:tcPr>
          <w:p w:rsidR="009C40E6" w:rsidRDefault="00BB2D62">
            <w:pPr>
              <w:pStyle w:val="TableParagraph"/>
              <w:ind w:left="134"/>
              <w:rPr>
                <w:sz w:val="24"/>
              </w:rPr>
            </w:pPr>
            <w:r>
              <w:rPr>
                <w:sz w:val="24"/>
              </w:rPr>
              <w:t>1</w:t>
            </w:r>
          </w:p>
        </w:tc>
        <w:tc>
          <w:tcPr>
            <w:tcW w:w="919" w:type="dxa"/>
          </w:tcPr>
          <w:p w:rsidR="009C40E6" w:rsidRDefault="00BB2D62">
            <w:pPr>
              <w:pStyle w:val="TableParagraph"/>
              <w:spacing w:before="102"/>
              <w:ind w:left="137"/>
              <w:rPr>
                <w:b/>
                <w:sz w:val="24"/>
              </w:rPr>
            </w:pPr>
            <w:r>
              <w:rPr>
                <w:b/>
                <w:sz w:val="24"/>
              </w:rPr>
              <w:t>4</w:t>
            </w:r>
          </w:p>
        </w:tc>
        <w:tc>
          <w:tcPr>
            <w:tcW w:w="808" w:type="dxa"/>
          </w:tcPr>
          <w:p w:rsidR="009C40E6" w:rsidRDefault="00BB2D62">
            <w:pPr>
              <w:pStyle w:val="TableParagraph"/>
              <w:ind w:left="135"/>
              <w:rPr>
                <w:sz w:val="24"/>
              </w:rPr>
            </w:pPr>
            <w:r>
              <w:rPr>
                <w:sz w:val="24"/>
              </w:rPr>
              <w:t>3</w:t>
            </w:r>
          </w:p>
        </w:tc>
      </w:tr>
      <w:tr w:rsidR="009C40E6">
        <w:trPr>
          <w:trHeight w:val="484"/>
        </w:trPr>
        <w:tc>
          <w:tcPr>
            <w:tcW w:w="569" w:type="dxa"/>
          </w:tcPr>
          <w:p w:rsidR="009C40E6" w:rsidRDefault="00BB2D62">
            <w:pPr>
              <w:pStyle w:val="TableParagraph"/>
              <w:ind w:left="134"/>
              <w:rPr>
                <w:sz w:val="24"/>
              </w:rPr>
            </w:pPr>
            <w:r>
              <w:rPr>
                <w:sz w:val="24"/>
              </w:rPr>
              <w:t>12.</w:t>
            </w:r>
          </w:p>
        </w:tc>
        <w:tc>
          <w:tcPr>
            <w:tcW w:w="4150" w:type="dxa"/>
          </w:tcPr>
          <w:p w:rsidR="009C40E6" w:rsidRDefault="00BB2D62">
            <w:pPr>
              <w:pStyle w:val="TableParagraph"/>
              <w:rPr>
                <w:sz w:val="24"/>
              </w:rPr>
            </w:pPr>
            <w:r>
              <w:rPr>
                <w:sz w:val="24"/>
              </w:rPr>
              <w:t>kehaline kasvatus</w:t>
            </w:r>
          </w:p>
        </w:tc>
        <w:tc>
          <w:tcPr>
            <w:tcW w:w="946" w:type="dxa"/>
          </w:tcPr>
          <w:p w:rsidR="009C40E6" w:rsidRDefault="00BB2D62">
            <w:pPr>
              <w:pStyle w:val="TableParagraph"/>
              <w:ind w:left="134"/>
              <w:rPr>
                <w:sz w:val="24"/>
              </w:rPr>
            </w:pPr>
            <w:r>
              <w:rPr>
                <w:sz w:val="24"/>
              </w:rPr>
              <w:t>3</w:t>
            </w:r>
          </w:p>
        </w:tc>
        <w:tc>
          <w:tcPr>
            <w:tcW w:w="883" w:type="dxa"/>
          </w:tcPr>
          <w:p w:rsidR="009C40E6" w:rsidRDefault="00BB2D62">
            <w:pPr>
              <w:pStyle w:val="TableParagraph"/>
              <w:rPr>
                <w:sz w:val="24"/>
              </w:rPr>
            </w:pPr>
            <w:r>
              <w:rPr>
                <w:sz w:val="24"/>
              </w:rPr>
              <w:t>3</w:t>
            </w:r>
          </w:p>
        </w:tc>
        <w:tc>
          <w:tcPr>
            <w:tcW w:w="945" w:type="dxa"/>
          </w:tcPr>
          <w:p w:rsidR="009C40E6" w:rsidRDefault="00BB2D62">
            <w:pPr>
              <w:pStyle w:val="TableParagraph"/>
              <w:spacing w:before="102"/>
              <w:ind w:left="134"/>
              <w:rPr>
                <w:b/>
                <w:sz w:val="24"/>
              </w:rPr>
            </w:pPr>
            <w:r>
              <w:rPr>
                <w:b/>
                <w:sz w:val="24"/>
              </w:rPr>
              <w:t>2</w:t>
            </w:r>
          </w:p>
        </w:tc>
        <w:tc>
          <w:tcPr>
            <w:tcW w:w="919" w:type="dxa"/>
          </w:tcPr>
          <w:p w:rsidR="009C40E6" w:rsidRDefault="00BB2D62">
            <w:pPr>
              <w:pStyle w:val="TableParagraph"/>
              <w:spacing w:before="102"/>
              <w:ind w:left="137"/>
              <w:rPr>
                <w:b/>
                <w:sz w:val="24"/>
              </w:rPr>
            </w:pPr>
            <w:r>
              <w:rPr>
                <w:b/>
                <w:sz w:val="24"/>
              </w:rPr>
              <w:t>8</w:t>
            </w:r>
          </w:p>
        </w:tc>
        <w:tc>
          <w:tcPr>
            <w:tcW w:w="808" w:type="dxa"/>
          </w:tcPr>
          <w:p w:rsidR="009C40E6" w:rsidRDefault="00BB2D62">
            <w:pPr>
              <w:pStyle w:val="TableParagraph"/>
              <w:ind w:left="135"/>
              <w:rPr>
                <w:sz w:val="24"/>
              </w:rPr>
            </w:pPr>
            <w:r>
              <w:rPr>
                <w:sz w:val="24"/>
              </w:rPr>
              <w:t>8</w:t>
            </w:r>
          </w:p>
        </w:tc>
      </w:tr>
      <w:tr w:rsidR="009C40E6">
        <w:trPr>
          <w:trHeight w:val="762"/>
        </w:trPr>
        <w:tc>
          <w:tcPr>
            <w:tcW w:w="569" w:type="dxa"/>
          </w:tcPr>
          <w:p w:rsidR="009C40E6" w:rsidRDefault="00BB2D62">
            <w:pPr>
              <w:pStyle w:val="TableParagraph"/>
              <w:ind w:left="134"/>
              <w:rPr>
                <w:sz w:val="24"/>
              </w:rPr>
            </w:pPr>
            <w:r>
              <w:rPr>
                <w:sz w:val="24"/>
              </w:rPr>
              <w:t>13.</w:t>
            </w:r>
          </w:p>
        </w:tc>
        <w:tc>
          <w:tcPr>
            <w:tcW w:w="4150" w:type="dxa"/>
          </w:tcPr>
          <w:p w:rsidR="009C40E6" w:rsidRDefault="00BB2D62">
            <w:pPr>
              <w:pStyle w:val="TableParagraph"/>
              <w:tabs>
                <w:tab w:val="left" w:pos="1492"/>
                <w:tab w:val="left" w:pos="2545"/>
                <w:tab w:val="left" w:pos="3080"/>
              </w:tabs>
              <w:ind w:right="58"/>
              <w:rPr>
                <w:sz w:val="24"/>
              </w:rPr>
            </w:pPr>
            <w:r>
              <w:rPr>
                <w:sz w:val="24"/>
              </w:rPr>
              <w:t>tööõpetus,</w:t>
            </w:r>
            <w:r>
              <w:rPr>
                <w:sz w:val="24"/>
              </w:rPr>
              <w:tab/>
              <w:t>käsitöö</w:t>
            </w:r>
            <w:r>
              <w:rPr>
                <w:sz w:val="24"/>
              </w:rPr>
              <w:tab/>
              <w:t>ja</w:t>
            </w:r>
            <w:r>
              <w:rPr>
                <w:sz w:val="24"/>
              </w:rPr>
              <w:tab/>
            </w:r>
            <w:r>
              <w:rPr>
                <w:spacing w:val="-1"/>
                <w:sz w:val="24"/>
              </w:rPr>
              <w:t xml:space="preserve">kodundus, </w:t>
            </w:r>
            <w:r>
              <w:rPr>
                <w:sz w:val="24"/>
              </w:rPr>
              <w:t>tehnoloogiaõpetus</w:t>
            </w:r>
          </w:p>
        </w:tc>
        <w:tc>
          <w:tcPr>
            <w:tcW w:w="946" w:type="dxa"/>
          </w:tcPr>
          <w:p w:rsidR="009C40E6" w:rsidRDefault="00BB2D62">
            <w:pPr>
              <w:pStyle w:val="TableParagraph"/>
              <w:ind w:left="134"/>
              <w:rPr>
                <w:sz w:val="24"/>
              </w:rPr>
            </w:pPr>
            <w:r>
              <w:rPr>
                <w:sz w:val="24"/>
              </w:rPr>
              <w:t>1</w:t>
            </w:r>
          </w:p>
        </w:tc>
        <w:tc>
          <w:tcPr>
            <w:tcW w:w="883" w:type="dxa"/>
          </w:tcPr>
          <w:p w:rsidR="009C40E6" w:rsidRDefault="00BB2D62">
            <w:pPr>
              <w:pStyle w:val="TableParagraph"/>
              <w:rPr>
                <w:sz w:val="24"/>
              </w:rPr>
            </w:pPr>
            <w:r>
              <w:rPr>
                <w:sz w:val="24"/>
              </w:rPr>
              <w:t>2</w:t>
            </w:r>
          </w:p>
        </w:tc>
        <w:tc>
          <w:tcPr>
            <w:tcW w:w="945" w:type="dxa"/>
          </w:tcPr>
          <w:p w:rsidR="009C40E6" w:rsidRDefault="00BB2D62">
            <w:pPr>
              <w:pStyle w:val="TableParagraph"/>
              <w:ind w:left="134"/>
              <w:rPr>
                <w:sz w:val="24"/>
              </w:rPr>
            </w:pPr>
            <w:r>
              <w:rPr>
                <w:sz w:val="24"/>
              </w:rPr>
              <w:t>2</w:t>
            </w:r>
          </w:p>
        </w:tc>
        <w:tc>
          <w:tcPr>
            <w:tcW w:w="919" w:type="dxa"/>
          </w:tcPr>
          <w:p w:rsidR="009C40E6" w:rsidRDefault="00BB2D62">
            <w:pPr>
              <w:pStyle w:val="TableParagraph"/>
              <w:spacing w:before="102"/>
              <w:ind w:left="137"/>
              <w:rPr>
                <w:b/>
                <w:sz w:val="24"/>
              </w:rPr>
            </w:pPr>
            <w:r>
              <w:rPr>
                <w:b/>
                <w:sz w:val="24"/>
              </w:rPr>
              <w:t>5</w:t>
            </w:r>
          </w:p>
        </w:tc>
        <w:tc>
          <w:tcPr>
            <w:tcW w:w="808" w:type="dxa"/>
          </w:tcPr>
          <w:p w:rsidR="009C40E6" w:rsidRDefault="00BB2D62">
            <w:pPr>
              <w:pStyle w:val="TableParagraph"/>
              <w:ind w:left="135"/>
              <w:rPr>
                <w:sz w:val="24"/>
              </w:rPr>
            </w:pPr>
            <w:r>
              <w:rPr>
                <w:sz w:val="24"/>
              </w:rPr>
              <w:t>5</w:t>
            </w:r>
          </w:p>
        </w:tc>
      </w:tr>
      <w:tr w:rsidR="009C40E6">
        <w:trPr>
          <w:trHeight w:val="487"/>
        </w:trPr>
        <w:tc>
          <w:tcPr>
            <w:tcW w:w="569" w:type="dxa"/>
          </w:tcPr>
          <w:p w:rsidR="009C40E6" w:rsidRDefault="00BB2D62">
            <w:pPr>
              <w:pStyle w:val="TableParagraph"/>
              <w:ind w:left="134"/>
              <w:rPr>
                <w:sz w:val="24"/>
              </w:rPr>
            </w:pPr>
            <w:r>
              <w:rPr>
                <w:sz w:val="24"/>
              </w:rPr>
              <w:t>14.</w:t>
            </w:r>
          </w:p>
        </w:tc>
        <w:tc>
          <w:tcPr>
            <w:tcW w:w="4150" w:type="dxa"/>
          </w:tcPr>
          <w:p w:rsidR="009C40E6" w:rsidRDefault="00BB2D62">
            <w:pPr>
              <w:pStyle w:val="TableParagraph"/>
              <w:rPr>
                <w:sz w:val="24"/>
              </w:rPr>
            </w:pPr>
            <w:r>
              <w:rPr>
                <w:sz w:val="24"/>
              </w:rPr>
              <w:t>valikõppeaine majandusõpetus</w:t>
            </w:r>
          </w:p>
        </w:tc>
        <w:tc>
          <w:tcPr>
            <w:tcW w:w="946" w:type="dxa"/>
          </w:tcPr>
          <w:p w:rsidR="009C40E6" w:rsidRDefault="00BB2D62">
            <w:pPr>
              <w:pStyle w:val="TableParagraph"/>
              <w:ind w:left="134"/>
              <w:rPr>
                <w:sz w:val="24"/>
              </w:rPr>
            </w:pPr>
            <w:r>
              <w:rPr>
                <w:sz w:val="24"/>
              </w:rPr>
              <w:t>1</w:t>
            </w:r>
          </w:p>
        </w:tc>
        <w:tc>
          <w:tcPr>
            <w:tcW w:w="883" w:type="dxa"/>
          </w:tcPr>
          <w:p w:rsidR="009C40E6" w:rsidRDefault="009C40E6">
            <w:pPr>
              <w:pStyle w:val="TableParagraph"/>
              <w:spacing w:before="0"/>
              <w:ind w:left="0"/>
              <w:rPr>
                <w:sz w:val="24"/>
              </w:rPr>
            </w:pPr>
          </w:p>
        </w:tc>
        <w:tc>
          <w:tcPr>
            <w:tcW w:w="945" w:type="dxa"/>
          </w:tcPr>
          <w:p w:rsidR="009C40E6" w:rsidRDefault="00BB2D62">
            <w:pPr>
              <w:pStyle w:val="TableParagraph"/>
              <w:ind w:left="134"/>
              <w:rPr>
                <w:sz w:val="24"/>
              </w:rPr>
            </w:pPr>
            <w:r>
              <w:rPr>
                <w:sz w:val="24"/>
              </w:rPr>
              <w:t>1</w:t>
            </w:r>
          </w:p>
        </w:tc>
        <w:tc>
          <w:tcPr>
            <w:tcW w:w="919" w:type="dxa"/>
          </w:tcPr>
          <w:p w:rsidR="009C40E6" w:rsidRDefault="00BB2D62">
            <w:pPr>
              <w:pStyle w:val="TableParagraph"/>
              <w:spacing w:before="102"/>
              <w:ind w:left="137"/>
              <w:rPr>
                <w:b/>
                <w:sz w:val="24"/>
              </w:rPr>
            </w:pPr>
            <w:r>
              <w:rPr>
                <w:b/>
                <w:sz w:val="24"/>
              </w:rPr>
              <w:t>2</w:t>
            </w:r>
          </w:p>
        </w:tc>
        <w:tc>
          <w:tcPr>
            <w:tcW w:w="808" w:type="dxa"/>
          </w:tcPr>
          <w:p w:rsidR="009C40E6" w:rsidRDefault="009C40E6">
            <w:pPr>
              <w:pStyle w:val="TableParagraph"/>
              <w:spacing w:before="0"/>
              <w:ind w:left="0"/>
              <w:rPr>
                <w:sz w:val="24"/>
              </w:rPr>
            </w:pPr>
          </w:p>
        </w:tc>
      </w:tr>
      <w:tr w:rsidR="009C40E6">
        <w:trPr>
          <w:trHeight w:val="486"/>
        </w:trPr>
        <w:tc>
          <w:tcPr>
            <w:tcW w:w="569" w:type="dxa"/>
          </w:tcPr>
          <w:p w:rsidR="009C40E6" w:rsidRDefault="00BB2D62">
            <w:pPr>
              <w:pStyle w:val="TableParagraph"/>
              <w:ind w:left="134"/>
              <w:rPr>
                <w:sz w:val="24"/>
              </w:rPr>
            </w:pPr>
            <w:r>
              <w:rPr>
                <w:sz w:val="24"/>
              </w:rPr>
              <w:t>15.</w:t>
            </w:r>
          </w:p>
        </w:tc>
        <w:tc>
          <w:tcPr>
            <w:tcW w:w="4150" w:type="dxa"/>
          </w:tcPr>
          <w:p w:rsidR="009C40E6" w:rsidRDefault="00BB2D62">
            <w:pPr>
              <w:pStyle w:val="TableParagraph"/>
              <w:rPr>
                <w:sz w:val="24"/>
              </w:rPr>
            </w:pPr>
            <w:r>
              <w:rPr>
                <w:sz w:val="24"/>
              </w:rPr>
              <w:t>valikõppeaine draamaõpetus</w:t>
            </w:r>
          </w:p>
        </w:tc>
        <w:tc>
          <w:tcPr>
            <w:tcW w:w="946" w:type="dxa"/>
          </w:tcPr>
          <w:p w:rsidR="009C40E6" w:rsidRDefault="00BB2D62">
            <w:pPr>
              <w:pStyle w:val="TableParagraph"/>
              <w:ind w:left="134"/>
              <w:rPr>
                <w:sz w:val="24"/>
              </w:rPr>
            </w:pPr>
            <w:r>
              <w:rPr>
                <w:sz w:val="24"/>
              </w:rPr>
              <w:t>1</w:t>
            </w:r>
          </w:p>
        </w:tc>
        <w:tc>
          <w:tcPr>
            <w:tcW w:w="883" w:type="dxa"/>
          </w:tcPr>
          <w:p w:rsidR="009C40E6" w:rsidRDefault="00BB2D62">
            <w:pPr>
              <w:pStyle w:val="TableParagraph"/>
              <w:rPr>
                <w:sz w:val="24"/>
              </w:rPr>
            </w:pPr>
            <w:r>
              <w:rPr>
                <w:sz w:val="24"/>
              </w:rPr>
              <w:t>1</w:t>
            </w:r>
          </w:p>
        </w:tc>
        <w:tc>
          <w:tcPr>
            <w:tcW w:w="945" w:type="dxa"/>
          </w:tcPr>
          <w:p w:rsidR="009C40E6" w:rsidRDefault="00BB2D62">
            <w:pPr>
              <w:pStyle w:val="TableParagraph"/>
              <w:ind w:left="134"/>
              <w:rPr>
                <w:sz w:val="24"/>
              </w:rPr>
            </w:pPr>
            <w:r>
              <w:rPr>
                <w:sz w:val="24"/>
              </w:rPr>
              <w:t>1</w:t>
            </w:r>
          </w:p>
        </w:tc>
        <w:tc>
          <w:tcPr>
            <w:tcW w:w="919" w:type="dxa"/>
          </w:tcPr>
          <w:p w:rsidR="009C40E6" w:rsidRDefault="00BB2D62">
            <w:pPr>
              <w:pStyle w:val="TableParagraph"/>
              <w:spacing w:before="102"/>
              <w:ind w:left="137"/>
              <w:rPr>
                <w:b/>
                <w:sz w:val="24"/>
              </w:rPr>
            </w:pPr>
            <w:r>
              <w:rPr>
                <w:b/>
                <w:sz w:val="24"/>
              </w:rPr>
              <w:t>3</w:t>
            </w:r>
          </w:p>
        </w:tc>
        <w:tc>
          <w:tcPr>
            <w:tcW w:w="808" w:type="dxa"/>
          </w:tcPr>
          <w:p w:rsidR="009C40E6" w:rsidRDefault="009C40E6">
            <w:pPr>
              <w:pStyle w:val="TableParagraph"/>
              <w:spacing w:before="0"/>
              <w:ind w:left="0"/>
              <w:rPr>
                <w:sz w:val="24"/>
              </w:rPr>
            </w:pPr>
          </w:p>
        </w:tc>
      </w:tr>
      <w:tr w:rsidR="009C40E6">
        <w:trPr>
          <w:trHeight w:val="484"/>
        </w:trPr>
        <w:tc>
          <w:tcPr>
            <w:tcW w:w="569" w:type="dxa"/>
          </w:tcPr>
          <w:p w:rsidR="009C40E6" w:rsidRDefault="009C40E6">
            <w:pPr>
              <w:pStyle w:val="TableParagraph"/>
              <w:spacing w:before="0"/>
              <w:ind w:left="0"/>
              <w:rPr>
                <w:sz w:val="24"/>
              </w:rPr>
            </w:pPr>
          </w:p>
        </w:tc>
        <w:tc>
          <w:tcPr>
            <w:tcW w:w="4150" w:type="dxa"/>
          </w:tcPr>
          <w:p w:rsidR="009C40E6" w:rsidRDefault="00BB2D62">
            <w:pPr>
              <w:pStyle w:val="TableParagraph"/>
              <w:spacing w:before="102"/>
              <w:rPr>
                <w:b/>
                <w:sz w:val="24"/>
              </w:rPr>
            </w:pPr>
            <w:r>
              <w:rPr>
                <w:b/>
                <w:sz w:val="24"/>
              </w:rPr>
              <w:t>Kokku tunde nädalas</w:t>
            </w:r>
          </w:p>
        </w:tc>
        <w:tc>
          <w:tcPr>
            <w:tcW w:w="946" w:type="dxa"/>
          </w:tcPr>
          <w:p w:rsidR="009C40E6" w:rsidRDefault="00BB2D62">
            <w:pPr>
              <w:pStyle w:val="TableParagraph"/>
              <w:spacing w:before="102"/>
              <w:ind w:left="134"/>
              <w:rPr>
                <w:b/>
                <w:sz w:val="24"/>
              </w:rPr>
            </w:pPr>
            <w:r>
              <w:rPr>
                <w:b/>
                <w:sz w:val="24"/>
              </w:rPr>
              <w:t>25</w:t>
            </w:r>
          </w:p>
        </w:tc>
        <w:tc>
          <w:tcPr>
            <w:tcW w:w="883" w:type="dxa"/>
          </w:tcPr>
          <w:p w:rsidR="009C40E6" w:rsidRDefault="00BB2D62">
            <w:pPr>
              <w:pStyle w:val="TableParagraph"/>
              <w:spacing w:before="102"/>
              <w:rPr>
                <w:b/>
                <w:sz w:val="24"/>
              </w:rPr>
            </w:pPr>
            <w:r>
              <w:rPr>
                <w:b/>
                <w:sz w:val="24"/>
              </w:rPr>
              <w:t>28</w:t>
            </w:r>
          </w:p>
        </w:tc>
        <w:tc>
          <w:tcPr>
            <w:tcW w:w="945" w:type="dxa"/>
          </w:tcPr>
          <w:p w:rsidR="009C40E6" w:rsidRDefault="00BB2D62">
            <w:pPr>
              <w:pStyle w:val="TableParagraph"/>
              <w:spacing w:before="102"/>
              <w:ind w:left="134"/>
              <w:rPr>
                <w:b/>
                <w:sz w:val="24"/>
              </w:rPr>
            </w:pPr>
            <w:r>
              <w:rPr>
                <w:b/>
                <w:sz w:val="24"/>
              </w:rPr>
              <w:t>30</w:t>
            </w:r>
          </w:p>
        </w:tc>
        <w:tc>
          <w:tcPr>
            <w:tcW w:w="919" w:type="dxa"/>
          </w:tcPr>
          <w:p w:rsidR="009C40E6" w:rsidRDefault="00BB2D62">
            <w:pPr>
              <w:pStyle w:val="TableParagraph"/>
              <w:spacing w:before="102"/>
              <w:ind w:left="137"/>
              <w:rPr>
                <w:b/>
                <w:sz w:val="24"/>
              </w:rPr>
            </w:pPr>
            <w:r>
              <w:rPr>
                <w:b/>
                <w:w w:val="99"/>
                <w:sz w:val="24"/>
              </w:rPr>
              <w:t>X</w:t>
            </w:r>
          </w:p>
        </w:tc>
        <w:tc>
          <w:tcPr>
            <w:tcW w:w="808" w:type="dxa"/>
          </w:tcPr>
          <w:p w:rsidR="009C40E6" w:rsidRDefault="00BB2D62">
            <w:pPr>
              <w:pStyle w:val="TableParagraph"/>
              <w:ind w:left="135"/>
              <w:rPr>
                <w:sz w:val="24"/>
              </w:rPr>
            </w:pPr>
            <w:r>
              <w:rPr>
                <w:w w:val="99"/>
                <w:sz w:val="24"/>
              </w:rPr>
              <w:t>X</w:t>
            </w:r>
          </w:p>
        </w:tc>
      </w:tr>
      <w:tr w:rsidR="009C40E6">
        <w:trPr>
          <w:trHeight w:val="486"/>
        </w:trPr>
        <w:tc>
          <w:tcPr>
            <w:tcW w:w="569" w:type="dxa"/>
            <w:tcBorders>
              <w:bottom w:val="single" w:sz="2" w:space="0" w:color="000000"/>
            </w:tcBorders>
          </w:tcPr>
          <w:p w:rsidR="009C40E6" w:rsidRDefault="009C40E6">
            <w:pPr>
              <w:pStyle w:val="TableParagraph"/>
              <w:spacing w:before="0"/>
              <w:ind w:left="0"/>
              <w:rPr>
                <w:sz w:val="24"/>
              </w:rPr>
            </w:pPr>
          </w:p>
        </w:tc>
        <w:tc>
          <w:tcPr>
            <w:tcW w:w="4150" w:type="dxa"/>
            <w:tcBorders>
              <w:bottom w:val="single" w:sz="2" w:space="0" w:color="000000"/>
            </w:tcBorders>
          </w:tcPr>
          <w:p w:rsidR="009C40E6" w:rsidRDefault="00BB2D62">
            <w:pPr>
              <w:pStyle w:val="TableParagraph"/>
              <w:rPr>
                <w:sz w:val="24"/>
              </w:rPr>
            </w:pPr>
            <w:r>
              <w:rPr>
                <w:sz w:val="24"/>
              </w:rPr>
              <w:t>Norm</w:t>
            </w:r>
          </w:p>
        </w:tc>
        <w:tc>
          <w:tcPr>
            <w:tcW w:w="946" w:type="dxa"/>
            <w:tcBorders>
              <w:bottom w:val="single" w:sz="2" w:space="0" w:color="000000"/>
            </w:tcBorders>
          </w:tcPr>
          <w:p w:rsidR="009C40E6" w:rsidRDefault="00BB2D62">
            <w:pPr>
              <w:pStyle w:val="TableParagraph"/>
              <w:ind w:left="134"/>
              <w:rPr>
                <w:sz w:val="24"/>
              </w:rPr>
            </w:pPr>
            <w:r>
              <w:rPr>
                <w:sz w:val="24"/>
              </w:rPr>
              <w:t>25</w:t>
            </w:r>
          </w:p>
        </w:tc>
        <w:tc>
          <w:tcPr>
            <w:tcW w:w="883" w:type="dxa"/>
            <w:tcBorders>
              <w:bottom w:val="single" w:sz="2" w:space="0" w:color="000000"/>
            </w:tcBorders>
          </w:tcPr>
          <w:p w:rsidR="009C40E6" w:rsidRDefault="00BB2D62">
            <w:pPr>
              <w:pStyle w:val="TableParagraph"/>
              <w:rPr>
                <w:sz w:val="24"/>
              </w:rPr>
            </w:pPr>
            <w:r>
              <w:rPr>
                <w:sz w:val="24"/>
              </w:rPr>
              <w:t>28</w:t>
            </w:r>
          </w:p>
        </w:tc>
        <w:tc>
          <w:tcPr>
            <w:tcW w:w="945" w:type="dxa"/>
            <w:tcBorders>
              <w:bottom w:val="single" w:sz="2" w:space="0" w:color="000000"/>
            </w:tcBorders>
          </w:tcPr>
          <w:p w:rsidR="009C40E6" w:rsidRDefault="00BB2D62">
            <w:pPr>
              <w:pStyle w:val="TableParagraph"/>
              <w:ind w:left="134"/>
              <w:rPr>
                <w:sz w:val="24"/>
              </w:rPr>
            </w:pPr>
            <w:r>
              <w:rPr>
                <w:sz w:val="24"/>
              </w:rPr>
              <w:t>30</w:t>
            </w:r>
          </w:p>
        </w:tc>
        <w:tc>
          <w:tcPr>
            <w:tcW w:w="919" w:type="dxa"/>
            <w:tcBorders>
              <w:bottom w:val="single" w:sz="2" w:space="0" w:color="000000"/>
            </w:tcBorders>
          </w:tcPr>
          <w:p w:rsidR="009C40E6" w:rsidRDefault="00BB2D62">
            <w:pPr>
              <w:pStyle w:val="TableParagraph"/>
              <w:spacing w:before="102"/>
              <w:ind w:left="137"/>
              <w:rPr>
                <w:b/>
                <w:sz w:val="24"/>
              </w:rPr>
            </w:pPr>
            <w:r>
              <w:rPr>
                <w:b/>
                <w:w w:val="99"/>
                <w:sz w:val="24"/>
              </w:rPr>
              <w:t>X</w:t>
            </w:r>
          </w:p>
        </w:tc>
        <w:tc>
          <w:tcPr>
            <w:tcW w:w="808" w:type="dxa"/>
            <w:tcBorders>
              <w:bottom w:val="single" w:sz="2" w:space="0" w:color="000000"/>
            </w:tcBorders>
          </w:tcPr>
          <w:p w:rsidR="009C40E6" w:rsidRDefault="00BB2D62">
            <w:pPr>
              <w:pStyle w:val="TableParagraph"/>
              <w:ind w:left="135"/>
              <w:rPr>
                <w:sz w:val="24"/>
              </w:rPr>
            </w:pPr>
            <w:r>
              <w:rPr>
                <w:w w:val="99"/>
                <w:sz w:val="24"/>
              </w:rPr>
              <w:t>X</w:t>
            </w:r>
          </w:p>
        </w:tc>
      </w:tr>
    </w:tbl>
    <w:p w:rsidR="009C40E6" w:rsidRDefault="009C40E6">
      <w:pPr>
        <w:rPr>
          <w:sz w:val="24"/>
        </w:rPr>
        <w:sectPr w:rsidR="009C40E6">
          <w:pgSz w:w="11910" w:h="16840"/>
          <w:pgMar w:top="1320" w:right="1220" w:bottom="280" w:left="1200" w:header="708" w:footer="708" w:gutter="0"/>
          <w:cols w:space="708"/>
        </w:sectPr>
      </w:pPr>
    </w:p>
    <w:p w:rsidR="009C40E6" w:rsidRDefault="00BB2D62">
      <w:pPr>
        <w:pStyle w:val="Loendilik"/>
        <w:numPr>
          <w:ilvl w:val="0"/>
          <w:numId w:val="10"/>
        </w:numPr>
        <w:tabs>
          <w:tab w:val="left" w:pos="464"/>
        </w:tabs>
        <w:spacing w:before="76"/>
        <w:ind w:hanging="248"/>
        <w:rPr>
          <w:b/>
          <w:sz w:val="24"/>
        </w:rPr>
      </w:pPr>
      <w:r>
        <w:rPr>
          <w:b/>
          <w:sz w:val="24"/>
        </w:rPr>
        <w:lastRenderedPageBreak/>
        <w:t>kooliastme keelekümblusklassi</w:t>
      </w:r>
      <w:r>
        <w:rPr>
          <w:b/>
          <w:spacing w:val="1"/>
          <w:sz w:val="24"/>
        </w:rPr>
        <w:t xml:space="preserve"> </w:t>
      </w:r>
      <w:r>
        <w:rPr>
          <w:b/>
          <w:sz w:val="24"/>
        </w:rPr>
        <w:t>tunnijaotusplaan</w:t>
      </w:r>
    </w:p>
    <w:p w:rsidR="009C40E6" w:rsidRDefault="009C40E6">
      <w:pPr>
        <w:pStyle w:val="Kehatekst"/>
        <w:spacing w:before="2"/>
        <w:rPr>
          <w:b/>
          <w:sz w:val="7"/>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4122"/>
        <w:gridCol w:w="947"/>
        <w:gridCol w:w="879"/>
        <w:gridCol w:w="980"/>
        <w:gridCol w:w="921"/>
        <w:gridCol w:w="810"/>
      </w:tblGrid>
      <w:tr w:rsidR="009C40E6">
        <w:trPr>
          <w:trHeight w:val="760"/>
        </w:trPr>
        <w:tc>
          <w:tcPr>
            <w:tcW w:w="569" w:type="dxa"/>
          </w:tcPr>
          <w:p w:rsidR="009C40E6" w:rsidRDefault="00BB2D62">
            <w:pPr>
              <w:pStyle w:val="TableParagraph"/>
              <w:spacing w:before="102"/>
              <w:ind w:left="134"/>
              <w:rPr>
                <w:b/>
                <w:sz w:val="24"/>
              </w:rPr>
            </w:pPr>
            <w:r>
              <w:rPr>
                <w:b/>
                <w:sz w:val="24"/>
              </w:rPr>
              <w:t>Jrk</w:t>
            </w:r>
          </w:p>
        </w:tc>
        <w:tc>
          <w:tcPr>
            <w:tcW w:w="4122" w:type="dxa"/>
          </w:tcPr>
          <w:p w:rsidR="009C40E6" w:rsidRDefault="00BB2D62">
            <w:pPr>
              <w:pStyle w:val="TableParagraph"/>
              <w:spacing w:before="102"/>
              <w:rPr>
                <w:b/>
                <w:sz w:val="24"/>
              </w:rPr>
            </w:pPr>
            <w:r>
              <w:rPr>
                <w:b/>
                <w:sz w:val="24"/>
              </w:rPr>
              <w:t>Õppeaine</w:t>
            </w:r>
          </w:p>
        </w:tc>
        <w:tc>
          <w:tcPr>
            <w:tcW w:w="947" w:type="dxa"/>
          </w:tcPr>
          <w:p w:rsidR="009C40E6" w:rsidRDefault="00BB2D62">
            <w:pPr>
              <w:pStyle w:val="TableParagraph"/>
              <w:spacing w:before="102"/>
              <w:ind w:left="135"/>
              <w:rPr>
                <w:b/>
                <w:sz w:val="24"/>
              </w:rPr>
            </w:pPr>
            <w:r>
              <w:rPr>
                <w:b/>
                <w:sz w:val="24"/>
              </w:rPr>
              <w:t>IV</w:t>
            </w:r>
          </w:p>
          <w:p w:rsidR="009C40E6" w:rsidRDefault="00BB2D62">
            <w:pPr>
              <w:pStyle w:val="TableParagraph"/>
              <w:spacing w:before="0"/>
              <w:ind w:left="135"/>
              <w:rPr>
                <w:b/>
                <w:sz w:val="24"/>
              </w:rPr>
            </w:pPr>
            <w:r>
              <w:rPr>
                <w:b/>
                <w:sz w:val="24"/>
              </w:rPr>
              <w:t>klass</w:t>
            </w:r>
          </w:p>
        </w:tc>
        <w:tc>
          <w:tcPr>
            <w:tcW w:w="879" w:type="dxa"/>
          </w:tcPr>
          <w:p w:rsidR="009C40E6" w:rsidRDefault="00BB2D62">
            <w:pPr>
              <w:pStyle w:val="TableParagraph"/>
              <w:spacing w:before="102"/>
              <w:ind w:left="132"/>
              <w:rPr>
                <w:b/>
                <w:sz w:val="24"/>
              </w:rPr>
            </w:pPr>
            <w:r>
              <w:rPr>
                <w:b/>
                <w:w w:val="99"/>
                <w:sz w:val="24"/>
              </w:rPr>
              <w:t>V</w:t>
            </w:r>
          </w:p>
          <w:p w:rsidR="009C40E6" w:rsidRDefault="00BB2D62">
            <w:pPr>
              <w:pStyle w:val="TableParagraph"/>
              <w:spacing w:before="0"/>
              <w:ind w:left="132"/>
              <w:rPr>
                <w:b/>
                <w:sz w:val="24"/>
              </w:rPr>
            </w:pPr>
            <w:r>
              <w:rPr>
                <w:b/>
                <w:sz w:val="24"/>
              </w:rPr>
              <w:t>klass</w:t>
            </w:r>
          </w:p>
        </w:tc>
        <w:tc>
          <w:tcPr>
            <w:tcW w:w="980" w:type="dxa"/>
          </w:tcPr>
          <w:p w:rsidR="009C40E6" w:rsidRDefault="00BB2D62">
            <w:pPr>
              <w:pStyle w:val="TableParagraph"/>
              <w:spacing w:before="102"/>
              <w:ind w:left="134"/>
              <w:rPr>
                <w:b/>
                <w:sz w:val="24"/>
              </w:rPr>
            </w:pPr>
            <w:r>
              <w:rPr>
                <w:b/>
                <w:sz w:val="24"/>
              </w:rPr>
              <w:t>VI</w:t>
            </w:r>
          </w:p>
          <w:p w:rsidR="009C40E6" w:rsidRDefault="00BB2D62">
            <w:pPr>
              <w:pStyle w:val="TableParagraph"/>
              <w:spacing w:before="0"/>
              <w:ind w:left="134"/>
              <w:rPr>
                <w:b/>
                <w:sz w:val="24"/>
              </w:rPr>
            </w:pPr>
            <w:r>
              <w:rPr>
                <w:b/>
                <w:sz w:val="24"/>
              </w:rPr>
              <w:t>klass</w:t>
            </w:r>
          </w:p>
        </w:tc>
        <w:tc>
          <w:tcPr>
            <w:tcW w:w="921" w:type="dxa"/>
          </w:tcPr>
          <w:p w:rsidR="009C40E6" w:rsidRDefault="00BB2D62">
            <w:pPr>
              <w:pStyle w:val="TableParagraph"/>
              <w:spacing w:before="102"/>
              <w:ind w:left="133"/>
              <w:rPr>
                <w:b/>
                <w:sz w:val="24"/>
              </w:rPr>
            </w:pPr>
            <w:r>
              <w:rPr>
                <w:b/>
                <w:sz w:val="24"/>
              </w:rPr>
              <w:t>Kokku</w:t>
            </w:r>
          </w:p>
        </w:tc>
        <w:tc>
          <w:tcPr>
            <w:tcW w:w="810" w:type="dxa"/>
          </w:tcPr>
          <w:p w:rsidR="009C40E6" w:rsidRDefault="00BB2D62">
            <w:pPr>
              <w:pStyle w:val="TableParagraph"/>
              <w:spacing w:before="102"/>
              <w:ind w:left="129"/>
              <w:rPr>
                <w:b/>
                <w:sz w:val="24"/>
              </w:rPr>
            </w:pPr>
            <w:r>
              <w:rPr>
                <w:b/>
                <w:sz w:val="24"/>
              </w:rPr>
              <w:t>Norm</w:t>
            </w:r>
          </w:p>
        </w:tc>
      </w:tr>
      <w:tr w:rsidR="009C40E6">
        <w:trPr>
          <w:trHeight w:val="486"/>
        </w:trPr>
        <w:tc>
          <w:tcPr>
            <w:tcW w:w="569" w:type="dxa"/>
          </w:tcPr>
          <w:p w:rsidR="009C40E6" w:rsidRDefault="00BB2D62">
            <w:pPr>
              <w:pStyle w:val="TableParagraph"/>
              <w:ind w:left="134"/>
              <w:rPr>
                <w:sz w:val="24"/>
              </w:rPr>
            </w:pPr>
            <w:r>
              <w:rPr>
                <w:sz w:val="24"/>
              </w:rPr>
              <w:t>1.</w:t>
            </w:r>
          </w:p>
        </w:tc>
        <w:tc>
          <w:tcPr>
            <w:tcW w:w="4122" w:type="dxa"/>
          </w:tcPr>
          <w:p w:rsidR="009C40E6" w:rsidRDefault="00BB2D62">
            <w:pPr>
              <w:pStyle w:val="TableParagraph"/>
              <w:rPr>
                <w:sz w:val="24"/>
              </w:rPr>
            </w:pPr>
            <w:r>
              <w:rPr>
                <w:sz w:val="24"/>
              </w:rPr>
              <w:t>eesti keel</w:t>
            </w:r>
          </w:p>
        </w:tc>
        <w:tc>
          <w:tcPr>
            <w:tcW w:w="947" w:type="dxa"/>
          </w:tcPr>
          <w:p w:rsidR="009C40E6" w:rsidRDefault="00BB2D62">
            <w:pPr>
              <w:pStyle w:val="TableParagraph"/>
              <w:ind w:left="135"/>
              <w:rPr>
                <w:sz w:val="24"/>
              </w:rPr>
            </w:pPr>
            <w:r>
              <w:rPr>
                <w:sz w:val="24"/>
              </w:rPr>
              <w:t>5</w:t>
            </w:r>
          </w:p>
        </w:tc>
        <w:tc>
          <w:tcPr>
            <w:tcW w:w="879" w:type="dxa"/>
          </w:tcPr>
          <w:p w:rsidR="009C40E6" w:rsidRDefault="00BB2D62">
            <w:pPr>
              <w:pStyle w:val="TableParagraph"/>
              <w:ind w:left="132"/>
              <w:rPr>
                <w:sz w:val="24"/>
              </w:rPr>
            </w:pPr>
            <w:r>
              <w:rPr>
                <w:sz w:val="24"/>
              </w:rPr>
              <w:t>3</w:t>
            </w:r>
          </w:p>
        </w:tc>
        <w:tc>
          <w:tcPr>
            <w:tcW w:w="980" w:type="dxa"/>
          </w:tcPr>
          <w:p w:rsidR="009C40E6" w:rsidRDefault="00BB2D62">
            <w:pPr>
              <w:pStyle w:val="TableParagraph"/>
              <w:ind w:left="134"/>
              <w:rPr>
                <w:sz w:val="24"/>
              </w:rPr>
            </w:pPr>
            <w:r>
              <w:rPr>
                <w:sz w:val="24"/>
              </w:rPr>
              <w:t>3</w:t>
            </w:r>
          </w:p>
        </w:tc>
        <w:tc>
          <w:tcPr>
            <w:tcW w:w="921" w:type="dxa"/>
          </w:tcPr>
          <w:p w:rsidR="009C40E6" w:rsidRDefault="00BB2D62">
            <w:pPr>
              <w:pStyle w:val="TableParagraph"/>
              <w:spacing w:before="102"/>
              <w:ind w:left="133"/>
              <w:rPr>
                <w:b/>
                <w:sz w:val="24"/>
              </w:rPr>
            </w:pPr>
            <w:r>
              <w:rPr>
                <w:b/>
                <w:sz w:val="24"/>
              </w:rPr>
              <w:t>11</w:t>
            </w:r>
          </w:p>
        </w:tc>
        <w:tc>
          <w:tcPr>
            <w:tcW w:w="810" w:type="dxa"/>
          </w:tcPr>
          <w:p w:rsidR="009C40E6" w:rsidRDefault="00BB2D62">
            <w:pPr>
              <w:pStyle w:val="TableParagraph"/>
              <w:ind w:left="129"/>
              <w:rPr>
                <w:sz w:val="24"/>
              </w:rPr>
            </w:pPr>
            <w:r>
              <w:rPr>
                <w:sz w:val="24"/>
              </w:rPr>
              <w:t>11</w:t>
            </w:r>
          </w:p>
        </w:tc>
      </w:tr>
      <w:tr w:rsidR="009C40E6">
        <w:trPr>
          <w:trHeight w:val="486"/>
        </w:trPr>
        <w:tc>
          <w:tcPr>
            <w:tcW w:w="569" w:type="dxa"/>
          </w:tcPr>
          <w:p w:rsidR="009C40E6" w:rsidRDefault="00BB2D62">
            <w:pPr>
              <w:pStyle w:val="TableParagraph"/>
              <w:ind w:left="134"/>
              <w:rPr>
                <w:sz w:val="24"/>
              </w:rPr>
            </w:pPr>
            <w:r>
              <w:rPr>
                <w:sz w:val="24"/>
              </w:rPr>
              <w:t>2.</w:t>
            </w:r>
          </w:p>
        </w:tc>
        <w:tc>
          <w:tcPr>
            <w:tcW w:w="4122" w:type="dxa"/>
          </w:tcPr>
          <w:p w:rsidR="009C40E6" w:rsidRDefault="00BB2D62">
            <w:pPr>
              <w:pStyle w:val="TableParagraph"/>
              <w:rPr>
                <w:sz w:val="24"/>
              </w:rPr>
            </w:pPr>
            <w:r>
              <w:rPr>
                <w:sz w:val="24"/>
              </w:rPr>
              <w:t>kirjandus eesti keeles</w:t>
            </w:r>
          </w:p>
        </w:tc>
        <w:tc>
          <w:tcPr>
            <w:tcW w:w="947" w:type="dxa"/>
          </w:tcPr>
          <w:p w:rsidR="009C40E6" w:rsidRDefault="009C40E6">
            <w:pPr>
              <w:pStyle w:val="TableParagraph"/>
              <w:spacing w:before="0"/>
              <w:ind w:left="0"/>
              <w:rPr>
                <w:sz w:val="24"/>
              </w:rPr>
            </w:pPr>
          </w:p>
        </w:tc>
        <w:tc>
          <w:tcPr>
            <w:tcW w:w="879" w:type="dxa"/>
          </w:tcPr>
          <w:p w:rsidR="009C40E6" w:rsidRDefault="00BB2D62">
            <w:pPr>
              <w:pStyle w:val="TableParagraph"/>
              <w:ind w:left="132"/>
              <w:rPr>
                <w:sz w:val="24"/>
              </w:rPr>
            </w:pPr>
            <w:r>
              <w:rPr>
                <w:sz w:val="24"/>
              </w:rPr>
              <w:t>2</w:t>
            </w:r>
          </w:p>
        </w:tc>
        <w:tc>
          <w:tcPr>
            <w:tcW w:w="980" w:type="dxa"/>
          </w:tcPr>
          <w:p w:rsidR="009C40E6" w:rsidRDefault="00BB2D62">
            <w:pPr>
              <w:pStyle w:val="TableParagraph"/>
              <w:ind w:left="134"/>
              <w:rPr>
                <w:sz w:val="24"/>
              </w:rPr>
            </w:pPr>
            <w:r>
              <w:rPr>
                <w:sz w:val="24"/>
              </w:rPr>
              <w:t>2</w:t>
            </w:r>
          </w:p>
        </w:tc>
        <w:tc>
          <w:tcPr>
            <w:tcW w:w="921" w:type="dxa"/>
          </w:tcPr>
          <w:p w:rsidR="009C40E6" w:rsidRDefault="00BB2D62">
            <w:pPr>
              <w:pStyle w:val="TableParagraph"/>
              <w:spacing w:before="102"/>
              <w:ind w:left="133"/>
              <w:rPr>
                <w:b/>
                <w:sz w:val="24"/>
              </w:rPr>
            </w:pPr>
            <w:r>
              <w:rPr>
                <w:b/>
                <w:sz w:val="24"/>
              </w:rPr>
              <w:t>4</w:t>
            </w:r>
          </w:p>
        </w:tc>
        <w:tc>
          <w:tcPr>
            <w:tcW w:w="810" w:type="dxa"/>
          </w:tcPr>
          <w:p w:rsidR="009C40E6" w:rsidRDefault="00BB2D62">
            <w:pPr>
              <w:pStyle w:val="TableParagraph"/>
              <w:ind w:left="129"/>
              <w:rPr>
                <w:sz w:val="24"/>
              </w:rPr>
            </w:pPr>
            <w:r>
              <w:rPr>
                <w:sz w:val="24"/>
              </w:rPr>
              <w:t>4</w:t>
            </w:r>
          </w:p>
        </w:tc>
      </w:tr>
      <w:tr w:rsidR="009C40E6">
        <w:trPr>
          <w:trHeight w:val="486"/>
        </w:trPr>
        <w:tc>
          <w:tcPr>
            <w:tcW w:w="569" w:type="dxa"/>
          </w:tcPr>
          <w:p w:rsidR="009C40E6" w:rsidRDefault="00BB2D62">
            <w:pPr>
              <w:pStyle w:val="TableParagraph"/>
              <w:ind w:left="134"/>
              <w:rPr>
                <w:sz w:val="24"/>
              </w:rPr>
            </w:pPr>
            <w:r>
              <w:rPr>
                <w:sz w:val="24"/>
              </w:rPr>
              <w:t>3.</w:t>
            </w:r>
          </w:p>
        </w:tc>
        <w:tc>
          <w:tcPr>
            <w:tcW w:w="4122" w:type="dxa"/>
          </w:tcPr>
          <w:p w:rsidR="009C40E6" w:rsidRDefault="00BB2D62">
            <w:pPr>
              <w:pStyle w:val="TableParagraph"/>
              <w:rPr>
                <w:sz w:val="24"/>
              </w:rPr>
            </w:pPr>
            <w:r>
              <w:rPr>
                <w:sz w:val="24"/>
              </w:rPr>
              <w:t>vene keel</w:t>
            </w:r>
          </w:p>
        </w:tc>
        <w:tc>
          <w:tcPr>
            <w:tcW w:w="947" w:type="dxa"/>
          </w:tcPr>
          <w:p w:rsidR="009C40E6" w:rsidRDefault="00BB2D62">
            <w:pPr>
              <w:pStyle w:val="TableParagraph"/>
              <w:ind w:left="135"/>
              <w:rPr>
                <w:sz w:val="24"/>
              </w:rPr>
            </w:pPr>
            <w:r>
              <w:rPr>
                <w:sz w:val="24"/>
              </w:rPr>
              <w:t>3</w:t>
            </w:r>
          </w:p>
        </w:tc>
        <w:tc>
          <w:tcPr>
            <w:tcW w:w="879" w:type="dxa"/>
          </w:tcPr>
          <w:p w:rsidR="009C40E6" w:rsidRDefault="00BB2D62">
            <w:pPr>
              <w:pStyle w:val="TableParagraph"/>
              <w:ind w:left="132"/>
              <w:rPr>
                <w:sz w:val="24"/>
              </w:rPr>
            </w:pPr>
            <w:r>
              <w:rPr>
                <w:sz w:val="24"/>
              </w:rPr>
              <w:t>3</w:t>
            </w:r>
          </w:p>
        </w:tc>
        <w:tc>
          <w:tcPr>
            <w:tcW w:w="980" w:type="dxa"/>
          </w:tcPr>
          <w:p w:rsidR="009C40E6" w:rsidRDefault="00BB2D62">
            <w:pPr>
              <w:pStyle w:val="TableParagraph"/>
              <w:ind w:left="134"/>
              <w:rPr>
                <w:sz w:val="24"/>
              </w:rPr>
            </w:pPr>
            <w:r>
              <w:rPr>
                <w:sz w:val="24"/>
              </w:rPr>
              <w:t>3</w:t>
            </w:r>
          </w:p>
        </w:tc>
        <w:tc>
          <w:tcPr>
            <w:tcW w:w="921" w:type="dxa"/>
          </w:tcPr>
          <w:p w:rsidR="009C40E6" w:rsidRDefault="00BB2D62">
            <w:pPr>
              <w:pStyle w:val="TableParagraph"/>
              <w:spacing w:before="102"/>
              <w:ind w:left="133"/>
              <w:rPr>
                <w:b/>
                <w:sz w:val="24"/>
              </w:rPr>
            </w:pPr>
            <w:r>
              <w:rPr>
                <w:b/>
                <w:sz w:val="24"/>
              </w:rPr>
              <w:t>9</w:t>
            </w:r>
          </w:p>
        </w:tc>
        <w:tc>
          <w:tcPr>
            <w:tcW w:w="810" w:type="dxa"/>
          </w:tcPr>
          <w:p w:rsidR="009C40E6" w:rsidRDefault="009C40E6">
            <w:pPr>
              <w:pStyle w:val="TableParagraph"/>
              <w:spacing w:before="0"/>
              <w:ind w:left="0"/>
              <w:rPr>
                <w:sz w:val="24"/>
              </w:rPr>
            </w:pPr>
          </w:p>
        </w:tc>
      </w:tr>
      <w:tr w:rsidR="009C40E6">
        <w:trPr>
          <w:trHeight w:val="484"/>
        </w:trPr>
        <w:tc>
          <w:tcPr>
            <w:tcW w:w="569" w:type="dxa"/>
          </w:tcPr>
          <w:p w:rsidR="009C40E6" w:rsidRDefault="00BB2D62">
            <w:pPr>
              <w:pStyle w:val="TableParagraph"/>
              <w:ind w:left="134"/>
              <w:rPr>
                <w:sz w:val="24"/>
              </w:rPr>
            </w:pPr>
            <w:r>
              <w:rPr>
                <w:sz w:val="24"/>
              </w:rPr>
              <w:t>4.</w:t>
            </w:r>
          </w:p>
        </w:tc>
        <w:tc>
          <w:tcPr>
            <w:tcW w:w="4122" w:type="dxa"/>
          </w:tcPr>
          <w:p w:rsidR="009C40E6" w:rsidRDefault="00BB2D62">
            <w:pPr>
              <w:pStyle w:val="TableParagraph"/>
              <w:rPr>
                <w:sz w:val="24"/>
              </w:rPr>
            </w:pPr>
            <w:r>
              <w:rPr>
                <w:sz w:val="24"/>
              </w:rPr>
              <w:t>kirjandus vene keeles</w:t>
            </w:r>
          </w:p>
        </w:tc>
        <w:tc>
          <w:tcPr>
            <w:tcW w:w="947" w:type="dxa"/>
          </w:tcPr>
          <w:p w:rsidR="009C40E6" w:rsidRDefault="009C40E6">
            <w:pPr>
              <w:pStyle w:val="TableParagraph"/>
              <w:spacing w:before="0"/>
              <w:ind w:left="0"/>
              <w:rPr>
                <w:sz w:val="24"/>
              </w:rPr>
            </w:pPr>
          </w:p>
        </w:tc>
        <w:tc>
          <w:tcPr>
            <w:tcW w:w="879" w:type="dxa"/>
          </w:tcPr>
          <w:p w:rsidR="009C40E6" w:rsidRDefault="00BB2D62">
            <w:pPr>
              <w:pStyle w:val="TableParagraph"/>
              <w:ind w:left="132"/>
              <w:rPr>
                <w:sz w:val="24"/>
              </w:rPr>
            </w:pPr>
            <w:r>
              <w:rPr>
                <w:sz w:val="24"/>
              </w:rPr>
              <w:t>2</w:t>
            </w:r>
          </w:p>
        </w:tc>
        <w:tc>
          <w:tcPr>
            <w:tcW w:w="980" w:type="dxa"/>
          </w:tcPr>
          <w:p w:rsidR="009C40E6" w:rsidRDefault="00BB2D62">
            <w:pPr>
              <w:pStyle w:val="TableParagraph"/>
              <w:ind w:left="134"/>
              <w:rPr>
                <w:sz w:val="24"/>
              </w:rPr>
            </w:pPr>
            <w:r>
              <w:rPr>
                <w:sz w:val="24"/>
              </w:rPr>
              <w:t>2</w:t>
            </w:r>
          </w:p>
        </w:tc>
        <w:tc>
          <w:tcPr>
            <w:tcW w:w="921" w:type="dxa"/>
          </w:tcPr>
          <w:p w:rsidR="009C40E6" w:rsidRDefault="00BB2D62">
            <w:pPr>
              <w:pStyle w:val="TableParagraph"/>
              <w:spacing w:before="102"/>
              <w:ind w:left="133"/>
              <w:rPr>
                <w:b/>
                <w:sz w:val="24"/>
              </w:rPr>
            </w:pPr>
            <w:r>
              <w:rPr>
                <w:b/>
                <w:sz w:val="24"/>
              </w:rPr>
              <w:t>4</w:t>
            </w:r>
          </w:p>
        </w:tc>
        <w:tc>
          <w:tcPr>
            <w:tcW w:w="810" w:type="dxa"/>
          </w:tcPr>
          <w:p w:rsidR="009C40E6" w:rsidRDefault="009C40E6">
            <w:pPr>
              <w:pStyle w:val="TableParagraph"/>
              <w:spacing w:before="0"/>
              <w:ind w:left="0"/>
              <w:rPr>
                <w:sz w:val="24"/>
              </w:rPr>
            </w:pPr>
          </w:p>
        </w:tc>
      </w:tr>
      <w:tr w:rsidR="009C40E6">
        <w:trPr>
          <w:trHeight w:val="486"/>
        </w:trPr>
        <w:tc>
          <w:tcPr>
            <w:tcW w:w="569" w:type="dxa"/>
          </w:tcPr>
          <w:p w:rsidR="009C40E6" w:rsidRDefault="00BB2D62">
            <w:pPr>
              <w:pStyle w:val="TableParagraph"/>
              <w:ind w:left="134"/>
              <w:rPr>
                <w:sz w:val="24"/>
              </w:rPr>
            </w:pPr>
            <w:r>
              <w:rPr>
                <w:sz w:val="24"/>
              </w:rPr>
              <w:t>5.</w:t>
            </w:r>
          </w:p>
        </w:tc>
        <w:tc>
          <w:tcPr>
            <w:tcW w:w="4122" w:type="dxa"/>
          </w:tcPr>
          <w:p w:rsidR="009C40E6" w:rsidRDefault="00BB2D62">
            <w:pPr>
              <w:pStyle w:val="TableParagraph"/>
              <w:rPr>
                <w:sz w:val="24"/>
              </w:rPr>
            </w:pPr>
            <w:r>
              <w:rPr>
                <w:sz w:val="24"/>
              </w:rPr>
              <w:t>inglise keel A</w:t>
            </w:r>
          </w:p>
        </w:tc>
        <w:tc>
          <w:tcPr>
            <w:tcW w:w="947" w:type="dxa"/>
          </w:tcPr>
          <w:p w:rsidR="009C40E6" w:rsidRDefault="00BB2D62">
            <w:pPr>
              <w:pStyle w:val="TableParagraph"/>
              <w:ind w:left="135"/>
              <w:rPr>
                <w:sz w:val="24"/>
              </w:rPr>
            </w:pPr>
            <w:r>
              <w:rPr>
                <w:sz w:val="24"/>
              </w:rPr>
              <w:t>3</w:t>
            </w:r>
          </w:p>
        </w:tc>
        <w:tc>
          <w:tcPr>
            <w:tcW w:w="879" w:type="dxa"/>
          </w:tcPr>
          <w:p w:rsidR="009C40E6" w:rsidRDefault="00BB2D62">
            <w:pPr>
              <w:pStyle w:val="TableParagraph"/>
              <w:ind w:left="132"/>
              <w:rPr>
                <w:sz w:val="24"/>
              </w:rPr>
            </w:pPr>
            <w:r>
              <w:rPr>
                <w:sz w:val="24"/>
              </w:rPr>
              <w:t>3</w:t>
            </w:r>
          </w:p>
        </w:tc>
        <w:tc>
          <w:tcPr>
            <w:tcW w:w="980" w:type="dxa"/>
          </w:tcPr>
          <w:p w:rsidR="009C40E6" w:rsidRDefault="00BB2D62">
            <w:pPr>
              <w:pStyle w:val="TableParagraph"/>
              <w:ind w:left="134"/>
              <w:rPr>
                <w:sz w:val="24"/>
              </w:rPr>
            </w:pPr>
            <w:r>
              <w:rPr>
                <w:sz w:val="24"/>
              </w:rPr>
              <w:t>3</w:t>
            </w:r>
          </w:p>
        </w:tc>
        <w:tc>
          <w:tcPr>
            <w:tcW w:w="921" w:type="dxa"/>
          </w:tcPr>
          <w:p w:rsidR="009C40E6" w:rsidRDefault="00BB2D62">
            <w:pPr>
              <w:pStyle w:val="TableParagraph"/>
              <w:spacing w:before="102"/>
              <w:ind w:left="133"/>
              <w:rPr>
                <w:b/>
                <w:sz w:val="24"/>
              </w:rPr>
            </w:pPr>
            <w:r>
              <w:rPr>
                <w:b/>
                <w:sz w:val="24"/>
              </w:rPr>
              <w:t>9</w:t>
            </w:r>
          </w:p>
        </w:tc>
        <w:tc>
          <w:tcPr>
            <w:tcW w:w="810" w:type="dxa"/>
          </w:tcPr>
          <w:p w:rsidR="009C40E6" w:rsidRDefault="00BB2D62">
            <w:pPr>
              <w:pStyle w:val="TableParagraph"/>
              <w:ind w:left="129"/>
              <w:rPr>
                <w:sz w:val="24"/>
              </w:rPr>
            </w:pPr>
            <w:r>
              <w:rPr>
                <w:sz w:val="24"/>
              </w:rPr>
              <w:t>9</w:t>
            </w:r>
          </w:p>
        </w:tc>
      </w:tr>
      <w:tr w:rsidR="009C40E6">
        <w:trPr>
          <w:trHeight w:val="486"/>
        </w:trPr>
        <w:tc>
          <w:tcPr>
            <w:tcW w:w="569" w:type="dxa"/>
          </w:tcPr>
          <w:p w:rsidR="009C40E6" w:rsidRDefault="00BB2D62">
            <w:pPr>
              <w:pStyle w:val="TableParagraph"/>
              <w:ind w:left="134"/>
              <w:rPr>
                <w:sz w:val="24"/>
              </w:rPr>
            </w:pPr>
            <w:r>
              <w:rPr>
                <w:sz w:val="24"/>
              </w:rPr>
              <w:t>6.</w:t>
            </w:r>
          </w:p>
        </w:tc>
        <w:tc>
          <w:tcPr>
            <w:tcW w:w="4122" w:type="dxa"/>
          </w:tcPr>
          <w:p w:rsidR="009C40E6" w:rsidRDefault="00BB2D62">
            <w:pPr>
              <w:pStyle w:val="TableParagraph"/>
              <w:rPr>
                <w:sz w:val="24"/>
              </w:rPr>
            </w:pPr>
            <w:r>
              <w:rPr>
                <w:sz w:val="24"/>
              </w:rPr>
              <w:t>matemaatika</w:t>
            </w:r>
          </w:p>
        </w:tc>
        <w:tc>
          <w:tcPr>
            <w:tcW w:w="947" w:type="dxa"/>
          </w:tcPr>
          <w:p w:rsidR="009C40E6" w:rsidRDefault="00BB2D62">
            <w:pPr>
              <w:pStyle w:val="TableParagraph"/>
              <w:ind w:left="135"/>
              <w:rPr>
                <w:sz w:val="24"/>
              </w:rPr>
            </w:pPr>
            <w:r>
              <w:rPr>
                <w:sz w:val="24"/>
              </w:rPr>
              <w:t>4</w:t>
            </w:r>
          </w:p>
        </w:tc>
        <w:tc>
          <w:tcPr>
            <w:tcW w:w="879" w:type="dxa"/>
          </w:tcPr>
          <w:p w:rsidR="009C40E6" w:rsidRDefault="00BB2D62">
            <w:pPr>
              <w:pStyle w:val="TableParagraph"/>
              <w:ind w:left="132"/>
              <w:rPr>
                <w:sz w:val="24"/>
              </w:rPr>
            </w:pPr>
            <w:r>
              <w:rPr>
                <w:sz w:val="24"/>
              </w:rPr>
              <w:t>4</w:t>
            </w:r>
          </w:p>
        </w:tc>
        <w:tc>
          <w:tcPr>
            <w:tcW w:w="980" w:type="dxa"/>
          </w:tcPr>
          <w:p w:rsidR="009C40E6" w:rsidRDefault="00BB2D62">
            <w:pPr>
              <w:pStyle w:val="TableParagraph"/>
              <w:ind w:left="134"/>
              <w:rPr>
                <w:sz w:val="24"/>
              </w:rPr>
            </w:pPr>
            <w:r>
              <w:rPr>
                <w:sz w:val="24"/>
              </w:rPr>
              <w:t>5</w:t>
            </w:r>
          </w:p>
        </w:tc>
        <w:tc>
          <w:tcPr>
            <w:tcW w:w="921" w:type="dxa"/>
          </w:tcPr>
          <w:p w:rsidR="009C40E6" w:rsidRDefault="00BB2D62">
            <w:pPr>
              <w:pStyle w:val="TableParagraph"/>
              <w:spacing w:before="102"/>
              <w:ind w:left="133"/>
              <w:rPr>
                <w:b/>
                <w:sz w:val="24"/>
              </w:rPr>
            </w:pPr>
            <w:r>
              <w:rPr>
                <w:b/>
                <w:sz w:val="24"/>
              </w:rPr>
              <w:t>13</w:t>
            </w:r>
          </w:p>
        </w:tc>
        <w:tc>
          <w:tcPr>
            <w:tcW w:w="810" w:type="dxa"/>
          </w:tcPr>
          <w:p w:rsidR="009C40E6" w:rsidRDefault="00BB2D62">
            <w:pPr>
              <w:pStyle w:val="TableParagraph"/>
              <w:ind w:left="129"/>
              <w:rPr>
                <w:sz w:val="24"/>
              </w:rPr>
            </w:pPr>
            <w:r>
              <w:rPr>
                <w:sz w:val="24"/>
              </w:rPr>
              <w:t>13</w:t>
            </w:r>
          </w:p>
        </w:tc>
      </w:tr>
      <w:tr w:rsidR="009C40E6">
        <w:trPr>
          <w:trHeight w:val="487"/>
        </w:trPr>
        <w:tc>
          <w:tcPr>
            <w:tcW w:w="569" w:type="dxa"/>
          </w:tcPr>
          <w:p w:rsidR="009C40E6" w:rsidRDefault="00BB2D62">
            <w:pPr>
              <w:pStyle w:val="TableParagraph"/>
              <w:spacing w:before="98"/>
              <w:ind w:left="134"/>
              <w:rPr>
                <w:sz w:val="24"/>
              </w:rPr>
            </w:pPr>
            <w:r>
              <w:rPr>
                <w:sz w:val="24"/>
              </w:rPr>
              <w:t>7.</w:t>
            </w:r>
          </w:p>
        </w:tc>
        <w:tc>
          <w:tcPr>
            <w:tcW w:w="4122" w:type="dxa"/>
          </w:tcPr>
          <w:p w:rsidR="009C40E6" w:rsidRDefault="00BB2D62">
            <w:pPr>
              <w:pStyle w:val="TableParagraph"/>
              <w:spacing w:before="98"/>
              <w:rPr>
                <w:sz w:val="24"/>
              </w:rPr>
            </w:pPr>
            <w:r>
              <w:rPr>
                <w:sz w:val="24"/>
              </w:rPr>
              <w:t>loodusõpetus vene keeles</w:t>
            </w:r>
          </w:p>
        </w:tc>
        <w:tc>
          <w:tcPr>
            <w:tcW w:w="947" w:type="dxa"/>
          </w:tcPr>
          <w:p w:rsidR="009C40E6" w:rsidRDefault="00BB2D62">
            <w:pPr>
              <w:pStyle w:val="TableParagraph"/>
              <w:spacing w:before="98"/>
              <w:ind w:left="135"/>
              <w:rPr>
                <w:sz w:val="24"/>
              </w:rPr>
            </w:pPr>
            <w:r>
              <w:rPr>
                <w:sz w:val="24"/>
              </w:rPr>
              <w:t>2</w:t>
            </w:r>
          </w:p>
        </w:tc>
        <w:tc>
          <w:tcPr>
            <w:tcW w:w="879" w:type="dxa"/>
          </w:tcPr>
          <w:p w:rsidR="009C40E6" w:rsidRDefault="00BB2D62">
            <w:pPr>
              <w:pStyle w:val="TableParagraph"/>
              <w:spacing w:before="98"/>
              <w:ind w:left="132"/>
              <w:rPr>
                <w:sz w:val="24"/>
              </w:rPr>
            </w:pPr>
            <w:r>
              <w:rPr>
                <w:sz w:val="24"/>
              </w:rPr>
              <w:t>2</w:t>
            </w:r>
          </w:p>
        </w:tc>
        <w:tc>
          <w:tcPr>
            <w:tcW w:w="980" w:type="dxa"/>
          </w:tcPr>
          <w:p w:rsidR="009C40E6" w:rsidRDefault="00BB2D62">
            <w:pPr>
              <w:pStyle w:val="TableParagraph"/>
              <w:spacing w:before="98"/>
              <w:ind w:left="134"/>
              <w:rPr>
                <w:sz w:val="24"/>
              </w:rPr>
            </w:pPr>
            <w:r>
              <w:rPr>
                <w:sz w:val="24"/>
              </w:rPr>
              <w:t>3</w:t>
            </w:r>
          </w:p>
        </w:tc>
        <w:tc>
          <w:tcPr>
            <w:tcW w:w="921" w:type="dxa"/>
          </w:tcPr>
          <w:p w:rsidR="009C40E6" w:rsidRDefault="00BB2D62">
            <w:pPr>
              <w:pStyle w:val="TableParagraph"/>
              <w:spacing w:before="102"/>
              <w:ind w:left="133"/>
              <w:rPr>
                <w:b/>
                <w:sz w:val="24"/>
              </w:rPr>
            </w:pPr>
            <w:r>
              <w:rPr>
                <w:b/>
                <w:sz w:val="24"/>
              </w:rPr>
              <w:t>7</w:t>
            </w:r>
          </w:p>
        </w:tc>
        <w:tc>
          <w:tcPr>
            <w:tcW w:w="810" w:type="dxa"/>
          </w:tcPr>
          <w:p w:rsidR="009C40E6" w:rsidRDefault="00BB2D62">
            <w:pPr>
              <w:pStyle w:val="TableParagraph"/>
              <w:spacing w:before="98"/>
              <w:ind w:left="129"/>
              <w:rPr>
                <w:sz w:val="24"/>
              </w:rPr>
            </w:pPr>
            <w:r>
              <w:rPr>
                <w:sz w:val="24"/>
              </w:rPr>
              <w:t>7</w:t>
            </w:r>
          </w:p>
        </w:tc>
      </w:tr>
      <w:tr w:rsidR="009C40E6">
        <w:trPr>
          <w:trHeight w:val="484"/>
        </w:trPr>
        <w:tc>
          <w:tcPr>
            <w:tcW w:w="569" w:type="dxa"/>
          </w:tcPr>
          <w:p w:rsidR="009C40E6" w:rsidRDefault="00BB2D62">
            <w:pPr>
              <w:pStyle w:val="TableParagraph"/>
              <w:ind w:left="134"/>
              <w:rPr>
                <w:sz w:val="24"/>
              </w:rPr>
            </w:pPr>
            <w:r>
              <w:rPr>
                <w:sz w:val="24"/>
              </w:rPr>
              <w:t>8.</w:t>
            </w:r>
          </w:p>
        </w:tc>
        <w:tc>
          <w:tcPr>
            <w:tcW w:w="4122" w:type="dxa"/>
          </w:tcPr>
          <w:p w:rsidR="009C40E6" w:rsidRDefault="00BB2D62">
            <w:pPr>
              <w:pStyle w:val="TableParagraph"/>
              <w:rPr>
                <w:sz w:val="24"/>
              </w:rPr>
            </w:pPr>
            <w:r>
              <w:rPr>
                <w:sz w:val="24"/>
              </w:rPr>
              <w:t>ajalugu</w:t>
            </w:r>
          </w:p>
        </w:tc>
        <w:tc>
          <w:tcPr>
            <w:tcW w:w="947" w:type="dxa"/>
          </w:tcPr>
          <w:p w:rsidR="009C40E6" w:rsidRDefault="009C40E6">
            <w:pPr>
              <w:pStyle w:val="TableParagraph"/>
              <w:spacing w:before="0"/>
              <w:ind w:left="0"/>
              <w:rPr>
                <w:sz w:val="24"/>
              </w:rPr>
            </w:pPr>
          </w:p>
        </w:tc>
        <w:tc>
          <w:tcPr>
            <w:tcW w:w="879" w:type="dxa"/>
          </w:tcPr>
          <w:p w:rsidR="009C40E6" w:rsidRDefault="00BB2D62">
            <w:pPr>
              <w:pStyle w:val="TableParagraph"/>
              <w:ind w:left="132"/>
              <w:rPr>
                <w:sz w:val="24"/>
              </w:rPr>
            </w:pPr>
            <w:r>
              <w:rPr>
                <w:sz w:val="24"/>
              </w:rPr>
              <w:t>1</w:t>
            </w:r>
          </w:p>
        </w:tc>
        <w:tc>
          <w:tcPr>
            <w:tcW w:w="980" w:type="dxa"/>
          </w:tcPr>
          <w:p w:rsidR="009C40E6" w:rsidRDefault="00BB2D62">
            <w:pPr>
              <w:pStyle w:val="TableParagraph"/>
              <w:ind w:left="134"/>
              <w:rPr>
                <w:sz w:val="24"/>
              </w:rPr>
            </w:pPr>
            <w:r>
              <w:rPr>
                <w:sz w:val="24"/>
              </w:rPr>
              <w:t>2</w:t>
            </w:r>
          </w:p>
        </w:tc>
        <w:tc>
          <w:tcPr>
            <w:tcW w:w="921" w:type="dxa"/>
          </w:tcPr>
          <w:p w:rsidR="009C40E6" w:rsidRDefault="00BB2D62">
            <w:pPr>
              <w:pStyle w:val="TableParagraph"/>
              <w:spacing w:before="102"/>
              <w:ind w:left="133"/>
              <w:rPr>
                <w:b/>
                <w:sz w:val="24"/>
              </w:rPr>
            </w:pPr>
            <w:r>
              <w:rPr>
                <w:b/>
                <w:sz w:val="24"/>
              </w:rPr>
              <w:t>3</w:t>
            </w:r>
          </w:p>
        </w:tc>
        <w:tc>
          <w:tcPr>
            <w:tcW w:w="810" w:type="dxa"/>
          </w:tcPr>
          <w:p w:rsidR="009C40E6" w:rsidRDefault="00BB2D62">
            <w:pPr>
              <w:pStyle w:val="TableParagraph"/>
              <w:ind w:left="129"/>
              <w:rPr>
                <w:sz w:val="24"/>
              </w:rPr>
            </w:pPr>
            <w:r>
              <w:rPr>
                <w:sz w:val="24"/>
              </w:rPr>
              <w:t>3</w:t>
            </w:r>
          </w:p>
        </w:tc>
      </w:tr>
      <w:tr w:rsidR="009C40E6">
        <w:trPr>
          <w:trHeight w:val="486"/>
        </w:trPr>
        <w:tc>
          <w:tcPr>
            <w:tcW w:w="569" w:type="dxa"/>
          </w:tcPr>
          <w:p w:rsidR="009C40E6" w:rsidRDefault="00BB2D62">
            <w:pPr>
              <w:pStyle w:val="TableParagraph"/>
              <w:ind w:left="134"/>
              <w:rPr>
                <w:sz w:val="24"/>
              </w:rPr>
            </w:pPr>
            <w:r>
              <w:rPr>
                <w:sz w:val="24"/>
              </w:rPr>
              <w:t>9.</w:t>
            </w:r>
          </w:p>
        </w:tc>
        <w:tc>
          <w:tcPr>
            <w:tcW w:w="4122" w:type="dxa"/>
          </w:tcPr>
          <w:p w:rsidR="009C40E6" w:rsidRDefault="00BB2D62">
            <w:pPr>
              <w:pStyle w:val="TableParagraph"/>
              <w:rPr>
                <w:sz w:val="24"/>
              </w:rPr>
            </w:pPr>
            <w:r>
              <w:rPr>
                <w:sz w:val="24"/>
              </w:rPr>
              <w:t>inimeseõpetus</w:t>
            </w:r>
          </w:p>
        </w:tc>
        <w:tc>
          <w:tcPr>
            <w:tcW w:w="947" w:type="dxa"/>
          </w:tcPr>
          <w:p w:rsidR="009C40E6" w:rsidRDefault="009C40E6">
            <w:pPr>
              <w:pStyle w:val="TableParagraph"/>
              <w:spacing w:before="0"/>
              <w:ind w:left="0"/>
              <w:rPr>
                <w:sz w:val="24"/>
              </w:rPr>
            </w:pPr>
          </w:p>
        </w:tc>
        <w:tc>
          <w:tcPr>
            <w:tcW w:w="879" w:type="dxa"/>
          </w:tcPr>
          <w:p w:rsidR="009C40E6" w:rsidRDefault="00BB2D62">
            <w:pPr>
              <w:pStyle w:val="TableParagraph"/>
              <w:ind w:left="132"/>
              <w:rPr>
                <w:sz w:val="24"/>
              </w:rPr>
            </w:pPr>
            <w:r>
              <w:rPr>
                <w:sz w:val="24"/>
              </w:rPr>
              <w:t>1</w:t>
            </w:r>
          </w:p>
        </w:tc>
        <w:tc>
          <w:tcPr>
            <w:tcW w:w="980" w:type="dxa"/>
          </w:tcPr>
          <w:p w:rsidR="009C40E6" w:rsidRDefault="00BB2D62">
            <w:pPr>
              <w:pStyle w:val="TableParagraph"/>
              <w:ind w:left="134"/>
              <w:rPr>
                <w:sz w:val="24"/>
              </w:rPr>
            </w:pPr>
            <w:r>
              <w:rPr>
                <w:sz w:val="24"/>
              </w:rPr>
              <w:t>1</w:t>
            </w:r>
          </w:p>
        </w:tc>
        <w:tc>
          <w:tcPr>
            <w:tcW w:w="921" w:type="dxa"/>
          </w:tcPr>
          <w:p w:rsidR="009C40E6" w:rsidRDefault="00BB2D62">
            <w:pPr>
              <w:pStyle w:val="TableParagraph"/>
              <w:spacing w:before="102"/>
              <w:ind w:left="133"/>
              <w:rPr>
                <w:b/>
                <w:sz w:val="24"/>
              </w:rPr>
            </w:pPr>
            <w:r>
              <w:rPr>
                <w:b/>
                <w:sz w:val="24"/>
              </w:rPr>
              <w:t>2</w:t>
            </w:r>
          </w:p>
        </w:tc>
        <w:tc>
          <w:tcPr>
            <w:tcW w:w="810" w:type="dxa"/>
          </w:tcPr>
          <w:p w:rsidR="009C40E6" w:rsidRDefault="00BB2D62">
            <w:pPr>
              <w:pStyle w:val="TableParagraph"/>
              <w:ind w:left="129"/>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10.</w:t>
            </w:r>
          </w:p>
        </w:tc>
        <w:tc>
          <w:tcPr>
            <w:tcW w:w="4122" w:type="dxa"/>
          </w:tcPr>
          <w:p w:rsidR="009C40E6" w:rsidRDefault="00BB2D62">
            <w:pPr>
              <w:pStyle w:val="TableParagraph"/>
              <w:rPr>
                <w:sz w:val="24"/>
              </w:rPr>
            </w:pPr>
            <w:r>
              <w:rPr>
                <w:sz w:val="24"/>
              </w:rPr>
              <w:t>ühiskonnaõpetus</w:t>
            </w:r>
          </w:p>
        </w:tc>
        <w:tc>
          <w:tcPr>
            <w:tcW w:w="947" w:type="dxa"/>
          </w:tcPr>
          <w:p w:rsidR="009C40E6" w:rsidRDefault="00BB2D62">
            <w:pPr>
              <w:pStyle w:val="TableParagraph"/>
              <w:ind w:left="135"/>
              <w:rPr>
                <w:sz w:val="24"/>
              </w:rPr>
            </w:pPr>
            <w:r>
              <w:rPr>
                <w:sz w:val="24"/>
              </w:rPr>
              <w:t>1</w:t>
            </w:r>
          </w:p>
        </w:tc>
        <w:tc>
          <w:tcPr>
            <w:tcW w:w="879" w:type="dxa"/>
          </w:tcPr>
          <w:p w:rsidR="009C40E6" w:rsidRDefault="009C40E6">
            <w:pPr>
              <w:pStyle w:val="TableParagraph"/>
              <w:spacing w:before="0"/>
              <w:ind w:left="0"/>
              <w:rPr>
                <w:sz w:val="24"/>
              </w:rPr>
            </w:pPr>
          </w:p>
        </w:tc>
        <w:tc>
          <w:tcPr>
            <w:tcW w:w="980" w:type="dxa"/>
          </w:tcPr>
          <w:p w:rsidR="009C40E6" w:rsidRDefault="009C40E6">
            <w:pPr>
              <w:pStyle w:val="TableParagraph"/>
              <w:spacing w:before="0"/>
              <w:ind w:left="0"/>
              <w:rPr>
                <w:sz w:val="24"/>
              </w:rPr>
            </w:pPr>
          </w:p>
        </w:tc>
        <w:tc>
          <w:tcPr>
            <w:tcW w:w="921" w:type="dxa"/>
          </w:tcPr>
          <w:p w:rsidR="009C40E6" w:rsidRDefault="00BB2D62">
            <w:pPr>
              <w:pStyle w:val="TableParagraph"/>
              <w:spacing w:before="102"/>
              <w:ind w:left="133"/>
              <w:rPr>
                <w:b/>
                <w:sz w:val="24"/>
              </w:rPr>
            </w:pPr>
            <w:r>
              <w:rPr>
                <w:b/>
                <w:sz w:val="24"/>
              </w:rPr>
              <w:t>1</w:t>
            </w:r>
          </w:p>
        </w:tc>
        <w:tc>
          <w:tcPr>
            <w:tcW w:w="810" w:type="dxa"/>
          </w:tcPr>
          <w:p w:rsidR="009C40E6" w:rsidRDefault="00BB2D62">
            <w:pPr>
              <w:pStyle w:val="TableParagraph"/>
              <w:ind w:left="129"/>
              <w:rPr>
                <w:sz w:val="24"/>
              </w:rPr>
            </w:pPr>
            <w:r>
              <w:rPr>
                <w:sz w:val="24"/>
              </w:rPr>
              <w:t>1</w:t>
            </w:r>
          </w:p>
        </w:tc>
      </w:tr>
      <w:tr w:rsidR="009C40E6">
        <w:trPr>
          <w:trHeight w:val="486"/>
        </w:trPr>
        <w:tc>
          <w:tcPr>
            <w:tcW w:w="569" w:type="dxa"/>
          </w:tcPr>
          <w:p w:rsidR="009C40E6" w:rsidRDefault="00BB2D62">
            <w:pPr>
              <w:pStyle w:val="TableParagraph"/>
              <w:ind w:left="134"/>
              <w:rPr>
                <w:sz w:val="24"/>
              </w:rPr>
            </w:pPr>
            <w:r>
              <w:rPr>
                <w:sz w:val="24"/>
              </w:rPr>
              <w:t>11.</w:t>
            </w:r>
          </w:p>
        </w:tc>
        <w:tc>
          <w:tcPr>
            <w:tcW w:w="4122" w:type="dxa"/>
          </w:tcPr>
          <w:p w:rsidR="009C40E6" w:rsidRDefault="00BB2D62">
            <w:pPr>
              <w:pStyle w:val="TableParagraph"/>
              <w:rPr>
                <w:sz w:val="24"/>
              </w:rPr>
            </w:pPr>
            <w:r>
              <w:rPr>
                <w:sz w:val="24"/>
              </w:rPr>
              <w:t>muusika</w:t>
            </w:r>
          </w:p>
        </w:tc>
        <w:tc>
          <w:tcPr>
            <w:tcW w:w="947" w:type="dxa"/>
          </w:tcPr>
          <w:p w:rsidR="009C40E6" w:rsidRDefault="00BB2D62">
            <w:pPr>
              <w:pStyle w:val="TableParagraph"/>
              <w:ind w:left="135"/>
              <w:rPr>
                <w:sz w:val="24"/>
              </w:rPr>
            </w:pPr>
            <w:r>
              <w:rPr>
                <w:sz w:val="24"/>
              </w:rPr>
              <w:t>2</w:t>
            </w:r>
          </w:p>
        </w:tc>
        <w:tc>
          <w:tcPr>
            <w:tcW w:w="879" w:type="dxa"/>
          </w:tcPr>
          <w:p w:rsidR="009C40E6" w:rsidRDefault="00BB2D62">
            <w:pPr>
              <w:pStyle w:val="TableParagraph"/>
              <w:ind w:left="132"/>
              <w:rPr>
                <w:sz w:val="24"/>
              </w:rPr>
            </w:pPr>
            <w:r>
              <w:rPr>
                <w:sz w:val="24"/>
              </w:rPr>
              <w:t>1</w:t>
            </w:r>
          </w:p>
        </w:tc>
        <w:tc>
          <w:tcPr>
            <w:tcW w:w="980" w:type="dxa"/>
          </w:tcPr>
          <w:p w:rsidR="009C40E6" w:rsidRDefault="00BB2D62">
            <w:pPr>
              <w:pStyle w:val="TableParagraph"/>
              <w:ind w:left="134"/>
              <w:rPr>
                <w:sz w:val="24"/>
              </w:rPr>
            </w:pPr>
            <w:r>
              <w:rPr>
                <w:sz w:val="24"/>
              </w:rPr>
              <w:t>1</w:t>
            </w:r>
          </w:p>
        </w:tc>
        <w:tc>
          <w:tcPr>
            <w:tcW w:w="921" w:type="dxa"/>
          </w:tcPr>
          <w:p w:rsidR="009C40E6" w:rsidRDefault="00BB2D62">
            <w:pPr>
              <w:pStyle w:val="TableParagraph"/>
              <w:spacing w:before="102"/>
              <w:ind w:left="133"/>
              <w:rPr>
                <w:b/>
                <w:sz w:val="24"/>
              </w:rPr>
            </w:pPr>
            <w:r>
              <w:rPr>
                <w:b/>
                <w:sz w:val="24"/>
              </w:rPr>
              <w:t>4</w:t>
            </w:r>
          </w:p>
        </w:tc>
        <w:tc>
          <w:tcPr>
            <w:tcW w:w="810" w:type="dxa"/>
          </w:tcPr>
          <w:p w:rsidR="009C40E6" w:rsidRDefault="00BB2D62">
            <w:pPr>
              <w:pStyle w:val="TableParagraph"/>
              <w:ind w:left="129"/>
              <w:rPr>
                <w:sz w:val="24"/>
              </w:rPr>
            </w:pPr>
            <w:r>
              <w:rPr>
                <w:sz w:val="24"/>
              </w:rPr>
              <w:t>4</w:t>
            </w:r>
          </w:p>
        </w:tc>
      </w:tr>
      <w:tr w:rsidR="009C40E6">
        <w:trPr>
          <w:trHeight w:val="484"/>
        </w:trPr>
        <w:tc>
          <w:tcPr>
            <w:tcW w:w="569" w:type="dxa"/>
          </w:tcPr>
          <w:p w:rsidR="009C40E6" w:rsidRDefault="00BB2D62">
            <w:pPr>
              <w:pStyle w:val="TableParagraph"/>
              <w:ind w:left="134"/>
              <w:rPr>
                <w:sz w:val="24"/>
              </w:rPr>
            </w:pPr>
            <w:r>
              <w:rPr>
                <w:sz w:val="24"/>
              </w:rPr>
              <w:t>12.</w:t>
            </w:r>
          </w:p>
        </w:tc>
        <w:tc>
          <w:tcPr>
            <w:tcW w:w="4122" w:type="dxa"/>
          </w:tcPr>
          <w:p w:rsidR="009C40E6" w:rsidRDefault="00BB2D62">
            <w:pPr>
              <w:pStyle w:val="TableParagraph"/>
              <w:rPr>
                <w:sz w:val="24"/>
              </w:rPr>
            </w:pPr>
            <w:r>
              <w:rPr>
                <w:sz w:val="24"/>
              </w:rPr>
              <w:t>kunst</w:t>
            </w:r>
          </w:p>
        </w:tc>
        <w:tc>
          <w:tcPr>
            <w:tcW w:w="947" w:type="dxa"/>
          </w:tcPr>
          <w:p w:rsidR="009C40E6" w:rsidRDefault="00BB2D62">
            <w:pPr>
              <w:pStyle w:val="TableParagraph"/>
              <w:ind w:left="135"/>
              <w:rPr>
                <w:sz w:val="24"/>
              </w:rPr>
            </w:pPr>
            <w:r>
              <w:rPr>
                <w:sz w:val="24"/>
              </w:rPr>
              <w:t>1</w:t>
            </w:r>
          </w:p>
        </w:tc>
        <w:tc>
          <w:tcPr>
            <w:tcW w:w="879" w:type="dxa"/>
          </w:tcPr>
          <w:p w:rsidR="009C40E6" w:rsidRDefault="00BB2D62">
            <w:pPr>
              <w:pStyle w:val="TableParagraph"/>
              <w:ind w:left="132"/>
              <w:rPr>
                <w:sz w:val="24"/>
              </w:rPr>
            </w:pPr>
            <w:r>
              <w:rPr>
                <w:sz w:val="24"/>
              </w:rPr>
              <w:t>1</w:t>
            </w:r>
          </w:p>
        </w:tc>
        <w:tc>
          <w:tcPr>
            <w:tcW w:w="980" w:type="dxa"/>
          </w:tcPr>
          <w:p w:rsidR="009C40E6" w:rsidRDefault="00BB2D62">
            <w:pPr>
              <w:pStyle w:val="TableParagraph"/>
              <w:ind w:left="134"/>
              <w:rPr>
                <w:sz w:val="24"/>
              </w:rPr>
            </w:pPr>
            <w:r>
              <w:rPr>
                <w:sz w:val="24"/>
              </w:rPr>
              <w:t>1</w:t>
            </w:r>
          </w:p>
        </w:tc>
        <w:tc>
          <w:tcPr>
            <w:tcW w:w="921" w:type="dxa"/>
          </w:tcPr>
          <w:p w:rsidR="009C40E6" w:rsidRDefault="00BB2D62">
            <w:pPr>
              <w:pStyle w:val="TableParagraph"/>
              <w:spacing w:before="102"/>
              <w:ind w:left="133"/>
              <w:rPr>
                <w:b/>
                <w:sz w:val="24"/>
              </w:rPr>
            </w:pPr>
            <w:r>
              <w:rPr>
                <w:b/>
                <w:sz w:val="24"/>
              </w:rPr>
              <w:t>3</w:t>
            </w:r>
          </w:p>
        </w:tc>
        <w:tc>
          <w:tcPr>
            <w:tcW w:w="810" w:type="dxa"/>
          </w:tcPr>
          <w:p w:rsidR="009C40E6" w:rsidRDefault="00BB2D62">
            <w:pPr>
              <w:pStyle w:val="TableParagraph"/>
              <w:ind w:left="129"/>
              <w:rPr>
                <w:sz w:val="24"/>
              </w:rPr>
            </w:pPr>
            <w:r>
              <w:rPr>
                <w:sz w:val="24"/>
              </w:rPr>
              <w:t>3</w:t>
            </w:r>
          </w:p>
        </w:tc>
      </w:tr>
      <w:tr w:rsidR="009C40E6">
        <w:trPr>
          <w:trHeight w:val="486"/>
        </w:trPr>
        <w:tc>
          <w:tcPr>
            <w:tcW w:w="569" w:type="dxa"/>
          </w:tcPr>
          <w:p w:rsidR="009C40E6" w:rsidRDefault="00BB2D62">
            <w:pPr>
              <w:pStyle w:val="TableParagraph"/>
              <w:ind w:left="134"/>
              <w:rPr>
                <w:sz w:val="24"/>
              </w:rPr>
            </w:pPr>
            <w:r>
              <w:rPr>
                <w:sz w:val="24"/>
              </w:rPr>
              <w:t>11.</w:t>
            </w:r>
          </w:p>
        </w:tc>
        <w:tc>
          <w:tcPr>
            <w:tcW w:w="4122" w:type="dxa"/>
          </w:tcPr>
          <w:p w:rsidR="009C40E6" w:rsidRDefault="00BB2D62">
            <w:pPr>
              <w:pStyle w:val="TableParagraph"/>
              <w:rPr>
                <w:sz w:val="24"/>
              </w:rPr>
            </w:pPr>
            <w:r>
              <w:rPr>
                <w:sz w:val="24"/>
              </w:rPr>
              <w:t>kehaline kasvatus</w:t>
            </w:r>
          </w:p>
        </w:tc>
        <w:tc>
          <w:tcPr>
            <w:tcW w:w="947" w:type="dxa"/>
          </w:tcPr>
          <w:p w:rsidR="009C40E6" w:rsidRDefault="00BB2D62">
            <w:pPr>
              <w:pStyle w:val="TableParagraph"/>
              <w:ind w:left="135"/>
              <w:rPr>
                <w:sz w:val="24"/>
              </w:rPr>
            </w:pPr>
            <w:r>
              <w:rPr>
                <w:sz w:val="24"/>
              </w:rPr>
              <w:t>3</w:t>
            </w:r>
          </w:p>
        </w:tc>
        <w:tc>
          <w:tcPr>
            <w:tcW w:w="879" w:type="dxa"/>
          </w:tcPr>
          <w:p w:rsidR="009C40E6" w:rsidRDefault="00BB2D62">
            <w:pPr>
              <w:pStyle w:val="TableParagraph"/>
              <w:ind w:left="132"/>
              <w:rPr>
                <w:sz w:val="24"/>
              </w:rPr>
            </w:pPr>
            <w:r>
              <w:rPr>
                <w:sz w:val="24"/>
              </w:rPr>
              <w:t>3</w:t>
            </w:r>
          </w:p>
        </w:tc>
        <w:tc>
          <w:tcPr>
            <w:tcW w:w="980" w:type="dxa"/>
          </w:tcPr>
          <w:p w:rsidR="009C40E6" w:rsidRDefault="00BB2D62">
            <w:pPr>
              <w:pStyle w:val="TableParagraph"/>
              <w:ind w:left="134"/>
              <w:rPr>
                <w:sz w:val="24"/>
              </w:rPr>
            </w:pPr>
            <w:r>
              <w:rPr>
                <w:sz w:val="24"/>
              </w:rPr>
              <w:t>2</w:t>
            </w:r>
          </w:p>
        </w:tc>
        <w:tc>
          <w:tcPr>
            <w:tcW w:w="921" w:type="dxa"/>
          </w:tcPr>
          <w:p w:rsidR="009C40E6" w:rsidRDefault="00BB2D62">
            <w:pPr>
              <w:pStyle w:val="TableParagraph"/>
              <w:spacing w:before="102"/>
              <w:ind w:left="133"/>
              <w:rPr>
                <w:b/>
                <w:sz w:val="24"/>
              </w:rPr>
            </w:pPr>
            <w:r>
              <w:rPr>
                <w:b/>
                <w:sz w:val="24"/>
              </w:rPr>
              <w:t>8</w:t>
            </w:r>
          </w:p>
        </w:tc>
        <w:tc>
          <w:tcPr>
            <w:tcW w:w="810" w:type="dxa"/>
          </w:tcPr>
          <w:p w:rsidR="009C40E6" w:rsidRDefault="00BB2D62">
            <w:pPr>
              <w:pStyle w:val="TableParagraph"/>
              <w:ind w:left="129"/>
              <w:rPr>
                <w:sz w:val="24"/>
              </w:rPr>
            </w:pPr>
            <w:r>
              <w:rPr>
                <w:sz w:val="24"/>
              </w:rPr>
              <w:t>8</w:t>
            </w:r>
          </w:p>
        </w:tc>
      </w:tr>
      <w:tr w:rsidR="009C40E6">
        <w:trPr>
          <w:trHeight w:val="762"/>
        </w:trPr>
        <w:tc>
          <w:tcPr>
            <w:tcW w:w="569" w:type="dxa"/>
          </w:tcPr>
          <w:p w:rsidR="009C40E6" w:rsidRDefault="00BB2D62">
            <w:pPr>
              <w:pStyle w:val="TableParagraph"/>
              <w:ind w:left="134"/>
              <w:rPr>
                <w:sz w:val="24"/>
              </w:rPr>
            </w:pPr>
            <w:r>
              <w:rPr>
                <w:sz w:val="24"/>
              </w:rPr>
              <w:t>12.</w:t>
            </w:r>
          </w:p>
        </w:tc>
        <w:tc>
          <w:tcPr>
            <w:tcW w:w="4122" w:type="dxa"/>
          </w:tcPr>
          <w:p w:rsidR="009C40E6" w:rsidRDefault="00BB2D62">
            <w:pPr>
              <w:pStyle w:val="TableParagraph"/>
              <w:tabs>
                <w:tab w:val="left" w:pos="1483"/>
                <w:tab w:val="left" w:pos="2528"/>
                <w:tab w:val="left" w:pos="3054"/>
              </w:tabs>
              <w:ind w:right="57"/>
              <w:rPr>
                <w:sz w:val="24"/>
              </w:rPr>
            </w:pPr>
            <w:r>
              <w:rPr>
                <w:sz w:val="24"/>
              </w:rPr>
              <w:t>tööõpetus,</w:t>
            </w:r>
            <w:r>
              <w:rPr>
                <w:sz w:val="24"/>
              </w:rPr>
              <w:tab/>
              <w:t>käsitöö</w:t>
            </w:r>
            <w:r>
              <w:rPr>
                <w:sz w:val="24"/>
              </w:rPr>
              <w:tab/>
              <w:t>ja</w:t>
            </w:r>
            <w:r>
              <w:rPr>
                <w:sz w:val="24"/>
              </w:rPr>
              <w:tab/>
            </w:r>
            <w:r>
              <w:rPr>
                <w:spacing w:val="-1"/>
                <w:sz w:val="24"/>
              </w:rPr>
              <w:t xml:space="preserve">kodundus, </w:t>
            </w:r>
            <w:r>
              <w:rPr>
                <w:sz w:val="24"/>
              </w:rPr>
              <w:t>tehnoloogiaõpetus</w:t>
            </w:r>
          </w:p>
        </w:tc>
        <w:tc>
          <w:tcPr>
            <w:tcW w:w="947" w:type="dxa"/>
          </w:tcPr>
          <w:p w:rsidR="009C40E6" w:rsidRDefault="00BB2D62">
            <w:pPr>
              <w:pStyle w:val="TableParagraph"/>
              <w:ind w:left="135"/>
              <w:rPr>
                <w:sz w:val="24"/>
              </w:rPr>
            </w:pPr>
            <w:r>
              <w:rPr>
                <w:sz w:val="24"/>
              </w:rPr>
              <w:t>1</w:t>
            </w:r>
          </w:p>
        </w:tc>
        <w:tc>
          <w:tcPr>
            <w:tcW w:w="879" w:type="dxa"/>
          </w:tcPr>
          <w:p w:rsidR="009C40E6" w:rsidRDefault="00BB2D62">
            <w:pPr>
              <w:pStyle w:val="TableParagraph"/>
              <w:ind w:left="132"/>
              <w:rPr>
                <w:sz w:val="24"/>
              </w:rPr>
            </w:pPr>
            <w:r>
              <w:rPr>
                <w:sz w:val="24"/>
              </w:rPr>
              <w:t>2</w:t>
            </w:r>
          </w:p>
        </w:tc>
        <w:tc>
          <w:tcPr>
            <w:tcW w:w="980" w:type="dxa"/>
          </w:tcPr>
          <w:p w:rsidR="009C40E6" w:rsidRDefault="00BB2D62">
            <w:pPr>
              <w:pStyle w:val="TableParagraph"/>
              <w:ind w:left="134"/>
              <w:rPr>
                <w:sz w:val="24"/>
              </w:rPr>
            </w:pPr>
            <w:r>
              <w:rPr>
                <w:sz w:val="24"/>
              </w:rPr>
              <w:t>2</w:t>
            </w:r>
          </w:p>
        </w:tc>
        <w:tc>
          <w:tcPr>
            <w:tcW w:w="921" w:type="dxa"/>
          </w:tcPr>
          <w:p w:rsidR="009C40E6" w:rsidRDefault="00BB2D62">
            <w:pPr>
              <w:pStyle w:val="TableParagraph"/>
              <w:spacing w:before="102"/>
              <w:ind w:left="133"/>
              <w:rPr>
                <w:b/>
                <w:sz w:val="24"/>
              </w:rPr>
            </w:pPr>
            <w:r>
              <w:rPr>
                <w:b/>
                <w:sz w:val="24"/>
              </w:rPr>
              <w:t>5</w:t>
            </w:r>
          </w:p>
        </w:tc>
        <w:tc>
          <w:tcPr>
            <w:tcW w:w="810" w:type="dxa"/>
          </w:tcPr>
          <w:p w:rsidR="009C40E6" w:rsidRDefault="00BB2D62">
            <w:pPr>
              <w:pStyle w:val="TableParagraph"/>
              <w:ind w:left="129"/>
              <w:rPr>
                <w:sz w:val="24"/>
              </w:rPr>
            </w:pPr>
            <w:r>
              <w:rPr>
                <w:sz w:val="24"/>
              </w:rPr>
              <w:t>5</w:t>
            </w:r>
          </w:p>
        </w:tc>
      </w:tr>
      <w:tr w:rsidR="009C40E6">
        <w:trPr>
          <w:trHeight w:val="486"/>
        </w:trPr>
        <w:tc>
          <w:tcPr>
            <w:tcW w:w="569" w:type="dxa"/>
          </w:tcPr>
          <w:p w:rsidR="009C40E6" w:rsidRDefault="009C40E6">
            <w:pPr>
              <w:pStyle w:val="TableParagraph"/>
              <w:spacing w:before="0"/>
              <w:ind w:left="0"/>
              <w:rPr>
                <w:sz w:val="24"/>
              </w:rPr>
            </w:pPr>
          </w:p>
        </w:tc>
        <w:tc>
          <w:tcPr>
            <w:tcW w:w="4122" w:type="dxa"/>
          </w:tcPr>
          <w:p w:rsidR="009C40E6" w:rsidRDefault="00BB2D62">
            <w:pPr>
              <w:pStyle w:val="TableParagraph"/>
              <w:spacing w:before="102"/>
              <w:rPr>
                <w:b/>
                <w:sz w:val="24"/>
              </w:rPr>
            </w:pPr>
            <w:r>
              <w:rPr>
                <w:b/>
                <w:sz w:val="24"/>
              </w:rPr>
              <w:t>Kokku tunde nädalas</w:t>
            </w:r>
          </w:p>
        </w:tc>
        <w:tc>
          <w:tcPr>
            <w:tcW w:w="947" w:type="dxa"/>
          </w:tcPr>
          <w:p w:rsidR="009C40E6" w:rsidRDefault="00BB2D62">
            <w:pPr>
              <w:pStyle w:val="TableParagraph"/>
              <w:spacing w:before="102"/>
              <w:ind w:left="135"/>
              <w:rPr>
                <w:b/>
                <w:sz w:val="24"/>
              </w:rPr>
            </w:pPr>
            <w:r>
              <w:rPr>
                <w:b/>
                <w:sz w:val="24"/>
              </w:rPr>
              <w:t>25</w:t>
            </w:r>
          </w:p>
        </w:tc>
        <w:tc>
          <w:tcPr>
            <w:tcW w:w="879" w:type="dxa"/>
          </w:tcPr>
          <w:p w:rsidR="009C40E6" w:rsidRDefault="00BB2D62">
            <w:pPr>
              <w:pStyle w:val="TableParagraph"/>
              <w:spacing w:before="102"/>
              <w:ind w:left="132"/>
              <w:rPr>
                <w:b/>
                <w:sz w:val="24"/>
              </w:rPr>
            </w:pPr>
            <w:r>
              <w:rPr>
                <w:b/>
                <w:sz w:val="24"/>
              </w:rPr>
              <w:t>28</w:t>
            </w:r>
          </w:p>
        </w:tc>
        <w:tc>
          <w:tcPr>
            <w:tcW w:w="980" w:type="dxa"/>
          </w:tcPr>
          <w:p w:rsidR="009C40E6" w:rsidRDefault="00BB2D62">
            <w:pPr>
              <w:pStyle w:val="TableParagraph"/>
              <w:spacing w:before="102"/>
              <w:ind w:left="134"/>
              <w:rPr>
                <w:b/>
                <w:sz w:val="24"/>
              </w:rPr>
            </w:pPr>
            <w:r>
              <w:rPr>
                <w:b/>
                <w:sz w:val="24"/>
              </w:rPr>
              <w:t>30</w:t>
            </w:r>
          </w:p>
        </w:tc>
        <w:tc>
          <w:tcPr>
            <w:tcW w:w="921" w:type="dxa"/>
          </w:tcPr>
          <w:p w:rsidR="009C40E6" w:rsidRDefault="00BB2D62">
            <w:pPr>
              <w:pStyle w:val="TableParagraph"/>
              <w:spacing w:before="102"/>
              <w:ind w:left="133"/>
              <w:rPr>
                <w:b/>
                <w:sz w:val="24"/>
              </w:rPr>
            </w:pPr>
            <w:r>
              <w:rPr>
                <w:b/>
                <w:w w:val="99"/>
                <w:sz w:val="24"/>
              </w:rPr>
              <w:t>X</w:t>
            </w:r>
          </w:p>
        </w:tc>
        <w:tc>
          <w:tcPr>
            <w:tcW w:w="810" w:type="dxa"/>
          </w:tcPr>
          <w:p w:rsidR="009C40E6" w:rsidRDefault="00BB2D62">
            <w:pPr>
              <w:pStyle w:val="TableParagraph"/>
              <w:ind w:left="129"/>
              <w:rPr>
                <w:sz w:val="24"/>
              </w:rPr>
            </w:pPr>
            <w:r>
              <w:rPr>
                <w:w w:val="99"/>
                <w:sz w:val="24"/>
              </w:rPr>
              <w:t>X</w:t>
            </w:r>
          </w:p>
        </w:tc>
      </w:tr>
      <w:tr w:rsidR="009C40E6">
        <w:trPr>
          <w:trHeight w:val="484"/>
        </w:trPr>
        <w:tc>
          <w:tcPr>
            <w:tcW w:w="569" w:type="dxa"/>
          </w:tcPr>
          <w:p w:rsidR="009C40E6" w:rsidRDefault="009C40E6">
            <w:pPr>
              <w:pStyle w:val="TableParagraph"/>
              <w:spacing w:before="0"/>
              <w:ind w:left="0"/>
              <w:rPr>
                <w:sz w:val="24"/>
              </w:rPr>
            </w:pPr>
          </w:p>
        </w:tc>
        <w:tc>
          <w:tcPr>
            <w:tcW w:w="4122" w:type="dxa"/>
          </w:tcPr>
          <w:p w:rsidR="009C40E6" w:rsidRDefault="00BB2D62">
            <w:pPr>
              <w:pStyle w:val="TableParagraph"/>
              <w:rPr>
                <w:sz w:val="24"/>
              </w:rPr>
            </w:pPr>
            <w:r>
              <w:rPr>
                <w:sz w:val="24"/>
              </w:rPr>
              <w:t>Norm</w:t>
            </w:r>
          </w:p>
        </w:tc>
        <w:tc>
          <w:tcPr>
            <w:tcW w:w="947" w:type="dxa"/>
          </w:tcPr>
          <w:p w:rsidR="009C40E6" w:rsidRDefault="00BB2D62">
            <w:pPr>
              <w:pStyle w:val="TableParagraph"/>
              <w:ind w:left="135"/>
              <w:rPr>
                <w:sz w:val="24"/>
              </w:rPr>
            </w:pPr>
            <w:r>
              <w:rPr>
                <w:sz w:val="24"/>
              </w:rPr>
              <w:t>25</w:t>
            </w:r>
          </w:p>
        </w:tc>
        <w:tc>
          <w:tcPr>
            <w:tcW w:w="879" w:type="dxa"/>
          </w:tcPr>
          <w:p w:rsidR="009C40E6" w:rsidRDefault="00BB2D62">
            <w:pPr>
              <w:pStyle w:val="TableParagraph"/>
              <w:ind w:left="132"/>
              <w:rPr>
                <w:sz w:val="24"/>
              </w:rPr>
            </w:pPr>
            <w:r>
              <w:rPr>
                <w:sz w:val="24"/>
              </w:rPr>
              <w:t>28</w:t>
            </w:r>
          </w:p>
        </w:tc>
        <w:tc>
          <w:tcPr>
            <w:tcW w:w="980" w:type="dxa"/>
          </w:tcPr>
          <w:p w:rsidR="009C40E6" w:rsidRDefault="00BB2D62">
            <w:pPr>
              <w:pStyle w:val="TableParagraph"/>
              <w:ind w:left="134"/>
              <w:rPr>
                <w:sz w:val="24"/>
              </w:rPr>
            </w:pPr>
            <w:r>
              <w:rPr>
                <w:sz w:val="24"/>
              </w:rPr>
              <w:t>30</w:t>
            </w:r>
          </w:p>
        </w:tc>
        <w:tc>
          <w:tcPr>
            <w:tcW w:w="921" w:type="dxa"/>
          </w:tcPr>
          <w:p w:rsidR="009C40E6" w:rsidRDefault="00BB2D62">
            <w:pPr>
              <w:pStyle w:val="TableParagraph"/>
              <w:spacing w:before="102"/>
              <w:ind w:left="133"/>
              <w:rPr>
                <w:b/>
                <w:sz w:val="24"/>
              </w:rPr>
            </w:pPr>
            <w:r>
              <w:rPr>
                <w:b/>
                <w:w w:val="99"/>
                <w:sz w:val="24"/>
              </w:rPr>
              <w:t>X</w:t>
            </w:r>
          </w:p>
        </w:tc>
        <w:tc>
          <w:tcPr>
            <w:tcW w:w="810" w:type="dxa"/>
          </w:tcPr>
          <w:p w:rsidR="009C40E6" w:rsidRDefault="00BB2D62">
            <w:pPr>
              <w:pStyle w:val="TableParagraph"/>
              <w:ind w:left="129"/>
              <w:rPr>
                <w:sz w:val="24"/>
              </w:rPr>
            </w:pPr>
            <w:r>
              <w:rPr>
                <w:w w:val="99"/>
                <w:sz w:val="24"/>
              </w:rPr>
              <w:t>X</w:t>
            </w:r>
          </w:p>
        </w:tc>
      </w:tr>
      <w:tr w:rsidR="009C40E6">
        <w:trPr>
          <w:trHeight w:val="762"/>
        </w:trPr>
        <w:tc>
          <w:tcPr>
            <w:tcW w:w="569" w:type="dxa"/>
          </w:tcPr>
          <w:p w:rsidR="009C40E6" w:rsidRDefault="009C40E6">
            <w:pPr>
              <w:pStyle w:val="TableParagraph"/>
              <w:spacing w:before="0"/>
              <w:ind w:left="0"/>
              <w:rPr>
                <w:sz w:val="24"/>
              </w:rPr>
            </w:pPr>
          </w:p>
        </w:tc>
        <w:tc>
          <w:tcPr>
            <w:tcW w:w="4122" w:type="dxa"/>
          </w:tcPr>
          <w:p w:rsidR="009C40E6" w:rsidRDefault="00BB2D62">
            <w:pPr>
              <w:pStyle w:val="TableParagraph"/>
              <w:ind w:right="2444"/>
              <w:rPr>
                <w:sz w:val="24"/>
              </w:rPr>
            </w:pPr>
            <w:r>
              <w:rPr>
                <w:sz w:val="24"/>
              </w:rPr>
              <w:t>vene keeles protsentuaalselt</w:t>
            </w:r>
          </w:p>
        </w:tc>
        <w:tc>
          <w:tcPr>
            <w:tcW w:w="947" w:type="dxa"/>
          </w:tcPr>
          <w:p w:rsidR="009C40E6" w:rsidRDefault="00BB2D62">
            <w:pPr>
              <w:pStyle w:val="TableParagraph"/>
              <w:ind w:left="135"/>
              <w:rPr>
                <w:sz w:val="24"/>
              </w:rPr>
            </w:pPr>
            <w:r>
              <w:rPr>
                <w:sz w:val="24"/>
              </w:rPr>
              <w:t>5</w:t>
            </w:r>
          </w:p>
          <w:p w:rsidR="009C40E6" w:rsidRDefault="00BB2D62">
            <w:pPr>
              <w:pStyle w:val="TableParagraph"/>
              <w:spacing w:before="0"/>
              <w:ind w:left="135"/>
              <w:rPr>
                <w:sz w:val="24"/>
              </w:rPr>
            </w:pPr>
            <w:r>
              <w:rPr>
                <w:sz w:val="24"/>
              </w:rPr>
              <w:t>20%</w:t>
            </w:r>
          </w:p>
        </w:tc>
        <w:tc>
          <w:tcPr>
            <w:tcW w:w="879" w:type="dxa"/>
          </w:tcPr>
          <w:p w:rsidR="009C40E6" w:rsidRDefault="00BB2D62">
            <w:pPr>
              <w:pStyle w:val="TableParagraph"/>
              <w:ind w:left="132"/>
              <w:rPr>
                <w:sz w:val="24"/>
              </w:rPr>
            </w:pPr>
            <w:r>
              <w:rPr>
                <w:sz w:val="24"/>
              </w:rPr>
              <w:t>7</w:t>
            </w:r>
          </w:p>
          <w:p w:rsidR="009C40E6" w:rsidRDefault="00BB2D62">
            <w:pPr>
              <w:pStyle w:val="TableParagraph"/>
              <w:spacing w:before="0"/>
              <w:ind w:left="132"/>
              <w:rPr>
                <w:sz w:val="24"/>
              </w:rPr>
            </w:pPr>
            <w:r>
              <w:rPr>
                <w:sz w:val="24"/>
              </w:rPr>
              <w:t>25%</w:t>
            </w:r>
          </w:p>
        </w:tc>
        <w:tc>
          <w:tcPr>
            <w:tcW w:w="980" w:type="dxa"/>
          </w:tcPr>
          <w:p w:rsidR="009C40E6" w:rsidRDefault="00BB2D62">
            <w:pPr>
              <w:pStyle w:val="TableParagraph"/>
              <w:ind w:left="134"/>
              <w:rPr>
                <w:sz w:val="24"/>
              </w:rPr>
            </w:pPr>
            <w:r>
              <w:rPr>
                <w:sz w:val="24"/>
              </w:rPr>
              <w:t>8</w:t>
            </w:r>
          </w:p>
          <w:p w:rsidR="009C40E6" w:rsidRDefault="00BB2D62">
            <w:pPr>
              <w:pStyle w:val="TableParagraph"/>
              <w:spacing w:before="0"/>
              <w:ind w:left="134"/>
              <w:rPr>
                <w:sz w:val="24"/>
              </w:rPr>
            </w:pPr>
            <w:r>
              <w:rPr>
                <w:sz w:val="24"/>
              </w:rPr>
              <w:t>26,5%</w:t>
            </w:r>
          </w:p>
        </w:tc>
        <w:tc>
          <w:tcPr>
            <w:tcW w:w="921" w:type="dxa"/>
          </w:tcPr>
          <w:p w:rsidR="009C40E6" w:rsidRDefault="00BB2D62">
            <w:pPr>
              <w:pStyle w:val="TableParagraph"/>
              <w:ind w:left="133"/>
              <w:rPr>
                <w:sz w:val="24"/>
              </w:rPr>
            </w:pPr>
            <w:r>
              <w:rPr>
                <w:w w:val="99"/>
                <w:sz w:val="24"/>
              </w:rPr>
              <w:t>X</w:t>
            </w:r>
          </w:p>
        </w:tc>
        <w:tc>
          <w:tcPr>
            <w:tcW w:w="810" w:type="dxa"/>
          </w:tcPr>
          <w:p w:rsidR="009C40E6" w:rsidRDefault="00BB2D62">
            <w:pPr>
              <w:pStyle w:val="TableParagraph"/>
              <w:ind w:left="129"/>
              <w:rPr>
                <w:sz w:val="24"/>
              </w:rPr>
            </w:pPr>
            <w:r>
              <w:rPr>
                <w:w w:val="99"/>
                <w:sz w:val="24"/>
              </w:rPr>
              <w:t>X</w:t>
            </w:r>
          </w:p>
        </w:tc>
      </w:tr>
      <w:tr w:rsidR="009C40E6">
        <w:trPr>
          <w:trHeight w:val="762"/>
        </w:trPr>
        <w:tc>
          <w:tcPr>
            <w:tcW w:w="569" w:type="dxa"/>
          </w:tcPr>
          <w:p w:rsidR="009C40E6" w:rsidRDefault="009C40E6">
            <w:pPr>
              <w:pStyle w:val="TableParagraph"/>
              <w:spacing w:before="0"/>
              <w:ind w:left="0"/>
              <w:rPr>
                <w:sz w:val="24"/>
              </w:rPr>
            </w:pPr>
          </w:p>
        </w:tc>
        <w:tc>
          <w:tcPr>
            <w:tcW w:w="4122" w:type="dxa"/>
          </w:tcPr>
          <w:p w:rsidR="009C40E6" w:rsidRDefault="00BB2D62">
            <w:pPr>
              <w:pStyle w:val="TableParagraph"/>
              <w:ind w:right="2444"/>
              <w:rPr>
                <w:sz w:val="24"/>
              </w:rPr>
            </w:pPr>
            <w:r>
              <w:rPr>
                <w:sz w:val="24"/>
              </w:rPr>
              <w:t>eesti keeles protsentuaalselt</w:t>
            </w:r>
          </w:p>
        </w:tc>
        <w:tc>
          <w:tcPr>
            <w:tcW w:w="947" w:type="dxa"/>
          </w:tcPr>
          <w:p w:rsidR="009C40E6" w:rsidRDefault="00BB2D62">
            <w:pPr>
              <w:pStyle w:val="TableParagraph"/>
              <w:ind w:left="135"/>
              <w:rPr>
                <w:sz w:val="24"/>
              </w:rPr>
            </w:pPr>
            <w:r>
              <w:rPr>
                <w:sz w:val="24"/>
              </w:rPr>
              <w:t>17</w:t>
            </w:r>
          </w:p>
          <w:p w:rsidR="009C40E6" w:rsidRDefault="00BB2D62">
            <w:pPr>
              <w:pStyle w:val="TableParagraph"/>
              <w:spacing w:before="0"/>
              <w:ind w:left="135"/>
              <w:rPr>
                <w:sz w:val="24"/>
              </w:rPr>
            </w:pPr>
            <w:r>
              <w:rPr>
                <w:sz w:val="24"/>
              </w:rPr>
              <w:t>68%</w:t>
            </w:r>
          </w:p>
        </w:tc>
        <w:tc>
          <w:tcPr>
            <w:tcW w:w="879" w:type="dxa"/>
          </w:tcPr>
          <w:p w:rsidR="009C40E6" w:rsidRDefault="00BB2D62">
            <w:pPr>
              <w:pStyle w:val="TableParagraph"/>
              <w:ind w:left="132"/>
              <w:rPr>
                <w:sz w:val="24"/>
              </w:rPr>
            </w:pPr>
            <w:r>
              <w:rPr>
                <w:sz w:val="24"/>
              </w:rPr>
              <w:t>18</w:t>
            </w:r>
          </w:p>
          <w:p w:rsidR="009C40E6" w:rsidRDefault="00BB2D62">
            <w:pPr>
              <w:pStyle w:val="TableParagraph"/>
              <w:spacing w:before="0"/>
              <w:ind w:left="132"/>
              <w:rPr>
                <w:sz w:val="24"/>
              </w:rPr>
            </w:pPr>
            <w:r>
              <w:rPr>
                <w:sz w:val="24"/>
              </w:rPr>
              <w:t>64%</w:t>
            </w:r>
          </w:p>
        </w:tc>
        <w:tc>
          <w:tcPr>
            <w:tcW w:w="980" w:type="dxa"/>
          </w:tcPr>
          <w:p w:rsidR="009C40E6" w:rsidRDefault="00BB2D62">
            <w:pPr>
              <w:pStyle w:val="TableParagraph"/>
              <w:ind w:left="134"/>
              <w:rPr>
                <w:sz w:val="24"/>
              </w:rPr>
            </w:pPr>
            <w:r>
              <w:rPr>
                <w:sz w:val="24"/>
              </w:rPr>
              <w:t>19</w:t>
            </w:r>
          </w:p>
          <w:p w:rsidR="009C40E6" w:rsidRDefault="00BB2D62">
            <w:pPr>
              <w:pStyle w:val="TableParagraph"/>
              <w:spacing w:before="0"/>
              <w:ind w:left="134"/>
              <w:rPr>
                <w:sz w:val="24"/>
              </w:rPr>
            </w:pPr>
            <w:r>
              <w:rPr>
                <w:sz w:val="24"/>
              </w:rPr>
              <w:t>63,5%</w:t>
            </w:r>
          </w:p>
        </w:tc>
        <w:tc>
          <w:tcPr>
            <w:tcW w:w="921" w:type="dxa"/>
          </w:tcPr>
          <w:p w:rsidR="009C40E6" w:rsidRDefault="00BB2D62">
            <w:pPr>
              <w:pStyle w:val="TableParagraph"/>
              <w:ind w:left="133"/>
              <w:rPr>
                <w:sz w:val="24"/>
              </w:rPr>
            </w:pPr>
            <w:r>
              <w:rPr>
                <w:w w:val="99"/>
                <w:sz w:val="24"/>
              </w:rPr>
              <w:t>X</w:t>
            </w:r>
          </w:p>
        </w:tc>
        <w:tc>
          <w:tcPr>
            <w:tcW w:w="810" w:type="dxa"/>
          </w:tcPr>
          <w:p w:rsidR="009C40E6" w:rsidRDefault="00BB2D62">
            <w:pPr>
              <w:pStyle w:val="TableParagraph"/>
              <w:ind w:left="129"/>
              <w:rPr>
                <w:sz w:val="24"/>
              </w:rPr>
            </w:pPr>
            <w:r>
              <w:rPr>
                <w:w w:val="99"/>
                <w:sz w:val="24"/>
              </w:rPr>
              <w:t>X</w:t>
            </w:r>
          </w:p>
        </w:tc>
      </w:tr>
      <w:tr w:rsidR="009C40E6">
        <w:trPr>
          <w:trHeight w:val="762"/>
        </w:trPr>
        <w:tc>
          <w:tcPr>
            <w:tcW w:w="569" w:type="dxa"/>
          </w:tcPr>
          <w:p w:rsidR="009C40E6" w:rsidRDefault="009C40E6">
            <w:pPr>
              <w:pStyle w:val="TableParagraph"/>
              <w:spacing w:before="0"/>
              <w:ind w:left="0"/>
              <w:rPr>
                <w:sz w:val="24"/>
              </w:rPr>
            </w:pPr>
          </w:p>
        </w:tc>
        <w:tc>
          <w:tcPr>
            <w:tcW w:w="4122" w:type="dxa"/>
          </w:tcPr>
          <w:p w:rsidR="009C40E6" w:rsidRDefault="00BB2D62">
            <w:pPr>
              <w:pStyle w:val="TableParagraph"/>
              <w:ind w:right="2444"/>
              <w:rPr>
                <w:sz w:val="24"/>
              </w:rPr>
            </w:pPr>
            <w:r>
              <w:rPr>
                <w:sz w:val="24"/>
              </w:rPr>
              <w:t>inglise keeles protsentuaalselt</w:t>
            </w:r>
          </w:p>
        </w:tc>
        <w:tc>
          <w:tcPr>
            <w:tcW w:w="947" w:type="dxa"/>
          </w:tcPr>
          <w:p w:rsidR="009C40E6" w:rsidRDefault="00BB2D62">
            <w:pPr>
              <w:pStyle w:val="TableParagraph"/>
              <w:ind w:left="135"/>
              <w:rPr>
                <w:sz w:val="24"/>
              </w:rPr>
            </w:pPr>
            <w:r>
              <w:rPr>
                <w:sz w:val="24"/>
              </w:rPr>
              <w:t>3</w:t>
            </w:r>
          </w:p>
          <w:p w:rsidR="009C40E6" w:rsidRDefault="00BB2D62">
            <w:pPr>
              <w:pStyle w:val="TableParagraph"/>
              <w:spacing w:before="0"/>
              <w:ind w:left="135"/>
              <w:rPr>
                <w:sz w:val="24"/>
              </w:rPr>
            </w:pPr>
            <w:r>
              <w:rPr>
                <w:sz w:val="24"/>
              </w:rPr>
              <w:t>12%</w:t>
            </w:r>
          </w:p>
        </w:tc>
        <w:tc>
          <w:tcPr>
            <w:tcW w:w="879" w:type="dxa"/>
          </w:tcPr>
          <w:p w:rsidR="009C40E6" w:rsidRDefault="00BB2D62">
            <w:pPr>
              <w:pStyle w:val="TableParagraph"/>
              <w:ind w:left="132"/>
              <w:rPr>
                <w:sz w:val="24"/>
              </w:rPr>
            </w:pPr>
            <w:r>
              <w:rPr>
                <w:sz w:val="24"/>
              </w:rPr>
              <w:t>3</w:t>
            </w:r>
          </w:p>
          <w:p w:rsidR="009C40E6" w:rsidRDefault="00BB2D62">
            <w:pPr>
              <w:pStyle w:val="TableParagraph"/>
              <w:spacing w:before="0"/>
              <w:ind w:left="132"/>
              <w:rPr>
                <w:sz w:val="24"/>
              </w:rPr>
            </w:pPr>
            <w:r>
              <w:rPr>
                <w:sz w:val="24"/>
              </w:rPr>
              <w:t>11%</w:t>
            </w:r>
          </w:p>
        </w:tc>
        <w:tc>
          <w:tcPr>
            <w:tcW w:w="980" w:type="dxa"/>
          </w:tcPr>
          <w:p w:rsidR="009C40E6" w:rsidRDefault="00BB2D62">
            <w:pPr>
              <w:pStyle w:val="TableParagraph"/>
              <w:ind w:left="134"/>
              <w:rPr>
                <w:sz w:val="24"/>
              </w:rPr>
            </w:pPr>
            <w:r>
              <w:rPr>
                <w:sz w:val="24"/>
              </w:rPr>
              <w:t>3</w:t>
            </w:r>
          </w:p>
          <w:p w:rsidR="009C40E6" w:rsidRDefault="00BB2D62">
            <w:pPr>
              <w:pStyle w:val="TableParagraph"/>
              <w:spacing w:before="0"/>
              <w:ind w:left="134"/>
              <w:rPr>
                <w:sz w:val="24"/>
              </w:rPr>
            </w:pPr>
            <w:r>
              <w:rPr>
                <w:sz w:val="24"/>
              </w:rPr>
              <w:t>10%</w:t>
            </w:r>
          </w:p>
        </w:tc>
        <w:tc>
          <w:tcPr>
            <w:tcW w:w="921" w:type="dxa"/>
          </w:tcPr>
          <w:p w:rsidR="009C40E6" w:rsidRDefault="00BB2D62">
            <w:pPr>
              <w:pStyle w:val="TableParagraph"/>
              <w:ind w:left="133"/>
              <w:rPr>
                <w:sz w:val="24"/>
              </w:rPr>
            </w:pPr>
            <w:r>
              <w:rPr>
                <w:w w:val="99"/>
                <w:sz w:val="24"/>
              </w:rPr>
              <w:t>X</w:t>
            </w:r>
          </w:p>
        </w:tc>
        <w:tc>
          <w:tcPr>
            <w:tcW w:w="810" w:type="dxa"/>
          </w:tcPr>
          <w:p w:rsidR="009C40E6" w:rsidRDefault="00BB2D62">
            <w:pPr>
              <w:pStyle w:val="TableParagraph"/>
              <w:ind w:left="129"/>
              <w:rPr>
                <w:sz w:val="24"/>
              </w:rPr>
            </w:pPr>
            <w:r>
              <w:rPr>
                <w:w w:val="99"/>
                <w:sz w:val="24"/>
              </w:rPr>
              <w:t>X</w:t>
            </w:r>
          </w:p>
        </w:tc>
      </w:tr>
    </w:tbl>
    <w:p w:rsidR="009C40E6" w:rsidRDefault="009C40E6">
      <w:pPr>
        <w:rPr>
          <w:sz w:val="24"/>
        </w:rPr>
        <w:sectPr w:rsidR="009C40E6">
          <w:pgSz w:w="11910" w:h="16840"/>
          <w:pgMar w:top="1320" w:right="1220" w:bottom="280" w:left="1200" w:header="708" w:footer="708" w:gutter="0"/>
          <w:cols w:space="708"/>
        </w:sectPr>
      </w:pPr>
    </w:p>
    <w:p w:rsidR="009C40E6" w:rsidRDefault="00BB2D62">
      <w:pPr>
        <w:pStyle w:val="Loendilik"/>
        <w:numPr>
          <w:ilvl w:val="0"/>
          <w:numId w:val="10"/>
        </w:numPr>
        <w:tabs>
          <w:tab w:val="left" w:pos="557"/>
        </w:tabs>
        <w:spacing w:before="76"/>
        <w:ind w:left="556" w:hanging="341"/>
        <w:rPr>
          <w:b/>
          <w:sz w:val="24"/>
        </w:rPr>
      </w:pPr>
      <w:r>
        <w:rPr>
          <w:b/>
          <w:sz w:val="24"/>
        </w:rPr>
        <w:lastRenderedPageBreak/>
        <w:t>kooliastme</w:t>
      </w:r>
      <w:r>
        <w:rPr>
          <w:b/>
          <w:spacing w:val="-2"/>
          <w:sz w:val="24"/>
        </w:rPr>
        <w:t xml:space="preserve"> </w:t>
      </w:r>
      <w:r>
        <w:rPr>
          <w:b/>
          <w:sz w:val="24"/>
        </w:rPr>
        <w:t>tunnijaotusplaan</w:t>
      </w:r>
    </w:p>
    <w:p w:rsidR="009C40E6" w:rsidRDefault="009C40E6">
      <w:pPr>
        <w:pStyle w:val="Kehatekst"/>
        <w:spacing w:before="2"/>
        <w:rPr>
          <w:b/>
          <w:sz w:val="7"/>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284"/>
        <w:gridCol w:w="1198"/>
        <w:gridCol w:w="1291"/>
        <w:gridCol w:w="1104"/>
        <w:gridCol w:w="920"/>
        <w:gridCol w:w="809"/>
      </w:tblGrid>
      <w:tr w:rsidR="009C40E6">
        <w:trPr>
          <w:trHeight w:val="484"/>
        </w:trPr>
        <w:tc>
          <w:tcPr>
            <w:tcW w:w="569" w:type="dxa"/>
          </w:tcPr>
          <w:p w:rsidR="009C40E6" w:rsidRDefault="00BB2D62">
            <w:pPr>
              <w:pStyle w:val="TableParagraph"/>
              <w:spacing w:before="102"/>
              <w:ind w:left="134"/>
              <w:rPr>
                <w:b/>
                <w:sz w:val="24"/>
              </w:rPr>
            </w:pPr>
            <w:r>
              <w:rPr>
                <w:b/>
                <w:sz w:val="24"/>
              </w:rPr>
              <w:t>Jrk</w:t>
            </w:r>
          </w:p>
        </w:tc>
        <w:tc>
          <w:tcPr>
            <w:tcW w:w="3284" w:type="dxa"/>
          </w:tcPr>
          <w:p w:rsidR="009C40E6" w:rsidRDefault="00BB2D62">
            <w:pPr>
              <w:pStyle w:val="TableParagraph"/>
              <w:spacing w:before="102"/>
              <w:rPr>
                <w:b/>
                <w:sz w:val="24"/>
              </w:rPr>
            </w:pPr>
            <w:r>
              <w:rPr>
                <w:b/>
                <w:sz w:val="24"/>
              </w:rPr>
              <w:t>Õppeaine</w:t>
            </w:r>
          </w:p>
        </w:tc>
        <w:tc>
          <w:tcPr>
            <w:tcW w:w="1198" w:type="dxa"/>
          </w:tcPr>
          <w:p w:rsidR="009C40E6" w:rsidRDefault="00BB2D62">
            <w:pPr>
              <w:pStyle w:val="TableParagraph"/>
              <w:spacing w:before="102"/>
              <w:rPr>
                <w:b/>
                <w:sz w:val="24"/>
              </w:rPr>
            </w:pPr>
            <w:r>
              <w:rPr>
                <w:b/>
                <w:sz w:val="24"/>
              </w:rPr>
              <w:t>VII</w:t>
            </w:r>
            <w:r>
              <w:rPr>
                <w:b/>
                <w:spacing w:val="59"/>
                <w:sz w:val="24"/>
              </w:rPr>
              <w:t xml:space="preserve"> </w:t>
            </w:r>
            <w:r>
              <w:rPr>
                <w:b/>
                <w:sz w:val="24"/>
              </w:rPr>
              <w:t>klass</w:t>
            </w:r>
          </w:p>
        </w:tc>
        <w:tc>
          <w:tcPr>
            <w:tcW w:w="1291" w:type="dxa"/>
          </w:tcPr>
          <w:p w:rsidR="009C40E6" w:rsidRDefault="00BB2D62">
            <w:pPr>
              <w:pStyle w:val="TableParagraph"/>
              <w:spacing w:before="102"/>
              <w:rPr>
                <w:b/>
                <w:sz w:val="24"/>
              </w:rPr>
            </w:pPr>
            <w:r>
              <w:rPr>
                <w:b/>
                <w:sz w:val="24"/>
              </w:rPr>
              <w:t>VIII</w:t>
            </w:r>
            <w:r>
              <w:rPr>
                <w:b/>
                <w:spacing w:val="59"/>
                <w:sz w:val="24"/>
              </w:rPr>
              <w:t xml:space="preserve"> </w:t>
            </w:r>
            <w:r>
              <w:rPr>
                <w:b/>
                <w:sz w:val="24"/>
              </w:rPr>
              <w:t>klass</w:t>
            </w:r>
          </w:p>
        </w:tc>
        <w:tc>
          <w:tcPr>
            <w:tcW w:w="1104" w:type="dxa"/>
          </w:tcPr>
          <w:p w:rsidR="009C40E6" w:rsidRDefault="00BB2D62">
            <w:pPr>
              <w:pStyle w:val="TableParagraph"/>
              <w:spacing w:before="102"/>
              <w:rPr>
                <w:b/>
                <w:sz w:val="24"/>
              </w:rPr>
            </w:pPr>
            <w:r>
              <w:rPr>
                <w:b/>
                <w:sz w:val="24"/>
              </w:rPr>
              <w:t>IX</w:t>
            </w:r>
            <w:r>
              <w:rPr>
                <w:b/>
                <w:spacing w:val="58"/>
                <w:sz w:val="24"/>
              </w:rPr>
              <w:t xml:space="preserve"> </w:t>
            </w:r>
            <w:r>
              <w:rPr>
                <w:b/>
                <w:sz w:val="24"/>
              </w:rPr>
              <w:t>klass</w:t>
            </w:r>
          </w:p>
        </w:tc>
        <w:tc>
          <w:tcPr>
            <w:tcW w:w="920" w:type="dxa"/>
          </w:tcPr>
          <w:p w:rsidR="009C40E6" w:rsidRDefault="00BB2D62">
            <w:pPr>
              <w:pStyle w:val="TableParagraph"/>
              <w:spacing w:before="102"/>
              <w:rPr>
                <w:b/>
                <w:sz w:val="24"/>
              </w:rPr>
            </w:pPr>
            <w:r>
              <w:rPr>
                <w:b/>
                <w:sz w:val="24"/>
              </w:rPr>
              <w:t>Kokku</w:t>
            </w:r>
          </w:p>
        </w:tc>
        <w:tc>
          <w:tcPr>
            <w:tcW w:w="809" w:type="dxa"/>
          </w:tcPr>
          <w:p w:rsidR="009C40E6" w:rsidRDefault="00BB2D62">
            <w:pPr>
              <w:pStyle w:val="TableParagraph"/>
              <w:spacing w:before="102"/>
              <w:ind w:left="133"/>
              <w:rPr>
                <w:b/>
                <w:sz w:val="24"/>
              </w:rPr>
            </w:pPr>
            <w:r>
              <w:rPr>
                <w:b/>
                <w:sz w:val="24"/>
              </w:rPr>
              <w:t>Norm</w:t>
            </w:r>
          </w:p>
        </w:tc>
      </w:tr>
      <w:tr w:rsidR="009C40E6">
        <w:trPr>
          <w:trHeight w:val="486"/>
        </w:trPr>
        <w:tc>
          <w:tcPr>
            <w:tcW w:w="569" w:type="dxa"/>
          </w:tcPr>
          <w:p w:rsidR="009C40E6" w:rsidRDefault="00BB2D62">
            <w:pPr>
              <w:pStyle w:val="TableParagraph"/>
              <w:ind w:left="134"/>
              <w:rPr>
                <w:sz w:val="24"/>
              </w:rPr>
            </w:pPr>
            <w:r>
              <w:rPr>
                <w:sz w:val="24"/>
              </w:rPr>
              <w:t>1.</w:t>
            </w:r>
          </w:p>
        </w:tc>
        <w:tc>
          <w:tcPr>
            <w:tcW w:w="3284" w:type="dxa"/>
          </w:tcPr>
          <w:p w:rsidR="009C40E6" w:rsidRDefault="00BB2D62">
            <w:pPr>
              <w:pStyle w:val="TableParagraph"/>
              <w:rPr>
                <w:sz w:val="24"/>
              </w:rPr>
            </w:pPr>
            <w:r>
              <w:rPr>
                <w:sz w:val="24"/>
              </w:rPr>
              <w:t>eesti keel</w:t>
            </w:r>
          </w:p>
        </w:tc>
        <w:tc>
          <w:tcPr>
            <w:tcW w:w="1198" w:type="dxa"/>
          </w:tcPr>
          <w:p w:rsidR="009C40E6" w:rsidRDefault="00BB2D62">
            <w:pPr>
              <w:pStyle w:val="TableParagraph"/>
              <w:rPr>
                <w:sz w:val="24"/>
              </w:rPr>
            </w:pPr>
            <w:r>
              <w:rPr>
                <w:sz w:val="24"/>
              </w:rPr>
              <w:t>2</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6</w:t>
            </w:r>
          </w:p>
        </w:tc>
        <w:tc>
          <w:tcPr>
            <w:tcW w:w="809" w:type="dxa"/>
          </w:tcPr>
          <w:p w:rsidR="009C40E6" w:rsidRDefault="00BB2D62">
            <w:pPr>
              <w:pStyle w:val="TableParagraph"/>
              <w:ind w:left="133"/>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2.</w:t>
            </w:r>
          </w:p>
        </w:tc>
        <w:tc>
          <w:tcPr>
            <w:tcW w:w="3284" w:type="dxa"/>
          </w:tcPr>
          <w:p w:rsidR="009C40E6" w:rsidRDefault="00BB2D62">
            <w:pPr>
              <w:pStyle w:val="TableParagraph"/>
              <w:rPr>
                <w:sz w:val="24"/>
              </w:rPr>
            </w:pPr>
            <w:r>
              <w:rPr>
                <w:sz w:val="24"/>
              </w:rPr>
              <w:t>kirjandus</w:t>
            </w:r>
          </w:p>
        </w:tc>
        <w:tc>
          <w:tcPr>
            <w:tcW w:w="1198" w:type="dxa"/>
          </w:tcPr>
          <w:p w:rsidR="009C40E6" w:rsidRDefault="00BB2D62">
            <w:pPr>
              <w:pStyle w:val="TableParagraph"/>
              <w:rPr>
                <w:sz w:val="24"/>
              </w:rPr>
            </w:pPr>
            <w:r>
              <w:rPr>
                <w:sz w:val="24"/>
              </w:rPr>
              <w:t>2</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6</w:t>
            </w:r>
          </w:p>
        </w:tc>
        <w:tc>
          <w:tcPr>
            <w:tcW w:w="809" w:type="dxa"/>
          </w:tcPr>
          <w:p w:rsidR="009C40E6" w:rsidRDefault="00BB2D62">
            <w:pPr>
              <w:pStyle w:val="TableParagraph"/>
              <w:ind w:left="133"/>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3.</w:t>
            </w:r>
          </w:p>
        </w:tc>
        <w:tc>
          <w:tcPr>
            <w:tcW w:w="3284" w:type="dxa"/>
          </w:tcPr>
          <w:p w:rsidR="009C40E6" w:rsidRDefault="00BB2D62">
            <w:pPr>
              <w:pStyle w:val="TableParagraph"/>
              <w:rPr>
                <w:sz w:val="24"/>
              </w:rPr>
            </w:pPr>
            <w:r>
              <w:rPr>
                <w:sz w:val="24"/>
              </w:rPr>
              <w:t>inglise keel A</w:t>
            </w:r>
          </w:p>
        </w:tc>
        <w:tc>
          <w:tcPr>
            <w:tcW w:w="1198" w:type="dxa"/>
          </w:tcPr>
          <w:p w:rsidR="009C40E6" w:rsidRDefault="00BB2D62">
            <w:pPr>
              <w:pStyle w:val="TableParagraph"/>
              <w:rPr>
                <w:sz w:val="24"/>
              </w:rPr>
            </w:pPr>
            <w:r>
              <w:rPr>
                <w:sz w:val="24"/>
              </w:rPr>
              <w:t>3</w:t>
            </w:r>
          </w:p>
        </w:tc>
        <w:tc>
          <w:tcPr>
            <w:tcW w:w="1291" w:type="dxa"/>
          </w:tcPr>
          <w:p w:rsidR="009C40E6" w:rsidRDefault="00BB2D62">
            <w:pPr>
              <w:pStyle w:val="TableParagraph"/>
              <w:rPr>
                <w:sz w:val="24"/>
              </w:rPr>
            </w:pPr>
            <w:r>
              <w:rPr>
                <w:sz w:val="24"/>
              </w:rPr>
              <w:t>3</w:t>
            </w:r>
          </w:p>
        </w:tc>
        <w:tc>
          <w:tcPr>
            <w:tcW w:w="1104" w:type="dxa"/>
          </w:tcPr>
          <w:p w:rsidR="009C40E6" w:rsidRDefault="00BB2D62">
            <w:pPr>
              <w:pStyle w:val="TableParagraph"/>
              <w:rPr>
                <w:sz w:val="24"/>
              </w:rPr>
            </w:pPr>
            <w:r>
              <w:rPr>
                <w:sz w:val="24"/>
              </w:rPr>
              <w:t>3</w:t>
            </w:r>
          </w:p>
        </w:tc>
        <w:tc>
          <w:tcPr>
            <w:tcW w:w="920" w:type="dxa"/>
          </w:tcPr>
          <w:p w:rsidR="009C40E6" w:rsidRDefault="00BB2D62">
            <w:pPr>
              <w:pStyle w:val="TableParagraph"/>
              <w:spacing w:before="102"/>
              <w:rPr>
                <w:b/>
                <w:sz w:val="24"/>
              </w:rPr>
            </w:pPr>
            <w:r>
              <w:rPr>
                <w:b/>
                <w:sz w:val="24"/>
              </w:rPr>
              <w:t>9</w:t>
            </w:r>
          </w:p>
        </w:tc>
        <w:tc>
          <w:tcPr>
            <w:tcW w:w="809" w:type="dxa"/>
          </w:tcPr>
          <w:p w:rsidR="009C40E6" w:rsidRDefault="00BB2D62">
            <w:pPr>
              <w:pStyle w:val="TableParagraph"/>
              <w:ind w:left="133"/>
              <w:rPr>
                <w:sz w:val="24"/>
              </w:rPr>
            </w:pPr>
            <w:r>
              <w:rPr>
                <w:sz w:val="24"/>
              </w:rPr>
              <w:t>9</w:t>
            </w:r>
          </w:p>
        </w:tc>
      </w:tr>
      <w:tr w:rsidR="009C40E6">
        <w:trPr>
          <w:trHeight w:val="484"/>
        </w:trPr>
        <w:tc>
          <w:tcPr>
            <w:tcW w:w="569" w:type="dxa"/>
          </w:tcPr>
          <w:p w:rsidR="009C40E6" w:rsidRDefault="00BB2D62">
            <w:pPr>
              <w:pStyle w:val="TableParagraph"/>
              <w:ind w:left="134"/>
              <w:rPr>
                <w:sz w:val="24"/>
              </w:rPr>
            </w:pPr>
            <w:r>
              <w:rPr>
                <w:sz w:val="24"/>
              </w:rPr>
              <w:t>4.</w:t>
            </w:r>
          </w:p>
        </w:tc>
        <w:tc>
          <w:tcPr>
            <w:tcW w:w="3284" w:type="dxa"/>
          </w:tcPr>
          <w:p w:rsidR="009C40E6" w:rsidRDefault="00BB2D62">
            <w:pPr>
              <w:pStyle w:val="TableParagraph"/>
              <w:rPr>
                <w:sz w:val="24"/>
              </w:rPr>
            </w:pPr>
            <w:r>
              <w:rPr>
                <w:sz w:val="24"/>
              </w:rPr>
              <w:t>vene keel B/ saksa keel B</w:t>
            </w:r>
          </w:p>
        </w:tc>
        <w:tc>
          <w:tcPr>
            <w:tcW w:w="1198" w:type="dxa"/>
          </w:tcPr>
          <w:p w:rsidR="009C40E6" w:rsidRDefault="00BB2D62">
            <w:pPr>
              <w:pStyle w:val="TableParagraph"/>
              <w:rPr>
                <w:sz w:val="24"/>
              </w:rPr>
            </w:pPr>
            <w:r>
              <w:rPr>
                <w:sz w:val="24"/>
              </w:rPr>
              <w:t>3</w:t>
            </w:r>
          </w:p>
        </w:tc>
        <w:tc>
          <w:tcPr>
            <w:tcW w:w="1291" w:type="dxa"/>
          </w:tcPr>
          <w:p w:rsidR="009C40E6" w:rsidRDefault="00BB2D62">
            <w:pPr>
              <w:pStyle w:val="TableParagraph"/>
              <w:rPr>
                <w:sz w:val="24"/>
              </w:rPr>
            </w:pPr>
            <w:r>
              <w:rPr>
                <w:sz w:val="24"/>
              </w:rPr>
              <w:t>3</w:t>
            </w:r>
          </w:p>
        </w:tc>
        <w:tc>
          <w:tcPr>
            <w:tcW w:w="1104" w:type="dxa"/>
          </w:tcPr>
          <w:p w:rsidR="009C40E6" w:rsidRDefault="00BB2D62">
            <w:pPr>
              <w:pStyle w:val="TableParagraph"/>
              <w:rPr>
                <w:sz w:val="24"/>
              </w:rPr>
            </w:pPr>
            <w:r>
              <w:rPr>
                <w:sz w:val="24"/>
              </w:rPr>
              <w:t>3</w:t>
            </w:r>
          </w:p>
        </w:tc>
        <w:tc>
          <w:tcPr>
            <w:tcW w:w="920" w:type="dxa"/>
          </w:tcPr>
          <w:p w:rsidR="009C40E6" w:rsidRDefault="00BB2D62">
            <w:pPr>
              <w:pStyle w:val="TableParagraph"/>
              <w:spacing w:before="102"/>
              <w:rPr>
                <w:b/>
                <w:sz w:val="24"/>
              </w:rPr>
            </w:pPr>
            <w:r>
              <w:rPr>
                <w:b/>
                <w:sz w:val="24"/>
              </w:rPr>
              <w:t>9</w:t>
            </w:r>
          </w:p>
        </w:tc>
        <w:tc>
          <w:tcPr>
            <w:tcW w:w="809" w:type="dxa"/>
          </w:tcPr>
          <w:p w:rsidR="009C40E6" w:rsidRDefault="00BB2D62">
            <w:pPr>
              <w:pStyle w:val="TableParagraph"/>
              <w:ind w:left="133"/>
              <w:rPr>
                <w:sz w:val="24"/>
              </w:rPr>
            </w:pPr>
            <w:r>
              <w:rPr>
                <w:sz w:val="24"/>
              </w:rPr>
              <w:t>9</w:t>
            </w:r>
          </w:p>
        </w:tc>
      </w:tr>
      <w:tr w:rsidR="009C40E6">
        <w:trPr>
          <w:trHeight w:val="486"/>
        </w:trPr>
        <w:tc>
          <w:tcPr>
            <w:tcW w:w="569" w:type="dxa"/>
          </w:tcPr>
          <w:p w:rsidR="009C40E6" w:rsidRDefault="00BB2D62">
            <w:pPr>
              <w:pStyle w:val="TableParagraph"/>
              <w:ind w:left="134"/>
              <w:rPr>
                <w:sz w:val="24"/>
              </w:rPr>
            </w:pPr>
            <w:r>
              <w:rPr>
                <w:sz w:val="24"/>
              </w:rPr>
              <w:t>5.</w:t>
            </w:r>
          </w:p>
        </w:tc>
        <w:tc>
          <w:tcPr>
            <w:tcW w:w="3284" w:type="dxa"/>
          </w:tcPr>
          <w:p w:rsidR="009C40E6" w:rsidRDefault="00BB2D62">
            <w:pPr>
              <w:pStyle w:val="TableParagraph"/>
              <w:rPr>
                <w:sz w:val="24"/>
              </w:rPr>
            </w:pPr>
            <w:r>
              <w:rPr>
                <w:sz w:val="24"/>
              </w:rPr>
              <w:t>matemaatika</w:t>
            </w:r>
          </w:p>
        </w:tc>
        <w:tc>
          <w:tcPr>
            <w:tcW w:w="1198" w:type="dxa"/>
          </w:tcPr>
          <w:p w:rsidR="009C40E6" w:rsidRDefault="00BB2D62">
            <w:pPr>
              <w:pStyle w:val="TableParagraph"/>
              <w:rPr>
                <w:sz w:val="24"/>
              </w:rPr>
            </w:pPr>
            <w:r>
              <w:rPr>
                <w:sz w:val="24"/>
              </w:rPr>
              <w:t>5</w:t>
            </w:r>
          </w:p>
        </w:tc>
        <w:tc>
          <w:tcPr>
            <w:tcW w:w="1291" w:type="dxa"/>
          </w:tcPr>
          <w:p w:rsidR="009C40E6" w:rsidRDefault="00BB2D62">
            <w:pPr>
              <w:pStyle w:val="TableParagraph"/>
              <w:rPr>
                <w:sz w:val="24"/>
              </w:rPr>
            </w:pPr>
            <w:r>
              <w:rPr>
                <w:sz w:val="24"/>
              </w:rPr>
              <w:t>4</w:t>
            </w:r>
          </w:p>
        </w:tc>
        <w:tc>
          <w:tcPr>
            <w:tcW w:w="1104" w:type="dxa"/>
          </w:tcPr>
          <w:p w:rsidR="009C40E6" w:rsidRDefault="00BB2D62">
            <w:pPr>
              <w:pStyle w:val="TableParagraph"/>
              <w:rPr>
                <w:sz w:val="24"/>
              </w:rPr>
            </w:pPr>
            <w:r>
              <w:rPr>
                <w:sz w:val="24"/>
              </w:rPr>
              <w:t>4</w:t>
            </w:r>
          </w:p>
        </w:tc>
        <w:tc>
          <w:tcPr>
            <w:tcW w:w="920" w:type="dxa"/>
          </w:tcPr>
          <w:p w:rsidR="009C40E6" w:rsidRDefault="00BB2D62">
            <w:pPr>
              <w:pStyle w:val="TableParagraph"/>
              <w:spacing w:before="102"/>
              <w:rPr>
                <w:b/>
                <w:sz w:val="24"/>
              </w:rPr>
            </w:pPr>
            <w:r>
              <w:rPr>
                <w:b/>
                <w:sz w:val="24"/>
              </w:rPr>
              <w:t>13</w:t>
            </w:r>
          </w:p>
        </w:tc>
        <w:tc>
          <w:tcPr>
            <w:tcW w:w="809" w:type="dxa"/>
          </w:tcPr>
          <w:p w:rsidR="009C40E6" w:rsidRDefault="00BB2D62">
            <w:pPr>
              <w:pStyle w:val="TableParagraph"/>
              <w:ind w:left="133"/>
              <w:rPr>
                <w:sz w:val="24"/>
              </w:rPr>
            </w:pPr>
            <w:r>
              <w:rPr>
                <w:sz w:val="24"/>
              </w:rPr>
              <w:t>13</w:t>
            </w:r>
          </w:p>
        </w:tc>
      </w:tr>
      <w:tr w:rsidR="009C40E6">
        <w:trPr>
          <w:trHeight w:val="486"/>
        </w:trPr>
        <w:tc>
          <w:tcPr>
            <w:tcW w:w="569" w:type="dxa"/>
          </w:tcPr>
          <w:p w:rsidR="009C40E6" w:rsidRDefault="00BB2D62">
            <w:pPr>
              <w:pStyle w:val="TableParagraph"/>
              <w:ind w:left="134"/>
              <w:rPr>
                <w:sz w:val="24"/>
              </w:rPr>
            </w:pPr>
            <w:r>
              <w:rPr>
                <w:sz w:val="24"/>
              </w:rPr>
              <w:t>6.</w:t>
            </w:r>
          </w:p>
        </w:tc>
        <w:tc>
          <w:tcPr>
            <w:tcW w:w="3284" w:type="dxa"/>
          </w:tcPr>
          <w:p w:rsidR="009C40E6" w:rsidRDefault="00BB2D62">
            <w:pPr>
              <w:pStyle w:val="TableParagraph"/>
              <w:rPr>
                <w:sz w:val="24"/>
              </w:rPr>
            </w:pPr>
            <w:r>
              <w:rPr>
                <w:sz w:val="24"/>
              </w:rPr>
              <w:t>loodusõpetus</w:t>
            </w:r>
          </w:p>
        </w:tc>
        <w:tc>
          <w:tcPr>
            <w:tcW w:w="1198" w:type="dxa"/>
          </w:tcPr>
          <w:p w:rsidR="009C40E6" w:rsidRDefault="00BB2D62">
            <w:pPr>
              <w:pStyle w:val="TableParagraph"/>
              <w:rPr>
                <w:sz w:val="24"/>
              </w:rPr>
            </w:pPr>
            <w:r>
              <w:rPr>
                <w:sz w:val="24"/>
              </w:rPr>
              <w:t>2</w:t>
            </w:r>
          </w:p>
        </w:tc>
        <w:tc>
          <w:tcPr>
            <w:tcW w:w="1291" w:type="dxa"/>
          </w:tcPr>
          <w:p w:rsidR="009C40E6" w:rsidRDefault="009C40E6">
            <w:pPr>
              <w:pStyle w:val="TableParagraph"/>
              <w:spacing w:before="0"/>
              <w:ind w:left="0"/>
              <w:rPr>
                <w:sz w:val="24"/>
              </w:rPr>
            </w:pPr>
          </w:p>
        </w:tc>
        <w:tc>
          <w:tcPr>
            <w:tcW w:w="1104" w:type="dxa"/>
          </w:tcPr>
          <w:p w:rsidR="009C40E6" w:rsidRDefault="009C40E6">
            <w:pPr>
              <w:pStyle w:val="TableParagraph"/>
              <w:spacing w:before="0"/>
              <w:ind w:left="0"/>
              <w:rPr>
                <w:sz w:val="24"/>
              </w:rPr>
            </w:pPr>
          </w:p>
        </w:tc>
        <w:tc>
          <w:tcPr>
            <w:tcW w:w="920" w:type="dxa"/>
          </w:tcPr>
          <w:p w:rsidR="009C40E6" w:rsidRDefault="00BB2D62">
            <w:pPr>
              <w:pStyle w:val="TableParagraph"/>
              <w:spacing w:before="102"/>
              <w:rPr>
                <w:b/>
                <w:sz w:val="24"/>
              </w:rPr>
            </w:pPr>
            <w:r>
              <w:rPr>
                <w:b/>
                <w:sz w:val="24"/>
              </w:rPr>
              <w:t>2</w:t>
            </w:r>
          </w:p>
        </w:tc>
        <w:tc>
          <w:tcPr>
            <w:tcW w:w="809" w:type="dxa"/>
          </w:tcPr>
          <w:p w:rsidR="009C40E6" w:rsidRDefault="00BB2D62">
            <w:pPr>
              <w:pStyle w:val="TableParagraph"/>
              <w:ind w:left="133"/>
              <w:rPr>
                <w:sz w:val="24"/>
              </w:rPr>
            </w:pPr>
            <w:r>
              <w:rPr>
                <w:sz w:val="24"/>
              </w:rPr>
              <w:t>2</w:t>
            </w:r>
          </w:p>
        </w:tc>
      </w:tr>
      <w:tr w:rsidR="009C40E6">
        <w:trPr>
          <w:trHeight w:val="487"/>
        </w:trPr>
        <w:tc>
          <w:tcPr>
            <w:tcW w:w="569" w:type="dxa"/>
          </w:tcPr>
          <w:p w:rsidR="009C40E6" w:rsidRDefault="00BB2D62">
            <w:pPr>
              <w:pStyle w:val="TableParagraph"/>
              <w:ind w:left="134"/>
              <w:rPr>
                <w:sz w:val="24"/>
              </w:rPr>
            </w:pPr>
            <w:r>
              <w:rPr>
                <w:sz w:val="24"/>
              </w:rPr>
              <w:t>7.</w:t>
            </w:r>
          </w:p>
        </w:tc>
        <w:tc>
          <w:tcPr>
            <w:tcW w:w="3284" w:type="dxa"/>
          </w:tcPr>
          <w:p w:rsidR="009C40E6" w:rsidRDefault="00BB2D62">
            <w:pPr>
              <w:pStyle w:val="TableParagraph"/>
              <w:rPr>
                <w:sz w:val="24"/>
              </w:rPr>
            </w:pPr>
            <w:r>
              <w:rPr>
                <w:sz w:val="24"/>
              </w:rPr>
              <w:t>geograafia</w:t>
            </w:r>
          </w:p>
        </w:tc>
        <w:tc>
          <w:tcPr>
            <w:tcW w:w="1198" w:type="dxa"/>
          </w:tcPr>
          <w:p w:rsidR="009C40E6" w:rsidRDefault="00BB2D62">
            <w:pPr>
              <w:pStyle w:val="TableParagraph"/>
              <w:rPr>
                <w:sz w:val="24"/>
              </w:rPr>
            </w:pPr>
            <w:r>
              <w:rPr>
                <w:sz w:val="24"/>
              </w:rPr>
              <w:t>1</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5</w:t>
            </w:r>
          </w:p>
        </w:tc>
        <w:tc>
          <w:tcPr>
            <w:tcW w:w="809" w:type="dxa"/>
          </w:tcPr>
          <w:p w:rsidR="009C40E6" w:rsidRDefault="00BB2D62">
            <w:pPr>
              <w:pStyle w:val="TableParagraph"/>
              <w:ind w:left="133"/>
              <w:rPr>
                <w:sz w:val="24"/>
              </w:rPr>
            </w:pPr>
            <w:r>
              <w:rPr>
                <w:sz w:val="24"/>
              </w:rPr>
              <w:t>5</w:t>
            </w:r>
          </w:p>
        </w:tc>
      </w:tr>
      <w:tr w:rsidR="009C40E6">
        <w:trPr>
          <w:trHeight w:val="484"/>
        </w:trPr>
        <w:tc>
          <w:tcPr>
            <w:tcW w:w="569" w:type="dxa"/>
          </w:tcPr>
          <w:p w:rsidR="009C40E6" w:rsidRDefault="00BB2D62">
            <w:pPr>
              <w:pStyle w:val="TableParagraph"/>
              <w:ind w:left="134"/>
              <w:rPr>
                <w:sz w:val="24"/>
              </w:rPr>
            </w:pPr>
            <w:r>
              <w:rPr>
                <w:sz w:val="24"/>
              </w:rPr>
              <w:t>8.</w:t>
            </w:r>
          </w:p>
        </w:tc>
        <w:tc>
          <w:tcPr>
            <w:tcW w:w="3284" w:type="dxa"/>
          </w:tcPr>
          <w:p w:rsidR="009C40E6" w:rsidRDefault="00BB2D62">
            <w:pPr>
              <w:pStyle w:val="TableParagraph"/>
              <w:rPr>
                <w:sz w:val="24"/>
              </w:rPr>
            </w:pPr>
            <w:r>
              <w:rPr>
                <w:sz w:val="24"/>
              </w:rPr>
              <w:t>bioloogia</w:t>
            </w:r>
          </w:p>
        </w:tc>
        <w:tc>
          <w:tcPr>
            <w:tcW w:w="1198" w:type="dxa"/>
          </w:tcPr>
          <w:p w:rsidR="009C40E6" w:rsidRDefault="00BB2D62">
            <w:pPr>
              <w:pStyle w:val="TableParagraph"/>
              <w:rPr>
                <w:sz w:val="24"/>
              </w:rPr>
            </w:pPr>
            <w:r>
              <w:rPr>
                <w:sz w:val="24"/>
              </w:rPr>
              <w:t>2</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1</w:t>
            </w:r>
          </w:p>
        </w:tc>
        <w:tc>
          <w:tcPr>
            <w:tcW w:w="920" w:type="dxa"/>
          </w:tcPr>
          <w:p w:rsidR="009C40E6" w:rsidRDefault="00BB2D62">
            <w:pPr>
              <w:pStyle w:val="TableParagraph"/>
              <w:spacing w:before="102"/>
              <w:rPr>
                <w:b/>
                <w:sz w:val="24"/>
              </w:rPr>
            </w:pPr>
            <w:r>
              <w:rPr>
                <w:b/>
                <w:sz w:val="24"/>
              </w:rPr>
              <w:t>5</w:t>
            </w:r>
          </w:p>
        </w:tc>
        <w:tc>
          <w:tcPr>
            <w:tcW w:w="809" w:type="dxa"/>
          </w:tcPr>
          <w:p w:rsidR="009C40E6" w:rsidRDefault="00BB2D62">
            <w:pPr>
              <w:pStyle w:val="TableParagraph"/>
              <w:ind w:left="133"/>
              <w:rPr>
                <w:sz w:val="24"/>
              </w:rPr>
            </w:pPr>
            <w:r>
              <w:rPr>
                <w:sz w:val="24"/>
              </w:rPr>
              <w:t>5</w:t>
            </w:r>
          </w:p>
        </w:tc>
      </w:tr>
      <w:tr w:rsidR="009C40E6">
        <w:trPr>
          <w:trHeight w:val="486"/>
        </w:trPr>
        <w:tc>
          <w:tcPr>
            <w:tcW w:w="569" w:type="dxa"/>
          </w:tcPr>
          <w:p w:rsidR="009C40E6" w:rsidRDefault="00BB2D62">
            <w:pPr>
              <w:pStyle w:val="TableParagraph"/>
              <w:ind w:left="134"/>
              <w:rPr>
                <w:sz w:val="24"/>
              </w:rPr>
            </w:pPr>
            <w:r>
              <w:rPr>
                <w:sz w:val="24"/>
              </w:rPr>
              <w:t>9.</w:t>
            </w:r>
          </w:p>
        </w:tc>
        <w:tc>
          <w:tcPr>
            <w:tcW w:w="3284" w:type="dxa"/>
          </w:tcPr>
          <w:p w:rsidR="009C40E6" w:rsidRDefault="00BB2D62">
            <w:pPr>
              <w:pStyle w:val="TableParagraph"/>
              <w:rPr>
                <w:sz w:val="24"/>
              </w:rPr>
            </w:pPr>
            <w:r>
              <w:rPr>
                <w:sz w:val="24"/>
              </w:rPr>
              <w:t>keemia</w:t>
            </w:r>
          </w:p>
        </w:tc>
        <w:tc>
          <w:tcPr>
            <w:tcW w:w="1198" w:type="dxa"/>
          </w:tcPr>
          <w:p w:rsidR="009C40E6" w:rsidRDefault="009C40E6">
            <w:pPr>
              <w:pStyle w:val="TableParagraph"/>
              <w:spacing w:before="0"/>
              <w:ind w:left="0"/>
              <w:rPr>
                <w:sz w:val="24"/>
              </w:rPr>
            </w:pP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4</w:t>
            </w:r>
          </w:p>
        </w:tc>
        <w:tc>
          <w:tcPr>
            <w:tcW w:w="809" w:type="dxa"/>
          </w:tcPr>
          <w:p w:rsidR="009C40E6" w:rsidRDefault="00BB2D62">
            <w:pPr>
              <w:pStyle w:val="TableParagraph"/>
              <w:ind w:left="133"/>
              <w:rPr>
                <w:sz w:val="24"/>
              </w:rPr>
            </w:pPr>
            <w:r>
              <w:rPr>
                <w:sz w:val="24"/>
              </w:rPr>
              <w:t>4</w:t>
            </w:r>
          </w:p>
        </w:tc>
      </w:tr>
      <w:tr w:rsidR="009C40E6">
        <w:trPr>
          <w:trHeight w:val="486"/>
        </w:trPr>
        <w:tc>
          <w:tcPr>
            <w:tcW w:w="569" w:type="dxa"/>
          </w:tcPr>
          <w:p w:rsidR="009C40E6" w:rsidRDefault="00BB2D62">
            <w:pPr>
              <w:pStyle w:val="TableParagraph"/>
              <w:ind w:left="134"/>
              <w:rPr>
                <w:sz w:val="24"/>
              </w:rPr>
            </w:pPr>
            <w:r>
              <w:rPr>
                <w:sz w:val="24"/>
              </w:rPr>
              <w:t>10.</w:t>
            </w:r>
          </w:p>
        </w:tc>
        <w:tc>
          <w:tcPr>
            <w:tcW w:w="3284" w:type="dxa"/>
          </w:tcPr>
          <w:p w:rsidR="009C40E6" w:rsidRDefault="00BB2D62">
            <w:pPr>
              <w:pStyle w:val="TableParagraph"/>
              <w:rPr>
                <w:sz w:val="24"/>
              </w:rPr>
            </w:pPr>
            <w:r>
              <w:rPr>
                <w:sz w:val="24"/>
              </w:rPr>
              <w:t>füüsika</w:t>
            </w:r>
          </w:p>
        </w:tc>
        <w:tc>
          <w:tcPr>
            <w:tcW w:w="1198" w:type="dxa"/>
          </w:tcPr>
          <w:p w:rsidR="009C40E6" w:rsidRDefault="009C40E6">
            <w:pPr>
              <w:pStyle w:val="TableParagraph"/>
              <w:spacing w:before="0"/>
              <w:ind w:left="0"/>
              <w:rPr>
                <w:sz w:val="24"/>
              </w:rPr>
            </w:pP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4</w:t>
            </w:r>
          </w:p>
        </w:tc>
        <w:tc>
          <w:tcPr>
            <w:tcW w:w="809" w:type="dxa"/>
          </w:tcPr>
          <w:p w:rsidR="009C40E6" w:rsidRDefault="00BB2D62">
            <w:pPr>
              <w:pStyle w:val="TableParagraph"/>
              <w:ind w:left="133"/>
              <w:rPr>
                <w:sz w:val="24"/>
              </w:rPr>
            </w:pPr>
            <w:r>
              <w:rPr>
                <w:sz w:val="24"/>
              </w:rPr>
              <w:t>4</w:t>
            </w:r>
          </w:p>
        </w:tc>
      </w:tr>
      <w:tr w:rsidR="009C40E6">
        <w:trPr>
          <w:trHeight w:val="486"/>
        </w:trPr>
        <w:tc>
          <w:tcPr>
            <w:tcW w:w="569" w:type="dxa"/>
          </w:tcPr>
          <w:p w:rsidR="009C40E6" w:rsidRDefault="00BB2D62">
            <w:pPr>
              <w:pStyle w:val="TableParagraph"/>
              <w:ind w:left="134"/>
              <w:rPr>
                <w:sz w:val="24"/>
              </w:rPr>
            </w:pPr>
            <w:r>
              <w:rPr>
                <w:sz w:val="24"/>
              </w:rPr>
              <w:t>11.</w:t>
            </w:r>
          </w:p>
        </w:tc>
        <w:tc>
          <w:tcPr>
            <w:tcW w:w="3284" w:type="dxa"/>
          </w:tcPr>
          <w:p w:rsidR="009C40E6" w:rsidRDefault="00BB2D62">
            <w:pPr>
              <w:pStyle w:val="TableParagraph"/>
              <w:rPr>
                <w:sz w:val="24"/>
              </w:rPr>
            </w:pPr>
            <w:r>
              <w:rPr>
                <w:sz w:val="24"/>
              </w:rPr>
              <w:t>ajalugu</w:t>
            </w:r>
          </w:p>
        </w:tc>
        <w:tc>
          <w:tcPr>
            <w:tcW w:w="1198" w:type="dxa"/>
          </w:tcPr>
          <w:p w:rsidR="009C40E6" w:rsidRDefault="00BB2D62">
            <w:pPr>
              <w:pStyle w:val="TableParagraph"/>
              <w:rPr>
                <w:sz w:val="24"/>
              </w:rPr>
            </w:pPr>
            <w:r>
              <w:rPr>
                <w:sz w:val="24"/>
              </w:rPr>
              <w:t>2</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6</w:t>
            </w:r>
          </w:p>
        </w:tc>
        <w:tc>
          <w:tcPr>
            <w:tcW w:w="809" w:type="dxa"/>
          </w:tcPr>
          <w:p w:rsidR="009C40E6" w:rsidRDefault="00BB2D62">
            <w:pPr>
              <w:pStyle w:val="TableParagraph"/>
              <w:ind w:left="133"/>
              <w:rPr>
                <w:sz w:val="24"/>
              </w:rPr>
            </w:pPr>
            <w:r>
              <w:rPr>
                <w:sz w:val="24"/>
              </w:rPr>
              <w:t>6</w:t>
            </w:r>
          </w:p>
        </w:tc>
      </w:tr>
      <w:tr w:rsidR="009C40E6">
        <w:trPr>
          <w:trHeight w:val="484"/>
        </w:trPr>
        <w:tc>
          <w:tcPr>
            <w:tcW w:w="569" w:type="dxa"/>
          </w:tcPr>
          <w:p w:rsidR="009C40E6" w:rsidRDefault="00BB2D62">
            <w:pPr>
              <w:pStyle w:val="TableParagraph"/>
              <w:ind w:left="134"/>
              <w:rPr>
                <w:sz w:val="24"/>
              </w:rPr>
            </w:pPr>
            <w:r>
              <w:rPr>
                <w:sz w:val="24"/>
              </w:rPr>
              <w:t>12.</w:t>
            </w:r>
          </w:p>
        </w:tc>
        <w:tc>
          <w:tcPr>
            <w:tcW w:w="3284" w:type="dxa"/>
          </w:tcPr>
          <w:p w:rsidR="009C40E6" w:rsidRDefault="00BB2D62">
            <w:pPr>
              <w:pStyle w:val="TableParagraph"/>
              <w:rPr>
                <w:sz w:val="24"/>
              </w:rPr>
            </w:pPr>
            <w:r>
              <w:rPr>
                <w:sz w:val="24"/>
              </w:rPr>
              <w:t>inimeseõpetus</w:t>
            </w:r>
          </w:p>
        </w:tc>
        <w:tc>
          <w:tcPr>
            <w:tcW w:w="1198" w:type="dxa"/>
          </w:tcPr>
          <w:p w:rsidR="009C40E6" w:rsidRDefault="00BB2D62">
            <w:pPr>
              <w:pStyle w:val="TableParagraph"/>
              <w:rPr>
                <w:sz w:val="24"/>
              </w:rPr>
            </w:pPr>
            <w:r>
              <w:rPr>
                <w:sz w:val="24"/>
              </w:rPr>
              <w:t>1</w:t>
            </w:r>
          </w:p>
        </w:tc>
        <w:tc>
          <w:tcPr>
            <w:tcW w:w="1291" w:type="dxa"/>
          </w:tcPr>
          <w:p w:rsidR="009C40E6" w:rsidRDefault="00BB2D62">
            <w:pPr>
              <w:pStyle w:val="TableParagraph"/>
              <w:rPr>
                <w:sz w:val="24"/>
              </w:rPr>
            </w:pPr>
            <w:r>
              <w:rPr>
                <w:sz w:val="24"/>
              </w:rPr>
              <w:t>1</w:t>
            </w:r>
          </w:p>
        </w:tc>
        <w:tc>
          <w:tcPr>
            <w:tcW w:w="1104" w:type="dxa"/>
          </w:tcPr>
          <w:p w:rsidR="009C40E6" w:rsidRDefault="009C40E6">
            <w:pPr>
              <w:pStyle w:val="TableParagraph"/>
              <w:spacing w:before="0"/>
              <w:ind w:left="0"/>
              <w:rPr>
                <w:sz w:val="24"/>
              </w:rPr>
            </w:pPr>
          </w:p>
        </w:tc>
        <w:tc>
          <w:tcPr>
            <w:tcW w:w="920" w:type="dxa"/>
          </w:tcPr>
          <w:p w:rsidR="009C40E6" w:rsidRDefault="00BB2D62">
            <w:pPr>
              <w:pStyle w:val="TableParagraph"/>
              <w:spacing w:before="102"/>
              <w:rPr>
                <w:b/>
                <w:sz w:val="24"/>
              </w:rPr>
            </w:pPr>
            <w:r>
              <w:rPr>
                <w:b/>
                <w:sz w:val="24"/>
              </w:rPr>
              <w:t>2</w:t>
            </w:r>
          </w:p>
        </w:tc>
        <w:tc>
          <w:tcPr>
            <w:tcW w:w="809" w:type="dxa"/>
          </w:tcPr>
          <w:p w:rsidR="009C40E6" w:rsidRDefault="00BB2D62">
            <w:pPr>
              <w:pStyle w:val="TableParagraph"/>
              <w:ind w:left="133"/>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13.</w:t>
            </w:r>
          </w:p>
        </w:tc>
        <w:tc>
          <w:tcPr>
            <w:tcW w:w="3284" w:type="dxa"/>
          </w:tcPr>
          <w:p w:rsidR="009C40E6" w:rsidRDefault="00BB2D62">
            <w:pPr>
              <w:pStyle w:val="TableParagraph"/>
              <w:rPr>
                <w:sz w:val="24"/>
              </w:rPr>
            </w:pPr>
            <w:r>
              <w:rPr>
                <w:sz w:val="24"/>
              </w:rPr>
              <w:t>ühiskonnaõpetus</w:t>
            </w:r>
          </w:p>
        </w:tc>
        <w:tc>
          <w:tcPr>
            <w:tcW w:w="1198" w:type="dxa"/>
          </w:tcPr>
          <w:p w:rsidR="009C40E6" w:rsidRDefault="009C40E6">
            <w:pPr>
              <w:pStyle w:val="TableParagraph"/>
              <w:spacing w:before="0"/>
              <w:ind w:left="0"/>
              <w:rPr>
                <w:sz w:val="24"/>
              </w:rPr>
            </w:pPr>
          </w:p>
        </w:tc>
        <w:tc>
          <w:tcPr>
            <w:tcW w:w="1291" w:type="dxa"/>
          </w:tcPr>
          <w:p w:rsidR="009C40E6" w:rsidRDefault="009C40E6">
            <w:pPr>
              <w:pStyle w:val="TableParagraph"/>
              <w:spacing w:before="0"/>
              <w:ind w:left="0"/>
              <w:rPr>
                <w:sz w:val="24"/>
              </w:rPr>
            </w:pP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2</w:t>
            </w:r>
          </w:p>
        </w:tc>
        <w:tc>
          <w:tcPr>
            <w:tcW w:w="809" w:type="dxa"/>
          </w:tcPr>
          <w:p w:rsidR="009C40E6" w:rsidRDefault="00BB2D62">
            <w:pPr>
              <w:pStyle w:val="TableParagraph"/>
              <w:ind w:left="133"/>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14.</w:t>
            </w:r>
          </w:p>
        </w:tc>
        <w:tc>
          <w:tcPr>
            <w:tcW w:w="3284" w:type="dxa"/>
          </w:tcPr>
          <w:p w:rsidR="009C40E6" w:rsidRDefault="00BB2D62">
            <w:pPr>
              <w:pStyle w:val="TableParagraph"/>
              <w:rPr>
                <w:sz w:val="24"/>
              </w:rPr>
            </w:pPr>
            <w:r>
              <w:rPr>
                <w:sz w:val="24"/>
              </w:rPr>
              <w:t>muusika</w:t>
            </w:r>
          </w:p>
        </w:tc>
        <w:tc>
          <w:tcPr>
            <w:tcW w:w="1198" w:type="dxa"/>
          </w:tcPr>
          <w:p w:rsidR="009C40E6" w:rsidRDefault="00BB2D62">
            <w:pPr>
              <w:pStyle w:val="TableParagraph"/>
              <w:rPr>
                <w:sz w:val="24"/>
              </w:rPr>
            </w:pPr>
            <w:r>
              <w:rPr>
                <w:sz w:val="24"/>
              </w:rPr>
              <w:t>1</w:t>
            </w:r>
          </w:p>
        </w:tc>
        <w:tc>
          <w:tcPr>
            <w:tcW w:w="1291" w:type="dxa"/>
          </w:tcPr>
          <w:p w:rsidR="009C40E6" w:rsidRDefault="00BB2D62">
            <w:pPr>
              <w:pStyle w:val="TableParagraph"/>
              <w:rPr>
                <w:sz w:val="24"/>
              </w:rPr>
            </w:pPr>
            <w:r>
              <w:rPr>
                <w:sz w:val="24"/>
              </w:rPr>
              <w:t>1</w:t>
            </w:r>
          </w:p>
        </w:tc>
        <w:tc>
          <w:tcPr>
            <w:tcW w:w="1104" w:type="dxa"/>
          </w:tcPr>
          <w:p w:rsidR="009C40E6" w:rsidRDefault="00BB2D62">
            <w:pPr>
              <w:pStyle w:val="TableParagraph"/>
              <w:rPr>
                <w:sz w:val="24"/>
              </w:rPr>
            </w:pPr>
            <w:r>
              <w:rPr>
                <w:sz w:val="24"/>
              </w:rPr>
              <w:t>1</w:t>
            </w:r>
          </w:p>
        </w:tc>
        <w:tc>
          <w:tcPr>
            <w:tcW w:w="920" w:type="dxa"/>
          </w:tcPr>
          <w:p w:rsidR="009C40E6" w:rsidRDefault="00BB2D62">
            <w:pPr>
              <w:pStyle w:val="TableParagraph"/>
              <w:spacing w:before="102"/>
              <w:rPr>
                <w:b/>
                <w:sz w:val="24"/>
              </w:rPr>
            </w:pPr>
            <w:r>
              <w:rPr>
                <w:b/>
                <w:sz w:val="24"/>
              </w:rPr>
              <w:t>3</w:t>
            </w:r>
          </w:p>
        </w:tc>
        <w:tc>
          <w:tcPr>
            <w:tcW w:w="809" w:type="dxa"/>
          </w:tcPr>
          <w:p w:rsidR="009C40E6" w:rsidRDefault="00BB2D62">
            <w:pPr>
              <w:pStyle w:val="TableParagraph"/>
              <w:ind w:left="133"/>
              <w:rPr>
                <w:sz w:val="24"/>
              </w:rPr>
            </w:pPr>
            <w:r>
              <w:rPr>
                <w:sz w:val="24"/>
              </w:rPr>
              <w:t>3</w:t>
            </w:r>
          </w:p>
        </w:tc>
      </w:tr>
      <w:tr w:rsidR="009C40E6">
        <w:trPr>
          <w:trHeight w:val="487"/>
        </w:trPr>
        <w:tc>
          <w:tcPr>
            <w:tcW w:w="569" w:type="dxa"/>
          </w:tcPr>
          <w:p w:rsidR="009C40E6" w:rsidRDefault="00BB2D62">
            <w:pPr>
              <w:pStyle w:val="TableParagraph"/>
              <w:ind w:left="134"/>
              <w:rPr>
                <w:sz w:val="24"/>
              </w:rPr>
            </w:pPr>
            <w:r>
              <w:rPr>
                <w:sz w:val="24"/>
              </w:rPr>
              <w:t>15.</w:t>
            </w:r>
          </w:p>
        </w:tc>
        <w:tc>
          <w:tcPr>
            <w:tcW w:w="3284" w:type="dxa"/>
          </w:tcPr>
          <w:p w:rsidR="009C40E6" w:rsidRDefault="00BB2D62">
            <w:pPr>
              <w:pStyle w:val="TableParagraph"/>
              <w:rPr>
                <w:sz w:val="24"/>
              </w:rPr>
            </w:pPr>
            <w:r>
              <w:rPr>
                <w:sz w:val="24"/>
              </w:rPr>
              <w:t>kunst</w:t>
            </w:r>
          </w:p>
        </w:tc>
        <w:tc>
          <w:tcPr>
            <w:tcW w:w="1198" w:type="dxa"/>
          </w:tcPr>
          <w:p w:rsidR="009C40E6" w:rsidRDefault="00BB2D62">
            <w:pPr>
              <w:pStyle w:val="TableParagraph"/>
              <w:rPr>
                <w:sz w:val="24"/>
              </w:rPr>
            </w:pPr>
            <w:r>
              <w:rPr>
                <w:sz w:val="24"/>
              </w:rPr>
              <w:t>1</w:t>
            </w:r>
          </w:p>
        </w:tc>
        <w:tc>
          <w:tcPr>
            <w:tcW w:w="1291" w:type="dxa"/>
          </w:tcPr>
          <w:p w:rsidR="009C40E6" w:rsidRDefault="00BB2D62">
            <w:pPr>
              <w:pStyle w:val="TableParagraph"/>
              <w:rPr>
                <w:sz w:val="24"/>
              </w:rPr>
            </w:pPr>
            <w:r>
              <w:rPr>
                <w:sz w:val="24"/>
              </w:rPr>
              <w:t>1</w:t>
            </w:r>
          </w:p>
        </w:tc>
        <w:tc>
          <w:tcPr>
            <w:tcW w:w="1104" w:type="dxa"/>
          </w:tcPr>
          <w:p w:rsidR="009C40E6" w:rsidRDefault="00BB2D62">
            <w:pPr>
              <w:pStyle w:val="TableParagraph"/>
              <w:rPr>
                <w:sz w:val="24"/>
              </w:rPr>
            </w:pPr>
            <w:r>
              <w:rPr>
                <w:sz w:val="24"/>
              </w:rPr>
              <w:t>1</w:t>
            </w:r>
          </w:p>
        </w:tc>
        <w:tc>
          <w:tcPr>
            <w:tcW w:w="920" w:type="dxa"/>
          </w:tcPr>
          <w:p w:rsidR="009C40E6" w:rsidRDefault="00BB2D62">
            <w:pPr>
              <w:pStyle w:val="TableParagraph"/>
              <w:spacing w:before="102"/>
              <w:rPr>
                <w:b/>
                <w:sz w:val="24"/>
              </w:rPr>
            </w:pPr>
            <w:r>
              <w:rPr>
                <w:b/>
                <w:sz w:val="24"/>
              </w:rPr>
              <w:t>3</w:t>
            </w:r>
          </w:p>
        </w:tc>
        <w:tc>
          <w:tcPr>
            <w:tcW w:w="809" w:type="dxa"/>
          </w:tcPr>
          <w:p w:rsidR="009C40E6" w:rsidRDefault="00BB2D62">
            <w:pPr>
              <w:pStyle w:val="TableParagraph"/>
              <w:ind w:left="133"/>
              <w:rPr>
                <w:sz w:val="24"/>
              </w:rPr>
            </w:pPr>
            <w:r>
              <w:rPr>
                <w:sz w:val="24"/>
              </w:rPr>
              <w:t>3</w:t>
            </w:r>
          </w:p>
        </w:tc>
      </w:tr>
      <w:tr w:rsidR="009C40E6">
        <w:trPr>
          <w:trHeight w:val="484"/>
        </w:trPr>
        <w:tc>
          <w:tcPr>
            <w:tcW w:w="569" w:type="dxa"/>
          </w:tcPr>
          <w:p w:rsidR="009C40E6" w:rsidRDefault="00BB2D62">
            <w:pPr>
              <w:pStyle w:val="TableParagraph"/>
              <w:ind w:left="134"/>
              <w:rPr>
                <w:sz w:val="24"/>
              </w:rPr>
            </w:pPr>
            <w:r>
              <w:rPr>
                <w:sz w:val="24"/>
              </w:rPr>
              <w:t>16.</w:t>
            </w:r>
          </w:p>
        </w:tc>
        <w:tc>
          <w:tcPr>
            <w:tcW w:w="3284" w:type="dxa"/>
          </w:tcPr>
          <w:p w:rsidR="009C40E6" w:rsidRDefault="00BB2D62">
            <w:pPr>
              <w:pStyle w:val="TableParagraph"/>
              <w:rPr>
                <w:sz w:val="24"/>
              </w:rPr>
            </w:pPr>
            <w:r>
              <w:rPr>
                <w:sz w:val="24"/>
              </w:rPr>
              <w:t>kehaline kasvatus</w:t>
            </w:r>
          </w:p>
        </w:tc>
        <w:tc>
          <w:tcPr>
            <w:tcW w:w="1198" w:type="dxa"/>
          </w:tcPr>
          <w:p w:rsidR="009C40E6" w:rsidRDefault="00BB2D62">
            <w:pPr>
              <w:pStyle w:val="TableParagraph"/>
              <w:rPr>
                <w:sz w:val="24"/>
              </w:rPr>
            </w:pPr>
            <w:r>
              <w:rPr>
                <w:sz w:val="24"/>
              </w:rPr>
              <w:t>2</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2</w:t>
            </w:r>
          </w:p>
        </w:tc>
        <w:tc>
          <w:tcPr>
            <w:tcW w:w="920" w:type="dxa"/>
          </w:tcPr>
          <w:p w:rsidR="009C40E6" w:rsidRDefault="00BB2D62">
            <w:pPr>
              <w:pStyle w:val="TableParagraph"/>
              <w:spacing w:before="102"/>
              <w:rPr>
                <w:b/>
                <w:sz w:val="24"/>
              </w:rPr>
            </w:pPr>
            <w:r>
              <w:rPr>
                <w:b/>
                <w:sz w:val="24"/>
              </w:rPr>
              <w:t>6</w:t>
            </w:r>
          </w:p>
        </w:tc>
        <w:tc>
          <w:tcPr>
            <w:tcW w:w="809" w:type="dxa"/>
          </w:tcPr>
          <w:p w:rsidR="009C40E6" w:rsidRDefault="00BB2D62">
            <w:pPr>
              <w:pStyle w:val="TableParagraph"/>
              <w:ind w:left="133"/>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17.</w:t>
            </w:r>
          </w:p>
        </w:tc>
        <w:tc>
          <w:tcPr>
            <w:tcW w:w="3284" w:type="dxa"/>
          </w:tcPr>
          <w:p w:rsidR="009C40E6" w:rsidRDefault="00BB2D62">
            <w:pPr>
              <w:pStyle w:val="TableParagraph"/>
              <w:rPr>
                <w:sz w:val="24"/>
              </w:rPr>
            </w:pPr>
            <w:r>
              <w:rPr>
                <w:sz w:val="24"/>
              </w:rPr>
              <w:t>tööõpetus</w:t>
            </w:r>
          </w:p>
        </w:tc>
        <w:tc>
          <w:tcPr>
            <w:tcW w:w="1198" w:type="dxa"/>
          </w:tcPr>
          <w:p w:rsidR="009C40E6" w:rsidRDefault="00BB2D62">
            <w:pPr>
              <w:pStyle w:val="TableParagraph"/>
              <w:rPr>
                <w:sz w:val="24"/>
              </w:rPr>
            </w:pPr>
            <w:r>
              <w:rPr>
                <w:sz w:val="24"/>
              </w:rPr>
              <w:t>2</w:t>
            </w:r>
          </w:p>
        </w:tc>
        <w:tc>
          <w:tcPr>
            <w:tcW w:w="1291" w:type="dxa"/>
          </w:tcPr>
          <w:p w:rsidR="009C40E6" w:rsidRDefault="00BB2D62">
            <w:pPr>
              <w:pStyle w:val="TableParagraph"/>
              <w:rPr>
                <w:sz w:val="24"/>
              </w:rPr>
            </w:pPr>
            <w:r>
              <w:rPr>
                <w:sz w:val="24"/>
              </w:rPr>
              <w:t>2</w:t>
            </w:r>
          </w:p>
        </w:tc>
        <w:tc>
          <w:tcPr>
            <w:tcW w:w="1104" w:type="dxa"/>
          </w:tcPr>
          <w:p w:rsidR="009C40E6" w:rsidRDefault="00BB2D62">
            <w:pPr>
              <w:pStyle w:val="TableParagraph"/>
              <w:rPr>
                <w:sz w:val="24"/>
              </w:rPr>
            </w:pPr>
            <w:r>
              <w:rPr>
                <w:sz w:val="24"/>
              </w:rPr>
              <w:t>1</w:t>
            </w:r>
          </w:p>
        </w:tc>
        <w:tc>
          <w:tcPr>
            <w:tcW w:w="920" w:type="dxa"/>
          </w:tcPr>
          <w:p w:rsidR="009C40E6" w:rsidRDefault="00BB2D62">
            <w:pPr>
              <w:pStyle w:val="TableParagraph"/>
              <w:spacing w:before="102"/>
              <w:rPr>
                <w:b/>
                <w:sz w:val="24"/>
              </w:rPr>
            </w:pPr>
            <w:r>
              <w:rPr>
                <w:b/>
                <w:sz w:val="24"/>
              </w:rPr>
              <w:t>5</w:t>
            </w:r>
          </w:p>
        </w:tc>
        <w:tc>
          <w:tcPr>
            <w:tcW w:w="809" w:type="dxa"/>
          </w:tcPr>
          <w:p w:rsidR="009C40E6" w:rsidRDefault="00BB2D62">
            <w:pPr>
              <w:pStyle w:val="TableParagraph"/>
              <w:ind w:left="133"/>
              <w:rPr>
                <w:sz w:val="24"/>
              </w:rPr>
            </w:pPr>
            <w:r>
              <w:rPr>
                <w:sz w:val="24"/>
              </w:rPr>
              <w:t>5</w:t>
            </w:r>
          </w:p>
        </w:tc>
      </w:tr>
      <w:tr w:rsidR="009C40E6">
        <w:trPr>
          <w:trHeight w:val="486"/>
        </w:trPr>
        <w:tc>
          <w:tcPr>
            <w:tcW w:w="569" w:type="dxa"/>
          </w:tcPr>
          <w:p w:rsidR="009C40E6" w:rsidRDefault="00BB2D62">
            <w:pPr>
              <w:pStyle w:val="TableParagraph"/>
              <w:ind w:left="134"/>
              <w:rPr>
                <w:sz w:val="24"/>
              </w:rPr>
            </w:pPr>
            <w:r>
              <w:rPr>
                <w:sz w:val="24"/>
              </w:rPr>
              <w:t>18.</w:t>
            </w:r>
          </w:p>
        </w:tc>
        <w:tc>
          <w:tcPr>
            <w:tcW w:w="3284" w:type="dxa"/>
          </w:tcPr>
          <w:p w:rsidR="009C40E6" w:rsidRDefault="00BB2D62">
            <w:pPr>
              <w:pStyle w:val="TableParagraph"/>
              <w:rPr>
                <w:sz w:val="24"/>
              </w:rPr>
            </w:pPr>
            <w:r>
              <w:rPr>
                <w:sz w:val="24"/>
              </w:rPr>
              <w:t>informaatika</w:t>
            </w:r>
          </w:p>
        </w:tc>
        <w:tc>
          <w:tcPr>
            <w:tcW w:w="1198" w:type="dxa"/>
          </w:tcPr>
          <w:p w:rsidR="009C40E6" w:rsidRDefault="009C40E6">
            <w:pPr>
              <w:pStyle w:val="TableParagraph"/>
              <w:spacing w:before="0"/>
              <w:ind w:left="0"/>
              <w:rPr>
                <w:sz w:val="24"/>
              </w:rPr>
            </w:pPr>
          </w:p>
        </w:tc>
        <w:tc>
          <w:tcPr>
            <w:tcW w:w="1291" w:type="dxa"/>
          </w:tcPr>
          <w:p w:rsidR="009C40E6" w:rsidRDefault="009C40E6">
            <w:pPr>
              <w:pStyle w:val="TableParagraph"/>
              <w:spacing w:before="0"/>
              <w:ind w:left="0"/>
              <w:rPr>
                <w:sz w:val="24"/>
              </w:rPr>
            </w:pPr>
          </w:p>
        </w:tc>
        <w:tc>
          <w:tcPr>
            <w:tcW w:w="1104" w:type="dxa"/>
          </w:tcPr>
          <w:p w:rsidR="009C40E6" w:rsidRDefault="00BB2D62">
            <w:pPr>
              <w:pStyle w:val="TableParagraph"/>
              <w:rPr>
                <w:sz w:val="24"/>
              </w:rPr>
            </w:pPr>
            <w:r>
              <w:rPr>
                <w:sz w:val="24"/>
              </w:rPr>
              <w:t>1</w:t>
            </w:r>
          </w:p>
        </w:tc>
        <w:tc>
          <w:tcPr>
            <w:tcW w:w="920" w:type="dxa"/>
          </w:tcPr>
          <w:p w:rsidR="009C40E6" w:rsidRDefault="00BB2D62">
            <w:pPr>
              <w:pStyle w:val="TableParagraph"/>
              <w:spacing w:before="102"/>
              <w:rPr>
                <w:b/>
                <w:sz w:val="24"/>
              </w:rPr>
            </w:pPr>
            <w:r>
              <w:rPr>
                <w:b/>
                <w:sz w:val="24"/>
              </w:rPr>
              <w:t>1</w:t>
            </w:r>
          </w:p>
        </w:tc>
        <w:tc>
          <w:tcPr>
            <w:tcW w:w="809" w:type="dxa"/>
          </w:tcPr>
          <w:p w:rsidR="009C40E6" w:rsidRDefault="009C40E6">
            <w:pPr>
              <w:pStyle w:val="TableParagraph"/>
              <w:spacing w:before="0"/>
              <w:ind w:left="0"/>
              <w:rPr>
                <w:sz w:val="24"/>
              </w:rPr>
            </w:pPr>
          </w:p>
        </w:tc>
      </w:tr>
      <w:tr w:rsidR="009C40E6">
        <w:trPr>
          <w:trHeight w:val="486"/>
        </w:trPr>
        <w:tc>
          <w:tcPr>
            <w:tcW w:w="569" w:type="dxa"/>
          </w:tcPr>
          <w:p w:rsidR="009C40E6" w:rsidRDefault="00BB2D62">
            <w:pPr>
              <w:pStyle w:val="TableParagraph"/>
              <w:ind w:left="134"/>
              <w:rPr>
                <w:sz w:val="24"/>
              </w:rPr>
            </w:pPr>
            <w:r>
              <w:rPr>
                <w:sz w:val="24"/>
              </w:rPr>
              <w:t>19.</w:t>
            </w:r>
          </w:p>
        </w:tc>
        <w:tc>
          <w:tcPr>
            <w:tcW w:w="3284" w:type="dxa"/>
          </w:tcPr>
          <w:p w:rsidR="009C40E6" w:rsidRDefault="00BB2D62">
            <w:pPr>
              <w:pStyle w:val="TableParagraph"/>
              <w:rPr>
                <w:sz w:val="24"/>
              </w:rPr>
            </w:pPr>
            <w:r>
              <w:rPr>
                <w:sz w:val="24"/>
              </w:rPr>
              <w:t>valikõppeaine majandusõpetus</w:t>
            </w:r>
          </w:p>
        </w:tc>
        <w:tc>
          <w:tcPr>
            <w:tcW w:w="1198" w:type="dxa"/>
          </w:tcPr>
          <w:p w:rsidR="009C40E6" w:rsidRDefault="009C40E6">
            <w:pPr>
              <w:pStyle w:val="TableParagraph"/>
              <w:spacing w:before="0"/>
              <w:ind w:left="0"/>
              <w:rPr>
                <w:sz w:val="24"/>
              </w:rPr>
            </w:pPr>
          </w:p>
        </w:tc>
        <w:tc>
          <w:tcPr>
            <w:tcW w:w="1291" w:type="dxa"/>
          </w:tcPr>
          <w:p w:rsidR="009C40E6" w:rsidRDefault="00BB2D62">
            <w:pPr>
              <w:pStyle w:val="TableParagraph"/>
              <w:rPr>
                <w:sz w:val="24"/>
              </w:rPr>
            </w:pPr>
            <w:r>
              <w:rPr>
                <w:sz w:val="24"/>
              </w:rPr>
              <w:t>1</w:t>
            </w:r>
          </w:p>
        </w:tc>
        <w:tc>
          <w:tcPr>
            <w:tcW w:w="1104" w:type="dxa"/>
          </w:tcPr>
          <w:p w:rsidR="009C40E6" w:rsidRDefault="00BB2D62">
            <w:pPr>
              <w:pStyle w:val="TableParagraph"/>
              <w:rPr>
                <w:sz w:val="24"/>
              </w:rPr>
            </w:pPr>
            <w:r>
              <w:rPr>
                <w:sz w:val="24"/>
              </w:rPr>
              <w:t>1</w:t>
            </w:r>
          </w:p>
        </w:tc>
        <w:tc>
          <w:tcPr>
            <w:tcW w:w="920" w:type="dxa"/>
          </w:tcPr>
          <w:p w:rsidR="009C40E6" w:rsidRDefault="00BB2D62">
            <w:pPr>
              <w:pStyle w:val="TableParagraph"/>
              <w:spacing w:before="102"/>
              <w:rPr>
                <w:b/>
                <w:sz w:val="24"/>
              </w:rPr>
            </w:pPr>
            <w:r>
              <w:rPr>
                <w:b/>
                <w:sz w:val="24"/>
              </w:rPr>
              <w:t>2</w:t>
            </w:r>
          </w:p>
        </w:tc>
        <w:tc>
          <w:tcPr>
            <w:tcW w:w="809" w:type="dxa"/>
          </w:tcPr>
          <w:p w:rsidR="009C40E6" w:rsidRDefault="009C40E6">
            <w:pPr>
              <w:pStyle w:val="TableParagraph"/>
              <w:spacing w:before="0"/>
              <w:ind w:left="0"/>
              <w:rPr>
                <w:sz w:val="24"/>
              </w:rPr>
            </w:pPr>
          </w:p>
        </w:tc>
      </w:tr>
      <w:tr w:rsidR="009C40E6">
        <w:trPr>
          <w:trHeight w:val="484"/>
        </w:trPr>
        <w:tc>
          <w:tcPr>
            <w:tcW w:w="569" w:type="dxa"/>
          </w:tcPr>
          <w:p w:rsidR="009C40E6" w:rsidRDefault="00BB2D62">
            <w:pPr>
              <w:pStyle w:val="TableParagraph"/>
              <w:ind w:left="134"/>
              <w:rPr>
                <w:sz w:val="24"/>
              </w:rPr>
            </w:pPr>
            <w:r>
              <w:rPr>
                <w:sz w:val="24"/>
              </w:rPr>
              <w:t>20.</w:t>
            </w:r>
          </w:p>
        </w:tc>
        <w:tc>
          <w:tcPr>
            <w:tcW w:w="3284" w:type="dxa"/>
          </w:tcPr>
          <w:p w:rsidR="009C40E6" w:rsidRDefault="00BB2D62">
            <w:pPr>
              <w:pStyle w:val="TableParagraph"/>
              <w:rPr>
                <w:sz w:val="24"/>
              </w:rPr>
            </w:pPr>
            <w:r>
              <w:rPr>
                <w:sz w:val="24"/>
              </w:rPr>
              <w:t>valikõppeaine draamaõpetus</w:t>
            </w:r>
          </w:p>
        </w:tc>
        <w:tc>
          <w:tcPr>
            <w:tcW w:w="1198" w:type="dxa"/>
          </w:tcPr>
          <w:p w:rsidR="009C40E6" w:rsidRDefault="00BB2D62">
            <w:pPr>
              <w:pStyle w:val="TableParagraph"/>
              <w:rPr>
                <w:sz w:val="24"/>
              </w:rPr>
            </w:pPr>
            <w:r>
              <w:rPr>
                <w:sz w:val="24"/>
              </w:rPr>
              <w:t>1</w:t>
            </w:r>
          </w:p>
        </w:tc>
        <w:tc>
          <w:tcPr>
            <w:tcW w:w="1291" w:type="dxa"/>
          </w:tcPr>
          <w:p w:rsidR="009C40E6" w:rsidRDefault="009C40E6">
            <w:pPr>
              <w:pStyle w:val="TableParagraph"/>
              <w:spacing w:before="0"/>
              <w:ind w:left="0"/>
              <w:rPr>
                <w:sz w:val="24"/>
              </w:rPr>
            </w:pPr>
          </w:p>
        </w:tc>
        <w:tc>
          <w:tcPr>
            <w:tcW w:w="1104" w:type="dxa"/>
          </w:tcPr>
          <w:p w:rsidR="009C40E6" w:rsidRDefault="009C40E6">
            <w:pPr>
              <w:pStyle w:val="TableParagraph"/>
              <w:spacing w:before="0"/>
              <w:ind w:left="0"/>
              <w:rPr>
                <w:sz w:val="24"/>
              </w:rPr>
            </w:pPr>
          </w:p>
        </w:tc>
        <w:tc>
          <w:tcPr>
            <w:tcW w:w="920" w:type="dxa"/>
          </w:tcPr>
          <w:p w:rsidR="009C40E6" w:rsidRDefault="009C40E6">
            <w:pPr>
              <w:pStyle w:val="TableParagraph"/>
              <w:spacing w:before="0"/>
              <w:ind w:left="0"/>
              <w:rPr>
                <w:sz w:val="24"/>
              </w:rPr>
            </w:pPr>
          </w:p>
        </w:tc>
        <w:tc>
          <w:tcPr>
            <w:tcW w:w="809" w:type="dxa"/>
          </w:tcPr>
          <w:p w:rsidR="009C40E6" w:rsidRDefault="009C40E6">
            <w:pPr>
              <w:pStyle w:val="TableParagraph"/>
              <w:spacing w:before="0"/>
              <w:ind w:left="0"/>
              <w:rPr>
                <w:sz w:val="24"/>
              </w:rPr>
            </w:pPr>
          </w:p>
        </w:tc>
      </w:tr>
      <w:tr w:rsidR="009C40E6">
        <w:trPr>
          <w:trHeight w:val="486"/>
        </w:trPr>
        <w:tc>
          <w:tcPr>
            <w:tcW w:w="569" w:type="dxa"/>
          </w:tcPr>
          <w:p w:rsidR="009C40E6" w:rsidRDefault="009C40E6">
            <w:pPr>
              <w:pStyle w:val="TableParagraph"/>
              <w:spacing w:before="0"/>
              <w:ind w:left="0"/>
              <w:rPr>
                <w:sz w:val="24"/>
              </w:rPr>
            </w:pPr>
          </w:p>
        </w:tc>
        <w:tc>
          <w:tcPr>
            <w:tcW w:w="3284" w:type="dxa"/>
          </w:tcPr>
          <w:p w:rsidR="009C40E6" w:rsidRDefault="00BB2D62">
            <w:pPr>
              <w:pStyle w:val="TableParagraph"/>
              <w:spacing w:before="102"/>
              <w:rPr>
                <w:b/>
                <w:sz w:val="24"/>
              </w:rPr>
            </w:pPr>
            <w:r>
              <w:rPr>
                <w:b/>
                <w:sz w:val="24"/>
              </w:rPr>
              <w:t>Kokku tunde nädalas</w:t>
            </w:r>
          </w:p>
        </w:tc>
        <w:tc>
          <w:tcPr>
            <w:tcW w:w="1198" w:type="dxa"/>
          </w:tcPr>
          <w:p w:rsidR="009C40E6" w:rsidRDefault="00BB2D62">
            <w:pPr>
              <w:pStyle w:val="TableParagraph"/>
              <w:spacing w:before="102"/>
              <w:rPr>
                <w:b/>
                <w:sz w:val="24"/>
              </w:rPr>
            </w:pPr>
            <w:r>
              <w:rPr>
                <w:b/>
                <w:sz w:val="24"/>
              </w:rPr>
              <w:t>30</w:t>
            </w:r>
          </w:p>
        </w:tc>
        <w:tc>
          <w:tcPr>
            <w:tcW w:w="1291" w:type="dxa"/>
          </w:tcPr>
          <w:p w:rsidR="009C40E6" w:rsidRDefault="00BB2D62">
            <w:pPr>
              <w:pStyle w:val="TableParagraph"/>
              <w:spacing w:before="102"/>
              <w:rPr>
                <w:b/>
                <w:sz w:val="24"/>
              </w:rPr>
            </w:pPr>
            <w:r>
              <w:rPr>
                <w:b/>
                <w:sz w:val="24"/>
              </w:rPr>
              <w:t>32</w:t>
            </w:r>
          </w:p>
        </w:tc>
        <w:tc>
          <w:tcPr>
            <w:tcW w:w="1104" w:type="dxa"/>
          </w:tcPr>
          <w:p w:rsidR="009C40E6" w:rsidRDefault="00BB2D62">
            <w:pPr>
              <w:pStyle w:val="TableParagraph"/>
              <w:spacing w:before="102"/>
              <w:rPr>
                <w:b/>
                <w:sz w:val="24"/>
              </w:rPr>
            </w:pPr>
            <w:r>
              <w:rPr>
                <w:b/>
                <w:sz w:val="24"/>
              </w:rPr>
              <w:t>32</w:t>
            </w:r>
          </w:p>
        </w:tc>
        <w:tc>
          <w:tcPr>
            <w:tcW w:w="920" w:type="dxa"/>
          </w:tcPr>
          <w:p w:rsidR="009C40E6" w:rsidRDefault="00BB2D62">
            <w:pPr>
              <w:pStyle w:val="TableParagraph"/>
              <w:spacing w:before="102"/>
              <w:rPr>
                <w:b/>
                <w:sz w:val="24"/>
              </w:rPr>
            </w:pPr>
            <w:r>
              <w:rPr>
                <w:b/>
                <w:w w:val="99"/>
                <w:sz w:val="24"/>
              </w:rPr>
              <w:t>X</w:t>
            </w:r>
          </w:p>
        </w:tc>
        <w:tc>
          <w:tcPr>
            <w:tcW w:w="809" w:type="dxa"/>
          </w:tcPr>
          <w:p w:rsidR="009C40E6" w:rsidRDefault="00BB2D62">
            <w:pPr>
              <w:pStyle w:val="TableParagraph"/>
              <w:ind w:left="133"/>
              <w:rPr>
                <w:sz w:val="24"/>
              </w:rPr>
            </w:pPr>
            <w:r>
              <w:rPr>
                <w:w w:val="99"/>
                <w:sz w:val="24"/>
              </w:rPr>
              <w:t>X</w:t>
            </w:r>
          </w:p>
        </w:tc>
      </w:tr>
      <w:tr w:rsidR="009C40E6">
        <w:trPr>
          <w:trHeight w:val="487"/>
        </w:trPr>
        <w:tc>
          <w:tcPr>
            <w:tcW w:w="569" w:type="dxa"/>
          </w:tcPr>
          <w:p w:rsidR="009C40E6" w:rsidRDefault="009C40E6">
            <w:pPr>
              <w:pStyle w:val="TableParagraph"/>
              <w:spacing w:before="0"/>
              <w:ind w:left="0"/>
              <w:rPr>
                <w:sz w:val="24"/>
              </w:rPr>
            </w:pPr>
          </w:p>
        </w:tc>
        <w:tc>
          <w:tcPr>
            <w:tcW w:w="3284" w:type="dxa"/>
          </w:tcPr>
          <w:p w:rsidR="009C40E6" w:rsidRDefault="00BB2D62">
            <w:pPr>
              <w:pStyle w:val="TableParagraph"/>
              <w:rPr>
                <w:sz w:val="24"/>
              </w:rPr>
            </w:pPr>
            <w:r>
              <w:rPr>
                <w:sz w:val="24"/>
              </w:rPr>
              <w:t>Norm</w:t>
            </w:r>
          </w:p>
        </w:tc>
        <w:tc>
          <w:tcPr>
            <w:tcW w:w="1198" w:type="dxa"/>
          </w:tcPr>
          <w:p w:rsidR="009C40E6" w:rsidRDefault="00BB2D62">
            <w:pPr>
              <w:pStyle w:val="TableParagraph"/>
              <w:rPr>
                <w:sz w:val="24"/>
              </w:rPr>
            </w:pPr>
            <w:r>
              <w:rPr>
                <w:sz w:val="24"/>
              </w:rPr>
              <w:t>30</w:t>
            </w:r>
          </w:p>
        </w:tc>
        <w:tc>
          <w:tcPr>
            <w:tcW w:w="1291" w:type="dxa"/>
          </w:tcPr>
          <w:p w:rsidR="009C40E6" w:rsidRDefault="00BB2D62">
            <w:pPr>
              <w:pStyle w:val="TableParagraph"/>
              <w:rPr>
                <w:sz w:val="24"/>
              </w:rPr>
            </w:pPr>
            <w:r>
              <w:rPr>
                <w:sz w:val="24"/>
              </w:rPr>
              <w:t>32</w:t>
            </w:r>
          </w:p>
        </w:tc>
        <w:tc>
          <w:tcPr>
            <w:tcW w:w="1104" w:type="dxa"/>
          </w:tcPr>
          <w:p w:rsidR="009C40E6" w:rsidRDefault="00BB2D62">
            <w:pPr>
              <w:pStyle w:val="TableParagraph"/>
              <w:rPr>
                <w:sz w:val="24"/>
              </w:rPr>
            </w:pPr>
            <w:r>
              <w:rPr>
                <w:sz w:val="24"/>
              </w:rPr>
              <w:t>32</w:t>
            </w:r>
          </w:p>
        </w:tc>
        <w:tc>
          <w:tcPr>
            <w:tcW w:w="920" w:type="dxa"/>
          </w:tcPr>
          <w:p w:rsidR="009C40E6" w:rsidRDefault="00BB2D62">
            <w:pPr>
              <w:pStyle w:val="TableParagraph"/>
              <w:spacing w:before="102"/>
              <w:rPr>
                <w:b/>
                <w:sz w:val="24"/>
              </w:rPr>
            </w:pPr>
            <w:r>
              <w:rPr>
                <w:b/>
                <w:w w:val="99"/>
                <w:sz w:val="24"/>
              </w:rPr>
              <w:t>X</w:t>
            </w:r>
          </w:p>
        </w:tc>
        <w:tc>
          <w:tcPr>
            <w:tcW w:w="809" w:type="dxa"/>
          </w:tcPr>
          <w:p w:rsidR="009C40E6" w:rsidRDefault="00BB2D62">
            <w:pPr>
              <w:pStyle w:val="TableParagraph"/>
              <w:ind w:left="133"/>
              <w:rPr>
                <w:sz w:val="24"/>
              </w:rPr>
            </w:pPr>
            <w:r>
              <w:rPr>
                <w:w w:val="99"/>
                <w:sz w:val="24"/>
              </w:rPr>
              <w:t>X</w:t>
            </w:r>
          </w:p>
        </w:tc>
      </w:tr>
    </w:tbl>
    <w:p w:rsidR="009C40E6" w:rsidRDefault="009C40E6">
      <w:pPr>
        <w:rPr>
          <w:sz w:val="24"/>
        </w:rPr>
        <w:sectPr w:rsidR="009C40E6">
          <w:pgSz w:w="11910" w:h="16840"/>
          <w:pgMar w:top="1320" w:right="1220" w:bottom="280" w:left="1200" w:header="708" w:footer="708" w:gutter="0"/>
          <w:cols w:space="708"/>
        </w:sectPr>
      </w:pPr>
    </w:p>
    <w:p w:rsidR="009C40E6" w:rsidRDefault="00BB2D62">
      <w:pPr>
        <w:spacing w:before="76"/>
        <w:ind w:left="216"/>
        <w:rPr>
          <w:b/>
          <w:sz w:val="24"/>
        </w:rPr>
      </w:pPr>
      <w:r>
        <w:rPr>
          <w:b/>
          <w:sz w:val="24"/>
        </w:rPr>
        <w:lastRenderedPageBreak/>
        <w:t>III kooliastme keelekümblusklassi</w:t>
      </w:r>
      <w:r>
        <w:rPr>
          <w:b/>
          <w:spacing w:val="59"/>
          <w:sz w:val="24"/>
        </w:rPr>
        <w:t xml:space="preserve"> </w:t>
      </w:r>
      <w:r>
        <w:rPr>
          <w:b/>
          <w:sz w:val="24"/>
        </w:rPr>
        <w:t>tunnijaotusplaan</w:t>
      </w:r>
    </w:p>
    <w:p w:rsidR="009C40E6" w:rsidRDefault="009C40E6">
      <w:pPr>
        <w:pStyle w:val="Kehatekst"/>
        <w:spacing w:before="2"/>
        <w:rPr>
          <w:b/>
          <w:sz w:val="7"/>
        </w:rPr>
      </w:pPr>
    </w:p>
    <w:tbl>
      <w:tblPr>
        <w:tblStyle w:val="TableNormal"/>
        <w:tblW w:w="0" w:type="auto"/>
        <w:tblInd w:w="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9"/>
        <w:gridCol w:w="3010"/>
        <w:gridCol w:w="1200"/>
        <w:gridCol w:w="1292"/>
        <w:gridCol w:w="1104"/>
        <w:gridCol w:w="917"/>
        <w:gridCol w:w="811"/>
      </w:tblGrid>
      <w:tr w:rsidR="009C40E6">
        <w:trPr>
          <w:trHeight w:val="484"/>
        </w:trPr>
        <w:tc>
          <w:tcPr>
            <w:tcW w:w="569" w:type="dxa"/>
          </w:tcPr>
          <w:p w:rsidR="009C40E6" w:rsidRDefault="00BB2D62">
            <w:pPr>
              <w:pStyle w:val="TableParagraph"/>
              <w:spacing w:before="102"/>
              <w:ind w:left="134"/>
              <w:rPr>
                <w:b/>
                <w:sz w:val="24"/>
              </w:rPr>
            </w:pPr>
            <w:r>
              <w:rPr>
                <w:b/>
                <w:sz w:val="24"/>
              </w:rPr>
              <w:t>Jrk</w:t>
            </w:r>
          </w:p>
        </w:tc>
        <w:tc>
          <w:tcPr>
            <w:tcW w:w="3010" w:type="dxa"/>
          </w:tcPr>
          <w:p w:rsidR="009C40E6" w:rsidRDefault="00BB2D62">
            <w:pPr>
              <w:pStyle w:val="TableParagraph"/>
              <w:spacing w:before="102"/>
              <w:rPr>
                <w:b/>
                <w:sz w:val="24"/>
              </w:rPr>
            </w:pPr>
            <w:r>
              <w:rPr>
                <w:b/>
                <w:sz w:val="24"/>
              </w:rPr>
              <w:t>Õppeaine</w:t>
            </w:r>
          </w:p>
        </w:tc>
        <w:tc>
          <w:tcPr>
            <w:tcW w:w="1200" w:type="dxa"/>
          </w:tcPr>
          <w:p w:rsidR="009C40E6" w:rsidRDefault="00BB2D62">
            <w:pPr>
              <w:pStyle w:val="TableParagraph"/>
              <w:spacing w:before="102"/>
              <w:rPr>
                <w:b/>
                <w:sz w:val="24"/>
              </w:rPr>
            </w:pPr>
            <w:r>
              <w:rPr>
                <w:b/>
                <w:sz w:val="24"/>
              </w:rPr>
              <w:t>VII</w:t>
            </w:r>
            <w:r>
              <w:rPr>
                <w:b/>
                <w:spacing w:val="59"/>
                <w:sz w:val="24"/>
              </w:rPr>
              <w:t xml:space="preserve"> </w:t>
            </w:r>
            <w:r>
              <w:rPr>
                <w:b/>
                <w:sz w:val="24"/>
              </w:rPr>
              <w:t>klass</w:t>
            </w:r>
          </w:p>
        </w:tc>
        <w:tc>
          <w:tcPr>
            <w:tcW w:w="1292" w:type="dxa"/>
          </w:tcPr>
          <w:p w:rsidR="009C40E6" w:rsidRDefault="00BB2D62">
            <w:pPr>
              <w:pStyle w:val="TableParagraph"/>
              <w:spacing w:before="102"/>
              <w:ind w:left="134"/>
              <w:rPr>
                <w:b/>
                <w:sz w:val="24"/>
              </w:rPr>
            </w:pPr>
            <w:r>
              <w:rPr>
                <w:b/>
                <w:sz w:val="24"/>
              </w:rPr>
              <w:t>VIII</w:t>
            </w:r>
            <w:r>
              <w:rPr>
                <w:b/>
                <w:spacing w:val="59"/>
                <w:sz w:val="24"/>
              </w:rPr>
              <w:t xml:space="preserve"> </w:t>
            </w:r>
            <w:r>
              <w:rPr>
                <w:b/>
                <w:sz w:val="24"/>
              </w:rPr>
              <w:t>klass</w:t>
            </w:r>
          </w:p>
        </w:tc>
        <w:tc>
          <w:tcPr>
            <w:tcW w:w="1104" w:type="dxa"/>
          </w:tcPr>
          <w:p w:rsidR="009C40E6" w:rsidRDefault="00BB2D62">
            <w:pPr>
              <w:pStyle w:val="TableParagraph"/>
              <w:spacing w:before="102"/>
              <w:ind w:left="133"/>
              <w:rPr>
                <w:b/>
                <w:sz w:val="24"/>
              </w:rPr>
            </w:pPr>
            <w:r>
              <w:rPr>
                <w:b/>
                <w:sz w:val="24"/>
              </w:rPr>
              <w:t>IX</w:t>
            </w:r>
            <w:r>
              <w:rPr>
                <w:b/>
                <w:spacing w:val="58"/>
                <w:sz w:val="24"/>
              </w:rPr>
              <w:t xml:space="preserve"> </w:t>
            </w:r>
            <w:r>
              <w:rPr>
                <w:b/>
                <w:sz w:val="24"/>
              </w:rPr>
              <w:t>klass</w:t>
            </w:r>
          </w:p>
        </w:tc>
        <w:tc>
          <w:tcPr>
            <w:tcW w:w="917" w:type="dxa"/>
          </w:tcPr>
          <w:p w:rsidR="009C40E6" w:rsidRDefault="00BB2D62">
            <w:pPr>
              <w:pStyle w:val="TableParagraph"/>
              <w:spacing w:before="102"/>
              <w:ind w:left="133"/>
              <w:rPr>
                <w:b/>
                <w:sz w:val="24"/>
              </w:rPr>
            </w:pPr>
            <w:r>
              <w:rPr>
                <w:b/>
                <w:sz w:val="24"/>
              </w:rPr>
              <w:t>Kokku</w:t>
            </w:r>
          </w:p>
        </w:tc>
        <w:tc>
          <w:tcPr>
            <w:tcW w:w="811" w:type="dxa"/>
          </w:tcPr>
          <w:p w:rsidR="009C40E6" w:rsidRDefault="00BB2D62">
            <w:pPr>
              <w:pStyle w:val="TableParagraph"/>
              <w:spacing w:before="102"/>
              <w:rPr>
                <w:b/>
                <w:sz w:val="24"/>
              </w:rPr>
            </w:pPr>
            <w:r>
              <w:rPr>
                <w:b/>
                <w:sz w:val="24"/>
              </w:rPr>
              <w:t>Norm</w:t>
            </w:r>
          </w:p>
        </w:tc>
      </w:tr>
      <w:tr w:rsidR="009C40E6">
        <w:trPr>
          <w:trHeight w:val="486"/>
        </w:trPr>
        <w:tc>
          <w:tcPr>
            <w:tcW w:w="569" w:type="dxa"/>
          </w:tcPr>
          <w:p w:rsidR="009C40E6" w:rsidRDefault="00BB2D62">
            <w:pPr>
              <w:pStyle w:val="TableParagraph"/>
              <w:ind w:left="134"/>
              <w:rPr>
                <w:sz w:val="24"/>
              </w:rPr>
            </w:pPr>
            <w:r>
              <w:rPr>
                <w:sz w:val="24"/>
              </w:rPr>
              <w:t>1.</w:t>
            </w:r>
          </w:p>
        </w:tc>
        <w:tc>
          <w:tcPr>
            <w:tcW w:w="3010" w:type="dxa"/>
          </w:tcPr>
          <w:p w:rsidR="009C40E6" w:rsidRDefault="00BB2D62">
            <w:pPr>
              <w:pStyle w:val="TableParagraph"/>
              <w:rPr>
                <w:sz w:val="24"/>
              </w:rPr>
            </w:pPr>
            <w:r>
              <w:rPr>
                <w:sz w:val="24"/>
              </w:rPr>
              <w:t>eesti keel</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6</w:t>
            </w:r>
          </w:p>
        </w:tc>
        <w:tc>
          <w:tcPr>
            <w:tcW w:w="811" w:type="dxa"/>
          </w:tcPr>
          <w:p w:rsidR="009C40E6" w:rsidRDefault="00BB2D62">
            <w:pPr>
              <w:pStyle w:val="TableParagraph"/>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2.</w:t>
            </w:r>
          </w:p>
        </w:tc>
        <w:tc>
          <w:tcPr>
            <w:tcW w:w="3010" w:type="dxa"/>
          </w:tcPr>
          <w:p w:rsidR="009C40E6" w:rsidRDefault="00BB2D62">
            <w:pPr>
              <w:pStyle w:val="TableParagraph"/>
              <w:rPr>
                <w:sz w:val="24"/>
              </w:rPr>
            </w:pPr>
            <w:r>
              <w:rPr>
                <w:sz w:val="24"/>
              </w:rPr>
              <w:t>kirjandus</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6</w:t>
            </w:r>
          </w:p>
        </w:tc>
        <w:tc>
          <w:tcPr>
            <w:tcW w:w="811" w:type="dxa"/>
          </w:tcPr>
          <w:p w:rsidR="009C40E6" w:rsidRDefault="00BB2D62">
            <w:pPr>
              <w:pStyle w:val="TableParagraph"/>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3.</w:t>
            </w:r>
          </w:p>
        </w:tc>
        <w:tc>
          <w:tcPr>
            <w:tcW w:w="3010" w:type="dxa"/>
          </w:tcPr>
          <w:p w:rsidR="009C40E6" w:rsidRDefault="00BB2D62">
            <w:pPr>
              <w:pStyle w:val="TableParagraph"/>
              <w:rPr>
                <w:sz w:val="24"/>
              </w:rPr>
            </w:pPr>
            <w:r>
              <w:rPr>
                <w:sz w:val="24"/>
              </w:rPr>
              <w:t>vene keel</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6</w:t>
            </w:r>
          </w:p>
        </w:tc>
        <w:tc>
          <w:tcPr>
            <w:tcW w:w="811" w:type="dxa"/>
          </w:tcPr>
          <w:p w:rsidR="009C40E6" w:rsidRDefault="009C40E6">
            <w:pPr>
              <w:pStyle w:val="TableParagraph"/>
              <w:spacing w:before="0"/>
              <w:ind w:left="0"/>
              <w:rPr>
                <w:sz w:val="24"/>
              </w:rPr>
            </w:pPr>
          </w:p>
        </w:tc>
      </w:tr>
      <w:tr w:rsidR="009C40E6">
        <w:trPr>
          <w:trHeight w:val="484"/>
        </w:trPr>
        <w:tc>
          <w:tcPr>
            <w:tcW w:w="569" w:type="dxa"/>
          </w:tcPr>
          <w:p w:rsidR="009C40E6" w:rsidRDefault="00BB2D62">
            <w:pPr>
              <w:pStyle w:val="TableParagraph"/>
              <w:ind w:left="134"/>
              <w:rPr>
                <w:sz w:val="24"/>
              </w:rPr>
            </w:pPr>
            <w:r>
              <w:rPr>
                <w:sz w:val="24"/>
              </w:rPr>
              <w:t>4.</w:t>
            </w:r>
          </w:p>
        </w:tc>
        <w:tc>
          <w:tcPr>
            <w:tcW w:w="3010" w:type="dxa"/>
          </w:tcPr>
          <w:p w:rsidR="009C40E6" w:rsidRDefault="00BB2D62">
            <w:pPr>
              <w:pStyle w:val="TableParagraph"/>
              <w:rPr>
                <w:sz w:val="24"/>
              </w:rPr>
            </w:pPr>
            <w:r>
              <w:rPr>
                <w:sz w:val="24"/>
              </w:rPr>
              <w:t>kirjandus vene keeles</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6</w:t>
            </w:r>
          </w:p>
        </w:tc>
        <w:tc>
          <w:tcPr>
            <w:tcW w:w="811" w:type="dxa"/>
          </w:tcPr>
          <w:p w:rsidR="009C40E6" w:rsidRDefault="009C40E6">
            <w:pPr>
              <w:pStyle w:val="TableParagraph"/>
              <w:spacing w:before="0"/>
              <w:ind w:left="0"/>
              <w:rPr>
                <w:sz w:val="24"/>
              </w:rPr>
            </w:pPr>
          </w:p>
        </w:tc>
      </w:tr>
      <w:tr w:rsidR="009C40E6">
        <w:trPr>
          <w:trHeight w:val="486"/>
        </w:trPr>
        <w:tc>
          <w:tcPr>
            <w:tcW w:w="569" w:type="dxa"/>
          </w:tcPr>
          <w:p w:rsidR="009C40E6" w:rsidRDefault="00BB2D62">
            <w:pPr>
              <w:pStyle w:val="TableParagraph"/>
              <w:ind w:left="134"/>
              <w:rPr>
                <w:sz w:val="24"/>
              </w:rPr>
            </w:pPr>
            <w:r>
              <w:rPr>
                <w:sz w:val="24"/>
              </w:rPr>
              <w:t>5.</w:t>
            </w:r>
          </w:p>
        </w:tc>
        <w:tc>
          <w:tcPr>
            <w:tcW w:w="3010" w:type="dxa"/>
          </w:tcPr>
          <w:p w:rsidR="009C40E6" w:rsidRDefault="00BB2D62">
            <w:pPr>
              <w:pStyle w:val="TableParagraph"/>
              <w:rPr>
                <w:sz w:val="24"/>
              </w:rPr>
            </w:pPr>
            <w:r>
              <w:rPr>
                <w:sz w:val="24"/>
              </w:rPr>
              <w:t>inglise keel A</w:t>
            </w:r>
          </w:p>
        </w:tc>
        <w:tc>
          <w:tcPr>
            <w:tcW w:w="1200" w:type="dxa"/>
          </w:tcPr>
          <w:p w:rsidR="009C40E6" w:rsidRDefault="00BB2D62">
            <w:pPr>
              <w:pStyle w:val="TableParagraph"/>
              <w:rPr>
                <w:sz w:val="24"/>
              </w:rPr>
            </w:pPr>
            <w:r>
              <w:rPr>
                <w:sz w:val="24"/>
              </w:rPr>
              <w:t>3</w:t>
            </w:r>
          </w:p>
        </w:tc>
        <w:tc>
          <w:tcPr>
            <w:tcW w:w="1292" w:type="dxa"/>
          </w:tcPr>
          <w:p w:rsidR="009C40E6" w:rsidRDefault="00BB2D62">
            <w:pPr>
              <w:pStyle w:val="TableParagraph"/>
              <w:ind w:left="134"/>
              <w:rPr>
                <w:sz w:val="24"/>
              </w:rPr>
            </w:pPr>
            <w:r>
              <w:rPr>
                <w:sz w:val="24"/>
              </w:rPr>
              <w:t>3</w:t>
            </w:r>
          </w:p>
        </w:tc>
        <w:tc>
          <w:tcPr>
            <w:tcW w:w="1104" w:type="dxa"/>
          </w:tcPr>
          <w:p w:rsidR="009C40E6" w:rsidRDefault="00BB2D62">
            <w:pPr>
              <w:pStyle w:val="TableParagraph"/>
              <w:ind w:left="133"/>
              <w:rPr>
                <w:sz w:val="24"/>
              </w:rPr>
            </w:pPr>
            <w:r>
              <w:rPr>
                <w:sz w:val="24"/>
              </w:rPr>
              <w:t>3</w:t>
            </w:r>
          </w:p>
        </w:tc>
        <w:tc>
          <w:tcPr>
            <w:tcW w:w="917" w:type="dxa"/>
          </w:tcPr>
          <w:p w:rsidR="009C40E6" w:rsidRDefault="00BB2D62">
            <w:pPr>
              <w:pStyle w:val="TableParagraph"/>
              <w:spacing w:before="102"/>
              <w:ind w:left="133"/>
              <w:rPr>
                <w:b/>
                <w:sz w:val="24"/>
              </w:rPr>
            </w:pPr>
            <w:r>
              <w:rPr>
                <w:b/>
                <w:sz w:val="24"/>
              </w:rPr>
              <w:t>9</w:t>
            </w:r>
          </w:p>
        </w:tc>
        <w:tc>
          <w:tcPr>
            <w:tcW w:w="811" w:type="dxa"/>
          </w:tcPr>
          <w:p w:rsidR="009C40E6" w:rsidRDefault="00BB2D62">
            <w:pPr>
              <w:pStyle w:val="TableParagraph"/>
              <w:rPr>
                <w:sz w:val="24"/>
              </w:rPr>
            </w:pPr>
            <w:r>
              <w:rPr>
                <w:sz w:val="24"/>
              </w:rPr>
              <w:t>9</w:t>
            </w:r>
          </w:p>
        </w:tc>
      </w:tr>
      <w:tr w:rsidR="009C40E6">
        <w:trPr>
          <w:trHeight w:val="486"/>
        </w:trPr>
        <w:tc>
          <w:tcPr>
            <w:tcW w:w="569" w:type="dxa"/>
          </w:tcPr>
          <w:p w:rsidR="009C40E6" w:rsidRDefault="00BB2D62">
            <w:pPr>
              <w:pStyle w:val="TableParagraph"/>
              <w:ind w:left="134"/>
              <w:rPr>
                <w:sz w:val="24"/>
              </w:rPr>
            </w:pPr>
            <w:r>
              <w:rPr>
                <w:sz w:val="24"/>
              </w:rPr>
              <w:t>6.</w:t>
            </w:r>
          </w:p>
        </w:tc>
        <w:tc>
          <w:tcPr>
            <w:tcW w:w="3010" w:type="dxa"/>
          </w:tcPr>
          <w:p w:rsidR="009C40E6" w:rsidRDefault="00BB2D62">
            <w:pPr>
              <w:pStyle w:val="TableParagraph"/>
              <w:rPr>
                <w:sz w:val="24"/>
              </w:rPr>
            </w:pPr>
            <w:r>
              <w:rPr>
                <w:sz w:val="24"/>
              </w:rPr>
              <w:t>matemaatika</w:t>
            </w:r>
          </w:p>
        </w:tc>
        <w:tc>
          <w:tcPr>
            <w:tcW w:w="1200" w:type="dxa"/>
          </w:tcPr>
          <w:p w:rsidR="009C40E6" w:rsidRDefault="00BB2D62">
            <w:pPr>
              <w:pStyle w:val="TableParagraph"/>
              <w:rPr>
                <w:sz w:val="24"/>
              </w:rPr>
            </w:pPr>
            <w:r>
              <w:rPr>
                <w:sz w:val="24"/>
              </w:rPr>
              <w:t>5</w:t>
            </w:r>
          </w:p>
        </w:tc>
        <w:tc>
          <w:tcPr>
            <w:tcW w:w="1292" w:type="dxa"/>
          </w:tcPr>
          <w:p w:rsidR="009C40E6" w:rsidRDefault="00BB2D62">
            <w:pPr>
              <w:pStyle w:val="TableParagraph"/>
              <w:ind w:left="134"/>
              <w:rPr>
                <w:sz w:val="24"/>
              </w:rPr>
            </w:pPr>
            <w:r>
              <w:rPr>
                <w:sz w:val="24"/>
              </w:rPr>
              <w:t>4</w:t>
            </w:r>
          </w:p>
        </w:tc>
        <w:tc>
          <w:tcPr>
            <w:tcW w:w="1104" w:type="dxa"/>
          </w:tcPr>
          <w:p w:rsidR="009C40E6" w:rsidRDefault="00BB2D62">
            <w:pPr>
              <w:pStyle w:val="TableParagraph"/>
              <w:ind w:left="133"/>
              <w:rPr>
                <w:sz w:val="24"/>
              </w:rPr>
            </w:pPr>
            <w:r>
              <w:rPr>
                <w:sz w:val="24"/>
              </w:rPr>
              <w:t>4</w:t>
            </w:r>
          </w:p>
        </w:tc>
        <w:tc>
          <w:tcPr>
            <w:tcW w:w="917" w:type="dxa"/>
          </w:tcPr>
          <w:p w:rsidR="009C40E6" w:rsidRDefault="00BB2D62">
            <w:pPr>
              <w:pStyle w:val="TableParagraph"/>
              <w:spacing w:before="102"/>
              <w:ind w:left="133"/>
              <w:rPr>
                <w:b/>
                <w:sz w:val="24"/>
              </w:rPr>
            </w:pPr>
            <w:r>
              <w:rPr>
                <w:b/>
                <w:sz w:val="24"/>
              </w:rPr>
              <w:t>13</w:t>
            </w:r>
          </w:p>
        </w:tc>
        <w:tc>
          <w:tcPr>
            <w:tcW w:w="811" w:type="dxa"/>
          </w:tcPr>
          <w:p w:rsidR="009C40E6" w:rsidRDefault="00BB2D62">
            <w:pPr>
              <w:pStyle w:val="TableParagraph"/>
              <w:rPr>
                <w:sz w:val="24"/>
              </w:rPr>
            </w:pPr>
            <w:r>
              <w:rPr>
                <w:sz w:val="24"/>
              </w:rPr>
              <w:t>13</w:t>
            </w:r>
          </w:p>
        </w:tc>
      </w:tr>
      <w:tr w:rsidR="009C40E6">
        <w:trPr>
          <w:trHeight w:val="487"/>
        </w:trPr>
        <w:tc>
          <w:tcPr>
            <w:tcW w:w="569" w:type="dxa"/>
          </w:tcPr>
          <w:p w:rsidR="009C40E6" w:rsidRDefault="00BB2D62">
            <w:pPr>
              <w:pStyle w:val="TableParagraph"/>
              <w:ind w:left="134"/>
              <w:rPr>
                <w:sz w:val="24"/>
              </w:rPr>
            </w:pPr>
            <w:r>
              <w:rPr>
                <w:sz w:val="24"/>
              </w:rPr>
              <w:t>7.</w:t>
            </w:r>
          </w:p>
        </w:tc>
        <w:tc>
          <w:tcPr>
            <w:tcW w:w="3010" w:type="dxa"/>
          </w:tcPr>
          <w:p w:rsidR="009C40E6" w:rsidRDefault="00BB2D62">
            <w:pPr>
              <w:pStyle w:val="TableParagraph"/>
              <w:tabs>
                <w:tab w:val="left" w:pos="1823"/>
              </w:tabs>
              <w:rPr>
                <w:sz w:val="24"/>
              </w:rPr>
            </w:pPr>
            <w:r>
              <w:rPr>
                <w:sz w:val="24"/>
              </w:rPr>
              <w:t>loodusõpetus</w:t>
            </w:r>
            <w:r>
              <w:rPr>
                <w:sz w:val="24"/>
              </w:rPr>
              <w:tab/>
              <w:t>vene</w:t>
            </w:r>
            <w:r>
              <w:rPr>
                <w:spacing w:val="-2"/>
                <w:sz w:val="24"/>
              </w:rPr>
              <w:t xml:space="preserve"> </w:t>
            </w:r>
            <w:r>
              <w:rPr>
                <w:sz w:val="24"/>
              </w:rPr>
              <w:t>keeles</w:t>
            </w:r>
          </w:p>
        </w:tc>
        <w:tc>
          <w:tcPr>
            <w:tcW w:w="1200" w:type="dxa"/>
          </w:tcPr>
          <w:p w:rsidR="009C40E6" w:rsidRDefault="00BB2D62">
            <w:pPr>
              <w:pStyle w:val="TableParagraph"/>
              <w:rPr>
                <w:sz w:val="24"/>
              </w:rPr>
            </w:pPr>
            <w:r>
              <w:rPr>
                <w:sz w:val="24"/>
              </w:rPr>
              <w:t>2</w:t>
            </w:r>
          </w:p>
        </w:tc>
        <w:tc>
          <w:tcPr>
            <w:tcW w:w="1292" w:type="dxa"/>
          </w:tcPr>
          <w:p w:rsidR="009C40E6" w:rsidRDefault="009C40E6">
            <w:pPr>
              <w:pStyle w:val="TableParagraph"/>
              <w:spacing w:before="0"/>
              <w:ind w:left="0"/>
              <w:rPr>
                <w:sz w:val="24"/>
              </w:rPr>
            </w:pPr>
          </w:p>
        </w:tc>
        <w:tc>
          <w:tcPr>
            <w:tcW w:w="1104" w:type="dxa"/>
          </w:tcPr>
          <w:p w:rsidR="009C40E6" w:rsidRDefault="009C40E6">
            <w:pPr>
              <w:pStyle w:val="TableParagraph"/>
              <w:spacing w:before="0"/>
              <w:ind w:left="0"/>
              <w:rPr>
                <w:sz w:val="24"/>
              </w:rPr>
            </w:pPr>
          </w:p>
        </w:tc>
        <w:tc>
          <w:tcPr>
            <w:tcW w:w="917" w:type="dxa"/>
          </w:tcPr>
          <w:p w:rsidR="009C40E6" w:rsidRDefault="00BB2D62">
            <w:pPr>
              <w:pStyle w:val="TableParagraph"/>
              <w:spacing w:before="102"/>
              <w:ind w:left="133"/>
              <w:rPr>
                <w:b/>
                <w:sz w:val="24"/>
              </w:rPr>
            </w:pPr>
            <w:r>
              <w:rPr>
                <w:b/>
                <w:sz w:val="24"/>
              </w:rPr>
              <w:t>2</w:t>
            </w:r>
          </w:p>
        </w:tc>
        <w:tc>
          <w:tcPr>
            <w:tcW w:w="811" w:type="dxa"/>
          </w:tcPr>
          <w:p w:rsidR="009C40E6" w:rsidRDefault="00BB2D62">
            <w:pPr>
              <w:pStyle w:val="TableParagraph"/>
              <w:rPr>
                <w:sz w:val="24"/>
              </w:rPr>
            </w:pPr>
            <w:r>
              <w:rPr>
                <w:sz w:val="24"/>
              </w:rPr>
              <w:t>2</w:t>
            </w:r>
          </w:p>
        </w:tc>
      </w:tr>
      <w:tr w:rsidR="009C40E6">
        <w:trPr>
          <w:trHeight w:val="484"/>
        </w:trPr>
        <w:tc>
          <w:tcPr>
            <w:tcW w:w="569" w:type="dxa"/>
          </w:tcPr>
          <w:p w:rsidR="009C40E6" w:rsidRDefault="00BB2D62">
            <w:pPr>
              <w:pStyle w:val="TableParagraph"/>
              <w:ind w:left="134"/>
              <w:rPr>
                <w:sz w:val="24"/>
              </w:rPr>
            </w:pPr>
            <w:r>
              <w:rPr>
                <w:sz w:val="24"/>
              </w:rPr>
              <w:t>8.</w:t>
            </w:r>
          </w:p>
        </w:tc>
        <w:tc>
          <w:tcPr>
            <w:tcW w:w="3010" w:type="dxa"/>
          </w:tcPr>
          <w:p w:rsidR="009C40E6" w:rsidRDefault="00BB2D62">
            <w:pPr>
              <w:pStyle w:val="TableParagraph"/>
              <w:rPr>
                <w:sz w:val="24"/>
              </w:rPr>
            </w:pPr>
            <w:r>
              <w:rPr>
                <w:sz w:val="24"/>
              </w:rPr>
              <w:t>geograafia</w:t>
            </w:r>
          </w:p>
        </w:tc>
        <w:tc>
          <w:tcPr>
            <w:tcW w:w="1200" w:type="dxa"/>
          </w:tcPr>
          <w:p w:rsidR="009C40E6" w:rsidRDefault="00BB2D62">
            <w:pPr>
              <w:pStyle w:val="TableParagraph"/>
              <w:rPr>
                <w:sz w:val="24"/>
              </w:rPr>
            </w:pPr>
            <w:r>
              <w:rPr>
                <w:sz w:val="24"/>
              </w:rPr>
              <w:t>1</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5</w:t>
            </w:r>
          </w:p>
        </w:tc>
        <w:tc>
          <w:tcPr>
            <w:tcW w:w="811" w:type="dxa"/>
          </w:tcPr>
          <w:p w:rsidR="009C40E6" w:rsidRDefault="00BB2D62">
            <w:pPr>
              <w:pStyle w:val="TableParagraph"/>
              <w:rPr>
                <w:sz w:val="24"/>
              </w:rPr>
            </w:pPr>
            <w:r>
              <w:rPr>
                <w:sz w:val="24"/>
              </w:rPr>
              <w:t>5</w:t>
            </w:r>
          </w:p>
        </w:tc>
      </w:tr>
      <w:tr w:rsidR="009C40E6">
        <w:trPr>
          <w:trHeight w:val="486"/>
        </w:trPr>
        <w:tc>
          <w:tcPr>
            <w:tcW w:w="569" w:type="dxa"/>
          </w:tcPr>
          <w:p w:rsidR="009C40E6" w:rsidRDefault="00BB2D62">
            <w:pPr>
              <w:pStyle w:val="TableParagraph"/>
              <w:ind w:left="134"/>
              <w:rPr>
                <w:sz w:val="24"/>
              </w:rPr>
            </w:pPr>
            <w:r>
              <w:rPr>
                <w:sz w:val="24"/>
              </w:rPr>
              <w:t>9.</w:t>
            </w:r>
          </w:p>
        </w:tc>
        <w:tc>
          <w:tcPr>
            <w:tcW w:w="3010" w:type="dxa"/>
          </w:tcPr>
          <w:p w:rsidR="009C40E6" w:rsidRDefault="00BB2D62">
            <w:pPr>
              <w:pStyle w:val="TableParagraph"/>
              <w:rPr>
                <w:sz w:val="24"/>
              </w:rPr>
            </w:pPr>
            <w:r>
              <w:rPr>
                <w:sz w:val="24"/>
              </w:rPr>
              <w:t>bioloogia</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1</w:t>
            </w:r>
          </w:p>
        </w:tc>
        <w:tc>
          <w:tcPr>
            <w:tcW w:w="917" w:type="dxa"/>
          </w:tcPr>
          <w:p w:rsidR="009C40E6" w:rsidRDefault="00BB2D62">
            <w:pPr>
              <w:pStyle w:val="TableParagraph"/>
              <w:spacing w:before="102"/>
              <w:ind w:left="133"/>
              <w:rPr>
                <w:b/>
                <w:sz w:val="24"/>
              </w:rPr>
            </w:pPr>
            <w:r>
              <w:rPr>
                <w:b/>
                <w:sz w:val="24"/>
              </w:rPr>
              <w:t>5</w:t>
            </w:r>
          </w:p>
        </w:tc>
        <w:tc>
          <w:tcPr>
            <w:tcW w:w="811" w:type="dxa"/>
          </w:tcPr>
          <w:p w:rsidR="009C40E6" w:rsidRDefault="00BB2D62">
            <w:pPr>
              <w:pStyle w:val="TableParagraph"/>
              <w:rPr>
                <w:sz w:val="24"/>
              </w:rPr>
            </w:pPr>
            <w:r>
              <w:rPr>
                <w:sz w:val="24"/>
              </w:rPr>
              <w:t>5</w:t>
            </w:r>
          </w:p>
        </w:tc>
      </w:tr>
      <w:tr w:rsidR="009C40E6">
        <w:trPr>
          <w:trHeight w:val="486"/>
        </w:trPr>
        <w:tc>
          <w:tcPr>
            <w:tcW w:w="569" w:type="dxa"/>
          </w:tcPr>
          <w:p w:rsidR="009C40E6" w:rsidRDefault="00BB2D62">
            <w:pPr>
              <w:pStyle w:val="TableParagraph"/>
              <w:ind w:left="134"/>
              <w:rPr>
                <w:sz w:val="24"/>
              </w:rPr>
            </w:pPr>
            <w:r>
              <w:rPr>
                <w:sz w:val="24"/>
              </w:rPr>
              <w:t>10.</w:t>
            </w:r>
          </w:p>
        </w:tc>
        <w:tc>
          <w:tcPr>
            <w:tcW w:w="3010" w:type="dxa"/>
          </w:tcPr>
          <w:p w:rsidR="009C40E6" w:rsidRDefault="00BB2D62">
            <w:pPr>
              <w:pStyle w:val="TableParagraph"/>
              <w:tabs>
                <w:tab w:val="left" w:pos="1787"/>
              </w:tabs>
              <w:rPr>
                <w:sz w:val="24"/>
              </w:rPr>
            </w:pPr>
            <w:r>
              <w:rPr>
                <w:sz w:val="24"/>
              </w:rPr>
              <w:t>keemia</w:t>
            </w:r>
            <w:r>
              <w:rPr>
                <w:sz w:val="24"/>
              </w:rPr>
              <w:tab/>
              <w:t>vene</w:t>
            </w:r>
            <w:r>
              <w:rPr>
                <w:spacing w:val="-1"/>
                <w:sz w:val="24"/>
              </w:rPr>
              <w:t xml:space="preserve"> </w:t>
            </w:r>
            <w:r>
              <w:rPr>
                <w:sz w:val="24"/>
              </w:rPr>
              <w:t>keeles</w:t>
            </w:r>
          </w:p>
        </w:tc>
        <w:tc>
          <w:tcPr>
            <w:tcW w:w="1200" w:type="dxa"/>
          </w:tcPr>
          <w:p w:rsidR="009C40E6" w:rsidRDefault="009C40E6">
            <w:pPr>
              <w:pStyle w:val="TableParagraph"/>
              <w:spacing w:before="0"/>
              <w:ind w:left="0"/>
              <w:rPr>
                <w:sz w:val="24"/>
              </w:rPr>
            </w:pP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4</w:t>
            </w:r>
          </w:p>
        </w:tc>
        <w:tc>
          <w:tcPr>
            <w:tcW w:w="811" w:type="dxa"/>
          </w:tcPr>
          <w:p w:rsidR="009C40E6" w:rsidRDefault="00BB2D62">
            <w:pPr>
              <w:pStyle w:val="TableParagraph"/>
              <w:rPr>
                <w:sz w:val="24"/>
              </w:rPr>
            </w:pPr>
            <w:r>
              <w:rPr>
                <w:sz w:val="24"/>
              </w:rPr>
              <w:t>4</w:t>
            </w:r>
          </w:p>
        </w:tc>
      </w:tr>
      <w:tr w:rsidR="009C40E6">
        <w:trPr>
          <w:trHeight w:val="486"/>
        </w:trPr>
        <w:tc>
          <w:tcPr>
            <w:tcW w:w="569" w:type="dxa"/>
          </w:tcPr>
          <w:p w:rsidR="009C40E6" w:rsidRDefault="00BB2D62">
            <w:pPr>
              <w:pStyle w:val="TableParagraph"/>
              <w:ind w:left="134"/>
              <w:rPr>
                <w:sz w:val="24"/>
              </w:rPr>
            </w:pPr>
            <w:r>
              <w:rPr>
                <w:sz w:val="24"/>
              </w:rPr>
              <w:t>11.</w:t>
            </w:r>
          </w:p>
        </w:tc>
        <w:tc>
          <w:tcPr>
            <w:tcW w:w="3010" w:type="dxa"/>
          </w:tcPr>
          <w:p w:rsidR="009C40E6" w:rsidRDefault="00BB2D62">
            <w:pPr>
              <w:pStyle w:val="TableParagraph"/>
              <w:tabs>
                <w:tab w:val="left" w:pos="1801"/>
              </w:tabs>
              <w:rPr>
                <w:sz w:val="24"/>
              </w:rPr>
            </w:pPr>
            <w:r>
              <w:rPr>
                <w:sz w:val="24"/>
              </w:rPr>
              <w:t>füüsika</w:t>
            </w:r>
            <w:r>
              <w:rPr>
                <w:sz w:val="24"/>
              </w:rPr>
              <w:tab/>
              <w:t>vene</w:t>
            </w:r>
            <w:r>
              <w:rPr>
                <w:spacing w:val="-1"/>
                <w:sz w:val="24"/>
              </w:rPr>
              <w:t xml:space="preserve"> </w:t>
            </w:r>
            <w:r>
              <w:rPr>
                <w:sz w:val="24"/>
              </w:rPr>
              <w:t>keeles</w:t>
            </w:r>
          </w:p>
        </w:tc>
        <w:tc>
          <w:tcPr>
            <w:tcW w:w="1200" w:type="dxa"/>
          </w:tcPr>
          <w:p w:rsidR="009C40E6" w:rsidRDefault="009C40E6">
            <w:pPr>
              <w:pStyle w:val="TableParagraph"/>
              <w:spacing w:before="0"/>
              <w:ind w:left="0"/>
              <w:rPr>
                <w:sz w:val="24"/>
              </w:rPr>
            </w:pP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4</w:t>
            </w:r>
          </w:p>
        </w:tc>
        <w:tc>
          <w:tcPr>
            <w:tcW w:w="811" w:type="dxa"/>
          </w:tcPr>
          <w:p w:rsidR="009C40E6" w:rsidRDefault="00BB2D62">
            <w:pPr>
              <w:pStyle w:val="TableParagraph"/>
              <w:rPr>
                <w:sz w:val="24"/>
              </w:rPr>
            </w:pPr>
            <w:r>
              <w:rPr>
                <w:sz w:val="24"/>
              </w:rPr>
              <w:t>4</w:t>
            </w:r>
          </w:p>
        </w:tc>
      </w:tr>
      <w:tr w:rsidR="009C40E6">
        <w:trPr>
          <w:trHeight w:val="484"/>
        </w:trPr>
        <w:tc>
          <w:tcPr>
            <w:tcW w:w="569" w:type="dxa"/>
          </w:tcPr>
          <w:p w:rsidR="009C40E6" w:rsidRDefault="00BB2D62">
            <w:pPr>
              <w:pStyle w:val="TableParagraph"/>
              <w:ind w:left="134"/>
              <w:rPr>
                <w:sz w:val="24"/>
              </w:rPr>
            </w:pPr>
            <w:r>
              <w:rPr>
                <w:sz w:val="24"/>
              </w:rPr>
              <w:t>12.</w:t>
            </w:r>
          </w:p>
        </w:tc>
        <w:tc>
          <w:tcPr>
            <w:tcW w:w="3010" w:type="dxa"/>
          </w:tcPr>
          <w:p w:rsidR="009C40E6" w:rsidRDefault="00BB2D62">
            <w:pPr>
              <w:pStyle w:val="TableParagraph"/>
              <w:rPr>
                <w:sz w:val="24"/>
              </w:rPr>
            </w:pPr>
            <w:r>
              <w:rPr>
                <w:sz w:val="24"/>
              </w:rPr>
              <w:t>ajalugu</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6</w:t>
            </w:r>
          </w:p>
        </w:tc>
        <w:tc>
          <w:tcPr>
            <w:tcW w:w="811" w:type="dxa"/>
          </w:tcPr>
          <w:p w:rsidR="009C40E6" w:rsidRDefault="00BB2D62">
            <w:pPr>
              <w:pStyle w:val="TableParagraph"/>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13.</w:t>
            </w:r>
          </w:p>
        </w:tc>
        <w:tc>
          <w:tcPr>
            <w:tcW w:w="3010" w:type="dxa"/>
          </w:tcPr>
          <w:p w:rsidR="009C40E6" w:rsidRDefault="00BB2D62">
            <w:pPr>
              <w:pStyle w:val="TableParagraph"/>
              <w:rPr>
                <w:sz w:val="24"/>
              </w:rPr>
            </w:pPr>
            <w:r>
              <w:rPr>
                <w:sz w:val="24"/>
              </w:rPr>
              <w:t>inimeseõpetus</w:t>
            </w:r>
          </w:p>
        </w:tc>
        <w:tc>
          <w:tcPr>
            <w:tcW w:w="1200" w:type="dxa"/>
          </w:tcPr>
          <w:p w:rsidR="009C40E6" w:rsidRDefault="00BB2D62">
            <w:pPr>
              <w:pStyle w:val="TableParagraph"/>
              <w:rPr>
                <w:sz w:val="24"/>
              </w:rPr>
            </w:pPr>
            <w:r>
              <w:rPr>
                <w:sz w:val="24"/>
              </w:rPr>
              <w:t>1</w:t>
            </w:r>
          </w:p>
        </w:tc>
        <w:tc>
          <w:tcPr>
            <w:tcW w:w="1292" w:type="dxa"/>
          </w:tcPr>
          <w:p w:rsidR="009C40E6" w:rsidRDefault="00BB2D62">
            <w:pPr>
              <w:pStyle w:val="TableParagraph"/>
              <w:ind w:left="134"/>
              <w:rPr>
                <w:sz w:val="24"/>
              </w:rPr>
            </w:pPr>
            <w:r>
              <w:rPr>
                <w:sz w:val="24"/>
              </w:rPr>
              <w:t>1</w:t>
            </w:r>
          </w:p>
        </w:tc>
        <w:tc>
          <w:tcPr>
            <w:tcW w:w="1104" w:type="dxa"/>
          </w:tcPr>
          <w:p w:rsidR="009C40E6" w:rsidRDefault="009C40E6">
            <w:pPr>
              <w:pStyle w:val="TableParagraph"/>
              <w:spacing w:before="0"/>
              <w:ind w:left="0"/>
              <w:rPr>
                <w:sz w:val="24"/>
              </w:rPr>
            </w:pPr>
          </w:p>
        </w:tc>
        <w:tc>
          <w:tcPr>
            <w:tcW w:w="917" w:type="dxa"/>
          </w:tcPr>
          <w:p w:rsidR="009C40E6" w:rsidRDefault="00BB2D62">
            <w:pPr>
              <w:pStyle w:val="TableParagraph"/>
              <w:spacing w:before="102"/>
              <w:ind w:left="133"/>
              <w:rPr>
                <w:b/>
                <w:sz w:val="24"/>
              </w:rPr>
            </w:pPr>
            <w:r>
              <w:rPr>
                <w:b/>
                <w:sz w:val="24"/>
              </w:rPr>
              <w:t>2</w:t>
            </w:r>
          </w:p>
        </w:tc>
        <w:tc>
          <w:tcPr>
            <w:tcW w:w="811" w:type="dxa"/>
          </w:tcPr>
          <w:p w:rsidR="009C40E6" w:rsidRDefault="00BB2D62">
            <w:pPr>
              <w:pStyle w:val="TableParagraph"/>
              <w:rPr>
                <w:sz w:val="24"/>
              </w:rPr>
            </w:pPr>
            <w:r>
              <w:rPr>
                <w:sz w:val="24"/>
              </w:rPr>
              <w:t>2</w:t>
            </w:r>
          </w:p>
        </w:tc>
      </w:tr>
      <w:tr w:rsidR="009C40E6">
        <w:trPr>
          <w:trHeight w:val="486"/>
        </w:trPr>
        <w:tc>
          <w:tcPr>
            <w:tcW w:w="569" w:type="dxa"/>
          </w:tcPr>
          <w:p w:rsidR="009C40E6" w:rsidRDefault="00BB2D62">
            <w:pPr>
              <w:pStyle w:val="TableParagraph"/>
              <w:ind w:left="134"/>
              <w:rPr>
                <w:sz w:val="24"/>
              </w:rPr>
            </w:pPr>
            <w:r>
              <w:rPr>
                <w:sz w:val="24"/>
              </w:rPr>
              <w:t>14.</w:t>
            </w:r>
          </w:p>
        </w:tc>
        <w:tc>
          <w:tcPr>
            <w:tcW w:w="3010" w:type="dxa"/>
          </w:tcPr>
          <w:p w:rsidR="009C40E6" w:rsidRDefault="00BB2D62">
            <w:pPr>
              <w:pStyle w:val="TableParagraph"/>
              <w:rPr>
                <w:sz w:val="24"/>
              </w:rPr>
            </w:pPr>
            <w:r>
              <w:rPr>
                <w:sz w:val="24"/>
              </w:rPr>
              <w:t>ühiskonnaõpetus</w:t>
            </w:r>
          </w:p>
        </w:tc>
        <w:tc>
          <w:tcPr>
            <w:tcW w:w="1200" w:type="dxa"/>
          </w:tcPr>
          <w:p w:rsidR="009C40E6" w:rsidRDefault="009C40E6">
            <w:pPr>
              <w:pStyle w:val="TableParagraph"/>
              <w:spacing w:before="0"/>
              <w:ind w:left="0"/>
              <w:rPr>
                <w:sz w:val="24"/>
              </w:rPr>
            </w:pPr>
          </w:p>
        </w:tc>
        <w:tc>
          <w:tcPr>
            <w:tcW w:w="1292" w:type="dxa"/>
          </w:tcPr>
          <w:p w:rsidR="009C40E6" w:rsidRDefault="009C40E6">
            <w:pPr>
              <w:pStyle w:val="TableParagraph"/>
              <w:spacing w:before="0"/>
              <w:ind w:left="0"/>
              <w:rPr>
                <w:sz w:val="24"/>
              </w:rPr>
            </w:pP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2</w:t>
            </w:r>
          </w:p>
        </w:tc>
        <w:tc>
          <w:tcPr>
            <w:tcW w:w="811" w:type="dxa"/>
          </w:tcPr>
          <w:p w:rsidR="009C40E6" w:rsidRDefault="00BB2D62">
            <w:pPr>
              <w:pStyle w:val="TableParagraph"/>
              <w:rPr>
                <w:sz w:val="24"/>
              </w:rPr>
            </w:pPr>
            <w:r>
              <w:rPr>
                <w:sz w:val="24"/>
              </w:rPr>
              <w:t>2</w:t>
            </w:r>
          </w:p>
        </w:tc>
      </w:tr>
      <w:tr w:rsidR="009C40E6">
        <w:trPr>
          <w:trHeight w:val="487"/>
        </w:trPr>
        <w:tc>
          <w:tcPr>
            <w:tcW w:w="569" w:type="dxa"/>
          </w:tcPr>
          <w:p w:rsidR="009C40E6" w:rsidRDefault="00BB2D62">
            <w:pPr>
              <w:pStyle w:val="TableParagraph"/>
              <w:ind w:left="134"/>
              <w:rPr>
                <w:sz w:val="24"/>
              </w:rPr>
            </w:pPr>
            <w:r>
              <w:rPr>
                <w:sz w:val="24"/>
              </w:rPr>
              <w:t>15.</w:t>
            </w:r>
          </w:p>
        </w:tc>
        <w:tc>
          <w:tcPr>
            <w:tcW w:w="3010" w:type="dxa"/>
          </w:tcPr>
          <w:p w:rsidR="009C40E6" w:rsidRDefault="00BB2D62">
            <w:pPr>
              <w:pStyle w:val="TableParagraph"/>
              <w:rPr>
                <w:sz w:val="24"/>
              </w:rPr>
            </w:pPr>
            <w:r>
              <w:rPr>
                <w:sz w:val="24"/>
              </w:rPr>
              <w:t>muusika</w:t>
            </w:r>
          </w:p>
        </w:tc>
        <w:tc>
          <w:tcPr>
            <w:tcW w:w="1200" w:type="dxa"/>
          </w:tcPr>
          <w:p w:rsidR="009C40E6" w:rsidRDefault="00BB2D62">
            <w:pPr>
              <w:pStyle w:val="TableParagraph"/>
              <w:rPr>
                <w:sz w:val="24"/>
              </w:rPr>
            </w:pPr>
            <w:r>
              <w:rPr>
                <w:sz w:val="24"/>
              </w:rPr>
              <w:t>1</w:t>
            </w:r>
          </w:p>
        </w:tc>
        <w:tc>
          <w:tcPr>
            <w:tcW w:w="1292" w:type="dxa"/>
          </w:tcPr>
          <w:p w:rsidR="009C40E6" w:rsidRDefault="00BB2D62">
            <w:pPr>
              <w:pStyle w:val="TableParagraph"/>
              <w:ind w:left="134"/>
              <w:rPr>
                <w:sz w:val="24"/>
              </w:rPr>
            </w:pPr>
            <w:r>
              <w:rPr>
                <w:sz w:val="24"/>
              </w:rPr>
              <w:t>1</w:t>
            </w:r>
          </w:p>
        </w:tc>
        <w:tc>
          <w:tcPr>
            <w:tcW w:w="1104" w:type="dxa"/>
          </w:tcPr>
          <w:p w:rsidR="009C40E6" w:rsidRDefault="00BB2D62">
            <w:pPr>
              <w:pStyle w:val="TableParagraph"/>
              <w:ind w:left="133"/>
              <w:rPr>
                <w:sz w:val="24"/>
              </w:rPr>
            </w:pPr>
            <w:r>
              <w:rPr>
                <w:sz w:val="24"/>
              </w:rPr>
              <w:t>1</w:t>
            </w:r>
          </w:p>
        </w:tc>
        <w:tc>
          <w:tcPr>
            <w:tcW w:w="917" w:type="dxa"/>
          </w:tcPr>
          <w:p w:rsidR="009C40E6" w:rsidRDefault="00BB2D62">
            <w:pPr>
              <w:pStyle w:val="TableParagraph"/>
              <w:spacing w:before="102"/>
              <w:ind w:left="133"/>
              <w:rPr>
                <w:b/>
                <w:sz w:val="24"/>
              </w:rPr>
            </w:pPr>
            <w:r>
              <w:rPr>
                <w:b/>
                <w:sz w:val="24"/>
              </w:rPr>
              <w:t>3</w:t>
            </w:r>
          </w:p>
        </w:tc>
        <w:tc>
          <w:tcPr>
            <w:tcW w:w="811" w:type="dxa"/>
          </w:tcPr>
          <w:p w:rsidR="009C40E6" w:rsidRDefault="00BB2D62">
            <w:pPr>
              <w:pStyle w:val="TableParagraph"/>
              <w:rPr>
                <w:sz w:val="24"/>
              </w:rPr>
            </w:pPr>
            <w:r>
              <w:rPr>
                <w:sz w:val="24"/>
              </w:rPr>
              <w:t>3</w:t>
            </w:r>
          </w:p>
        </w:tc>
      </w:tr>
      <w:tr w:rsidR="009C40E6">
        <w:trPr>
          <w:trHeight w:val="484"/>
        </w:trPr>
        <w:tc>
          <w:tcPr>
            <w:tcW w:w="569" w:type="dxa"/>
          </w:tcPr>
          <w:p w:rsidR="009C40E6" w:rsidRDefault="00BB2D62">
            <w:pPr>
              <w:pStyle w:val="TableParagraph"/>
              <w:ind w:left="134"/>
              <w:rPr>
                <w:sz w:val="24"/>
              </w:rPr>
            </w:pPr>
            <w:r>
              <w:rPr>
                <w:sz w:val="24"/>
              </w:rPr>
              <w:t>16.</w:t>
            </w:r>
          </w:p>
        </w:tc>
        <w:tc>
          <w:tcPr>
            <w:tcW w:w="3010" w:type="dxa"/>
          </w:tcPr>
          <w:p w:rsidR="009C40E6" w:rsidRDefault="00BB2D62">
            <w:pPr>
              <w:pStyle w:val="TableParagraph"/>
              <w:rPr>
                <w:sz w:val="24"/>
              </w:rPr>
            </w:pPr>
            <w:r>
              <w:rPr>
                <w:sz w:val="24"/>
              </w:rPr>
              <w:t>kunst</w:t>
            </w:r>
          </w:p>
        </w:tc>
        <w:tc>
          <w:tcPr>
            <w:tcW w:w="1200" w:type="dxa"/>
          </w:tcPr>
          <w:p w:rsidR="009C40E6" w:rsidRDefault="00BB2D62">
            <w:pPr>
              <w:pStyle w:val="TableParagraph"/>
              <w:rPr>
                <w:sz w:val="24"/>
              </w:rPr>
            </w:pPr>
            <w:r>
              <w:rPr>
                <w:sz w:val="24"/>
              </w:rPr>
              <w:t>1</w:t>
            </w:r>
          </w:p>
        </w:tc>
        <w:tc>
          <w:tcPr>
            <w:tcW w:w="1292" w:type="dxa"/>
          </w:tcPr>
          <w:p w:rsidR="009C40E6" w:rsidRDefault="00BB2D62">
            <w:pPr>
              <w:pStyle w:val="TableParagraph"/>
              <w:ind w:left="134"/>
              <w:rPr>
                <w:sz w:val="24"/>
              </w:rPr>
            </w:pPr>
            <w:r>
              <w:rPr>
                <w:sz w:val="24"/>
              </w:rPr>
              <w:t>1</w:t>
            </w:r>
          </w:p>
        </w:tc>
        <w:tc>
          <w:tcPr>
            <w:tcW w:w="1104" w:type="dxa"/>
          </w:tcPr>
          <w:p w:rsidR="009C40E6" w:rsidRDefault="00BB2D62">
            <w:pPr>
              <w:pStyle w:val="TableParagraph"/>
              <w:ind w:left="133"/>
              <w:rPr>
                <w:sz w:val="24"/>
              </w:rPr>
            </w:pPr>
            <w:r>
              <w:rPr>
                <w:sz w:val="24"/>
              </w:rPr>
              <w:t>1</w:t>
            </w:r>
          </w:p>
        </w:tc>
        <w:tc>
          <w:tcPr>
            <w:tcW w:w="917" w:type="dxa"/>
          </w:tcPr>
          <w:p w:rsidR="009C40E6" w:rsidRDefault="00BB2D62">
            <w:pPr>
              <w:pStyle w:val="TableParagraph"/>
              <w:spacing w:before="102"/>
              <w:ind w:left="133"/>
              <w:rPr>
                <w:b/>
                <w:sz w:val="24"/>
              </w:rPr>
            </w:pPr>
            <w:r>
              <w:rPr>
                <w:b/>
                <w:sz w:val="24"/>
              </w:rPr>
              <w:t>3</w:t>
            </w:r>
          </w:p>
        </w:tc>
        <w:tc>
          <w:tcPr>
            <w:tcW w:w="811" w:type="dxa"/>
          </w:tcPr>
          <w:p w:rsidR="009C40E6" w:rsidRDefault="00BB2D62">
            <w:pPr>
              <w:pStyle w:val="TableParagraph"/>
              <w:rPr>
                <w:sz w:val="24"/>
              </w:rPr>
            </w:pPr>
            <w:r>
              <w:rPr>
                <w:sz w:val="24"/>
              </w:rPr>
              <w:t>3</w:t>
            </w:r>
          </w:p>
        </w:tc>
      </w:tr>
      <w:tr w:rsidR="009C40E6">
        <w:trPr>
          <w:trHeight w:val="486"/>
        </w:trPr>
        <w:tc>
          <w:tcPr>
            <w:tcW w:w="569" w:type="dxa"/>
          </w:tcPr>
          <w:p w:rsidR="009C40E6" w:rsidRDefault="00BB2D62">
            <w:pPr>
              <w:pStyle w:val="TableParagraph"/>
              <w:ind w:left="134"/>
              <w:rPr>
                <w:sz w:val="24"/>
              </w:rPr>
            </w:pPr>
            <w:r>
              <w:rPr>
                <w:sz w:val="24"/>
              </w:rPr>
              <w:t>17.</w:t>
            </w:r>
          </w:p>
        </w:tc>
        <w:tc>
          <w:tcPr>
            <w:tcW w:w="3010" w:type="dxa"/>
          </w:tcPr>
          <w:p w:rsidR="009C40E6" w:rsidRDefault="00BB2D62">
            <w:pPr>
              <w:pStyle w:val="TableParagraph"/>
              <w:rPr>
                <w:sz w:val="24"/>
              </w:rPr>
            </w:pPr>
            <w:r>
              <w:rPr>
                <w:sz w:val="24"/>
              </w:rPr>
              <w:t>kehaline kasvatus</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2</w:t>
            </w:r>
          </w:p>
        </w:tc>
        <w:tc>
          <w:tcPr>
            <w:tcW w:w="917" w:type="dxa"/>
          </w:tcPr>
          <w:p w:rsidR="009C40E6" w:rsidRDefault="00BB2D62">
            <w:pPr>
              <w:pStyle w:val="TableParagraph"/>
              <w:spacing w:before="102"/>
              <w:ind w:left="133"/>
              <w:rPr>
                <w:b/>
                <w:sz w:val="24"/>
              </w:rPr>
            </w:pPr>
            <w:r>
              <w:rPr>
                <w:b/>
                <w:sz w:val="24"/>
              </w:rPr>
              <w:t>6</w:t>
            </w:r>
          </w:p>
        </w:tc>
        <w:tc>
          <w:tcPr>
            <w:tcW w:w="811" w:type="dxa"/>
          </w:tcPr>
          <w:p w:rsidR="009C40E6" w:rsidRDefault="00BB2D62">
            <w:pPr>
              <w:pStyle w:val="TableParagraph"/>
              <w:rPr>
                <w:sz w:val="24"/>
              </w:rPr>
            </w:pPr>
            <w:r>
              <w:rPr>
                <w:sz w:val="24"/>
              </w:rPr>
              <w:t>6</w:t>
            </w:r>
          </w:p>
        </w:tc>
      </w:tr>
      <w:tr w:rsidR="009C40E6">
        <w:trPr>
          <w:trHeight w:val="486"/>
        </w:trPr>
        <w:tc>
          <w:tcPr>
            <w:tcW w:w="569" w:type="dxa"/>
          </w:tcPr>
          <w:p w:rsidR="009C40E6" w:rsidRDefault="00BB2D62">
            <w:pPr>
              <w:pStyle w:val="TableParagraph"/>
              <w:ind w:left="134"/>
              <w:rPr>
                <w:sz w:val="24"/>
              </w:rPr>
            </w:pPr>
            <w:r>
              <w:rPr>
                <w:sz w:val="24"/>
              </w:rPr>
              <w:t>18.</w:t>
            </w:r>
          </w:p>
        </w:tc>
        <w:tc>
          <w:tcPr>
            <w:tcW w:w="3010" w:type="dxa"/>
          </w:tcPr>
          <w:p w:rsidR="009C40E6" w:rsidRDefault="00BB2D62">
            <w:pPr>
              <w:pStyle w:val="TableParagraph"/>
              <w:rPr>
                <w:sz w:val="24"/>
              </w:rPr>
            </w:pPr>
            <w:r>
              <w:rPr>
                <w:sz w:val="24"/>
              </w:rPr>
              <w:t>tööõpetus</w:t>
            </w:r>
          </w:p>
        </w:tc>
        <w:tc>
          <w:tcPr>
            <w:tcW w:w="1200" w:type="dxa"/>
          </w:tcPr>
          <w:p w:rsidR="009C40E6" w:rsidRDefault="00BB2D62">
            <w:pPr>
              <w:pStyle w:val="TableParagraph"/>
              <w:rPr>
                <w:sz w:val="24"/>
              </w:rPr>
            </w:pPr>
            <w:r>
              <w:rPr>
                <w:sz w:val="24"/>
              </w:rPr>
              <w:t>2</w:t>
            </w:r>
          </w:p>
        </w:tc>
        <w:tc>
          <w:tcPr>
            <w:tcW w:w="1292" w:type="dxa"/>
          </w:tcPr>
          <w:p w:rsidR="009C40E6" w:rsidRDefault="00BB2D62">
            <w:pPr>
              <w:pStyle w:val="TableParagraph"/>
              <w:ind w:left="134"/>
              <w:rPr>
                <w:sz w:val="24"/>
              </w:rPr>
            </w:pPr>
            <w:r>
              <w:rPr>
                <w:sz w:val="24"/>
              </w:rPr>
              <w:t>2</w:t>
            </w:r>
          </w:p>
        </w:tc>
        <w:tc>
          <w:tcPr>
            <w:tcW w:w="1104" w:type="dxa"/>
          </w:tcPr>
          <w:p w:rsidR="009C40E6" w:rsidRDefault="00BB2D62">
            <w:pPr>
              <w:pStyle w:val="TableParagraph"/>
              <w:ind w:left="133"/>
              <w:rPr>
                <w:sz w:val="24"/>
              </w:rPr>
            </w:pPr>
            <w:r>
              <w:rPr>
                <w:sz w:val="24"/>
              </w:rPr>
              <w:t>1</w:t>
            </w:r>
          </w:p>
        </w:tc>
        <w:tc>
          <w:tcPr>
            <w:tcW w:w="917" w:type="dxa"/>
          </w:tcPr>
          <w:p w:rsidR="009C40E6" w:rsidRDefault="00BB2D62">
            <w:pPr>
              <w:pStyle w:val="TableParagraph"/>
              <w:spacing w:before="102"/>
              <w:ind w:left="133"/>
              <w:rPr>
                <w:b/>
                <w:sz w:val="24"/>
              </w:rPr>
            </w:pPr>
            <w:r>
              <w:rPr>
                <w:b/>
                <w:sz w:val="24"/>
              </w:rPr>
              <w:t>5</w:t>
            </w:r>
          </w:p>
        </w:tc>
        <w:tc>
          <w:tcPr>
            <w:tcW w:w="811" w:type="dxa"/>
          </w:tcPr>
          <w:p w:rsidR="009C40E6" w:rsidRDefault="00BB2D62">
            <w:pPr>
              <w:pStyle w:val="TableParagraph"/>
              <w:rPr>
                <w:sz w:val="24"/>
              </w:rPr>
            </w:pPr>
            <w:r>
              <w:rPr>
                <w:sz w:val="24"/>
              </w:rPr>
              <w:t>5</w:t>
            </w:r>
          </w:p>
        </w:tc>
      </w:tr>
      <w:tr w:rsidR="009C40E6">
        <w:trPr>
          <w:trHeight w:val="486"/>
        </w:trPr>
        <w:tc>
          <w:tcPr>
            <w:tcW w:w="569" w:type="dxa"/>
          </w:tcPr>
          <w:p w:rsidR="009C40E6" w:rsidRDefault="00BB2D62">
            <w:pPr>
              <w:pStyle w:val="TableParagraph"/>
              <w:ind w:left="134"/>
              <w:rPr>
                <w:sz w:val="24"/>
              </w:rPr>
            </w:pPr>
            <w:r>
              <w:rPr>
                <w:sz w:val="24"/>
              </w:rPr>
              <w:t>19.</w:t>
            </w:r>
          </w:p>
        </w:tc>
        <w:tc>
          <w:tcPr>
            <w:tcW w:w="3010" w:type="dxa"/>
          </w:tcPr>
          <w:p w:rsidR="009C40E6" w:rsidRDefault="00BB2D62">
            <w:pPr>
              <w:pStyle w:val="TableParagraph"/>
              <w:rPr>
                <w:sz w:val="24"/>
              </w:rPr>
            </w:pPr>
            <w:r>
              <w:rPr>
                <w:sz w:val="24"/>
              </w:rPr>
              <w:t>valikõppeaine (informaatika)</w:t>
            </w:r>
          </w:p>
        </w:tc>
        <w:tc>
          <w:tcPr>
            <w:tcW w:w="1200" w:type="dxa"/>
          </w:tcPr>
          <w:p w:rsidR="009C40E6" w:rsidRDefault="009C40E6">
            <w:pPr>
              <w:pStyle w:val="TableParagraph"/>
              <w:spacing w:before="0"/>
              <w:ind w:left="0"/>
              <w:rPr>
                <w:sz w:val="24"/>
              </w:rPr>
            </w:pPr>
          </w:p>
        </w:tc>
        <w:tc>
          <w:tcPr>
            <w:tcW w:w="1292" w:type="dxa"/>
          </w:tcPr>
          <w:p w:rsidR="009C40E6" w:rsidRDefault="009C40E6">
            <w:pPr>
              <w:pStyle w:val="TableParagraph"/>
              <w:spacing w:before="0"/>
              <w:ind w:left="0"/>
              <w:rPr>
                <w:sz w:val="24"/>
              </w:rPr>
            </w:pPr>
          </w:p>
        </w:tc>
        <w:tc>
          <w:tcPr>
            <w:tcW w:w="1104" w:type="dxa"/>
          </w:tcPr>
          <w:p w:rsidR="009C40E6" w:rsidRDefault="00BB2D62">
            <w:pPr>
              <w:pStyle w:val="TableParagraph"/>
              <w:ind w:left="133"/>
              <w:rPr>
                <w:sz w:val="24"/>
              </w:rPr>
            </w:pPr>
            <w:r>
              <w:rPr>
                <w:sz w:val="24"/>
              </w:rPr>
              <w:t>1</w:t>
            </w:r>
          </w:p>
        </w:tc>
        <w:tc>
          <w:tcPr>
            <w:tcW w:w="917" w:type="dxa"/>
          </w:tcPr>
          <w:p w:rsidR="009C40E6" w:rsidRDefault="00BB2D62">
            <w:pPr>
              <w:pStyle w:val="TableParagraph"/>
              <w:spacing w:before="102"/>
              <w:ind w:left="133"/>
              <w:rPr>
                <w:b/>
                <w:sz w:val="24"/>
              </w:rPr>
            </w:pPr>
            <w:r>
              <w:rPr>
                <w:b/>
                <w:sz w:val="24"/>
              </w:rPr>
              <w:t>1</w:t>
            </w:r>
          </w:p>
        </w:tc>
        <w:tc>
          <w:tcPr>
            <w:tcW w:w="811" w:type="dxa"/>
          </w:tcPr>
          <w:p w:rsidR="009C40E6" w:rsidRDefault="009C40E6">
            <w:pPr>
              <w:pStyle w:val="TableParagraph"/>
              <w:spacing w:before="0"/>
              <w:ind w:left="0"/>
              <w:rPr>
                <w:sz w:val="24"/>
              </w:rPr>
            </w:pPr>
          </w:p>
        </w:tc>
      </w:tr>
      <w:tr w:rsidR="009C40E6">
        <w:trPr>
          <w:trHeight w:val="484"/>
        </w:trPr>
        <w:tc>
          <w:tcPr>
            <w:tcW w:w="569" w:type="dxa"/>
          </w:tcPr>
          <w:p w:rsidR="009C40E6" w:rsidRDefault="009C40E6">
            <w:pPr>
              <w:pStyle w:val="TableParagraph"/>
              <w:spacing w:before="0"/>
              <w:ind w:left="0"/>
              <w:rPr>
                <w:sz w:val="24"/>
              </w:rPr>
            </w:pPr>
          </w:p>
        </w:tc>
        <w:tc>
          <w:tcPr>
            <w:tcW w:w="3010" w:type="dxa"/>
          </w:tcPr>
          <w:p w:rsidR="009C40E6" w:rsidRDefault="00BB2D62">
            <w:pPr>
              <w:pStyle w:val="TableParagraph"/>
              <w:spacing w:before="102"/>
              <w:rPr>
                <w:b/>
                <w:sz w:val="24"/>
              </w:rPr>
            </w:pPr>
            <w:r>
              <w:rPr>
                <w:b/>
                <w:sz w:val="24"/>
              </w:rPr>
              <w:t>Kokku tunde nädalas</w:t>
            </w:r>
          </w:p>
        </w:tc>
        <w:tc>
          <w:tcPr>
            <w:tcW w:w="1200" w:type="dxa"/>
          </w:tcPr>
          <w:p w:rsidR="009C40E6" w:rsidRDefault="00BB2D62">
            <w:pPr>
              <w:pStyle w:val="TableParagraph"/>
              <w:spacing w:before="102"/>
              <w:rPr>
                <w:b/>
                <w:sz w:val="24"/>
              </w:rPr>
            </w:pPr>
            <w:r>
              <w:rPr>
                <w:b/>
                <w:sz w:val="24"/>
              </w:rPr>
              <w:t>30</w:t>
            </w:r>
          </w:p>
        </w:tc>
        <w:tc>
          <w:tcPr>
            <w:tcW w:w="1292" w:type="dxa"/>
          </w:tcPr>
          <w:p w:rsidR="009C40E6" w:rsidRDefault="00BB2D62">
            <w:pPr>
              <w:pStyle w:val="TableParagraph"/>
              <w:spacing w:before="102"/>
              <w:ind w:left="134"/>
              <w:rPr>
                <w:b/>
                <w:sz w:val="24"/>
              </w:rPr>
            </w:pPr>
            <w:r>
              <w:rPr>
                <w:b/>
                <w:sz w:val="24"/>
              </w:rPr>
              <w:t>32</w:t>
            </w:r>
          </w:p>
        </w:tc>
        <w:tc>
          <w:tcPr>
            <w:tcW w:w="1104" w:type="dxa"/>
          </w:tcPr>
          <w:p w:rsidR="009C40E6" w:rsidRDefault="00BB2D62">
            <w:pPr>
              <w:pStyle w:val="TableParagraph"/>
              <w:spacing w:before="102"/>
              <w:ind w:left="133"/>
              <w:rPr>
                <w:b/>
                <w:sz w:val="24"/>
              </w:rPr>
            </w:pPr>
            <w:r>
              <w:rPr>
                <w:b/>
                <w:sz w:val="24"/>
              </w:rPr>
              <w:t>32</w:t>
            </w:r>
          </w:p>
        </w:tc>
        <w:tc>
          <w:tcPr>
            <w:tcW w:w="917" w:type="dxa"/>
          </w:tcPr>
          <w:p w:rsidR="009C40E6" w:rsidRDefault="00BB2D62">
            <w:pPr>
              <w:pStyle w:val="TableParagraph"/>
              <w:spacing w:before="102"/>
              <w:ind w:left="133"/>
              <w:rPr>
                <w:b/>
                <w:sz w:val="24"/>
              </w:rPr>
            </w:pPr>
            <w:r>
              <w:rPr>
                <w:b/>
                <w:w w:val="99"/>
                <w:sz w:val="24"/>
              </w:rPr>
              <w:t>X</w:t>
            </w:r>
          </w:p>
        </w:tc>
        <w:tc>
          <w:tcPr>
            <w:tcW w:w="811" w:type="dxa"/>
          </w:tcPr>
          <w:p w:rsidR="009C40E6" w:rsidRDefault="00BB2D62">
            <w:pPr>
              <w:pStyle w:val="TableParagraph"/>
              <w:rPr>
                <w:sz w:val="24"/>
              </w:rPr>
            </w:pPr>
            <w:r>
              <w:rPr>
                <w:w w:val="99"/>
                <w:sz w:val="24"/>
              </w:rPr>
              <w:t>X</w:t>
            </w:r>
          </w:p>
        </w:tc>
      </w:tr>
      <w:tr w:rsidR="009C40E6">
        <w:trPr>
          <w:trHeight w:val="486"/>
        </w:trPr>
        <w:tc>
          <w:tcPr>
            <w:tcW w:w="569" w:type="dxa"/>
          </w:tcPr>
          <w:p w:rsidR="009C40E6" w:rsidRDefault="009C40E6">
            <w:pPr>
              <w:pStyle w:val="TableParagraph"/>
              <w:spacing w:before="0"/>
              <w:ind w:left="0"/>
              <w:rPr>
                <w:sz w:val="24"/>
              </w:rPr>
            </w:pPr>
          </w:p>
        </w:tc>
        <w:tc>
          <w:tcPr>
            <w:tcW w:w="3010" w:type="dxa"/>
          </w:tcPr>
          <w:p w:rsidR="009C40E6" w:rsidRDefault="00BB2D62">
            <w:pPr>
              <w:pStyle w:val="TableParagraph"/>
              <w:rPr>
                <w:sz w:val="24"/>
              </w:rPr>
            </w:pPr>
            <w:r>
              <w:rPr>
                <w:sz w:val="24"/>
              </w:rPr>
              <w:t>Norm</w:t>
            </w:r>
          </w:p>
        </w:tc>
        <w:tc>
          <w:tcPr>
            <w:tcW w:w="1200" w:type="dxa"/>
          </w:tcPr>
          <w:p w:rsidR="009C40E6" w:rsidRDefault="00BB2D62">
            <w:pPr>
              <w:pStyle w:val="TableParagraph"/>
              <w:rPr>
                <w:sz w:val="24"/>
              </w:rPr>
            </w:pPr>
            <w:r>
              <w:rPr>
                <w:sz w:val="24"/>
              </w:rPr>
              <w:t>30</w:t>
            </w:r>
          </w:p>
        </w:tc>
        <w:tc>
          <w:tcPr>
            <w:tcW w:w="1292" w:type="dxa"/>
          </w:tcPr>
          <w:p w:rsidR="009C40E6" w:rsidRDefault="00BB2D62">
            <w:pPr>
              <w:pStyle w:val="TableParagraph"/>
              <w:ind w:left="134"/>
              <w:rPr>
                <w:sz w:val="24"/>
              </w:rPr>
            </w:pPr>
            <w:r>
              <w:rPr>
                <w:sz w:val="24"/>
              </w:rPr>
              <w:t>32</w:t>
            </w:r>
          </w:p>
        </w:tc>
        <w:tc>
          <w:tcPr>
            <w:tcW w:w="1104" w:type="dxa"/>
          </w:tcPr>
          <w:p w:rsidR="009C40E6" w:rsidRDefault="00BB2D62">
            <w:pPr>
              <w:pStyle w:val="TableParagraph"/>
              <w:ind w:left="133"/>
              <w:rPr>
                <w:sz w:val="24"/>
              </w:rPr>
            </w:pPr>
            <w:r>
              <w:rPr>
                <w:sz w:val="24"/>
              </w:rPr>
              <w:t>32</w:t>
            </w:r>
          </w:p>
        </w:tc>
        <w:tc>
          <w:tcPr>
            <w:tcW w:w="917" w:type="dxa"/>
          </w:tcPr>
          <w:p w:rsidR="009C40E6" w:rsidRDefault="00BB2D62">
            <w:pPr>
              <w:pStyle w:val="TableParagraph"/>
              <w:spacing w:before="102"/>
              <w:ind w:left="133"/>
              <w:rPr>
                <w:b/>
                <w:sz w:val="24"/>
              </w:rPr>
            </w:pPr>
            <w:r>
              <w:rPr>
                <w:b/>
                <w:w w:val="99"/>
                <w:sz w:val="24"/>
              </w:rPr>
              <w:t>X</w:t>
            </w:r>
          </w:p>
        </w:tc>
        <w:tc>
          <w:tcPr>
            <w:tcW w:w="811" w:type="dxa"/>
          </w:tcPr>
          <w:p w:rsidR="009C40E6" w:rsidRDefault="00BB2D62">
            <w:pPr>
              <w:pStyle w:val="TableParagraph"/>
              <w:rPr>
                <w:sz w:val="24"/>
              </w:rPr>
            </w:pPr>
            <w:r>
              <w:rPr>
                <w:w w:val="99"/>
                <w:sz w:val="24"/>
              </w:rPr>
              <w:t>X</w:t>
            </w:r>
          </w:p>
        </w:tc>
      </w:tr>
      <w:tr w:rsidR="009C40E6">
        <w:trPr>
          <w:trHeight w:val="763"/>
        </w:trPr>
        <w:tc>
          <w:tcPr>
            <w:tcW w:w="569" w:type="dxa"/>
          </w:tcPr>
          <w:p w:rsidR="009C40E6" w:rsidRDefault="009C40E6">
            <w:pPr>
              <w:pStyle w:val="TableParagraph"/>
              <w:spacing w:before="0"/>
              <w:ind w:left="0"/>
              <w:rPr>
                <w:sz w:val="24"/>
              </w:rPr>
            </w:pPr>
          </w:p>
        </w:tc>
        <w:tc>
          <w:tcPr>
            <w:tcW w:w="3010" w:type="dxa"/>
          </w:tcPr>
          <w:p w:rsidR="009C40E6" w:rsidRDefault="00BB2D62">
            <w:pPr>
              <w:pStyle w:val="TableParagraph"/>
              <w:ind w:right="1133"/>
              <w:rPr>
                <w:sz w:val="24"/>
              </w:rPr>
            </w:pPr>
            <w:r>
              <w:rPr>
                <w:sz w:val="24"/>
              </w:rPr>
              <w:t>vene keeles tunde protsentuaalselt</w:t>
            </w:r>
          </w:p>
        </w:tc>
        <w:tc>
          <w:tcPr>
            <w:tcW w:w="1200" w:type="dxa"/>
          </w:tcPr>
          <w:p w:rsidR="009C40E6" w:rsidRDefault="00BB2D62">
            <w:pPr>
              <w:pStyle w:val="TableParagraph"/>
              <w:rPr>
                <w:sz w:val="24"/>
              </w:rPr>
            </w:pPr>
            <w:r>
              <w:rPr>
                <w:sz w:val="24"/>
              </w:rPr>
              <w:t>6</w:t>
            </w:r>
          </w:p>
          <w:p w:rsidR="009C40E6" w:rsidRDefault="00BB2D62">
            <w:pPr>
              <w:pStyle w:val="TableParagraph"/>
              <w:spacing w:before="1"/>
              <w:rPr>
                <w:sz w:val="24"/>
              </w:rPr>
            </w:pPr>
            <w:r>
              <w:rPr>
                <w:sz w:val="24"/>
              </w:rPr>
              <w:t>20%</w:t>
            </w:r>
          </w:p>
        </w:tc>
        <w:tc>
          <w:tcPr>
            <w:tcW w:w="1292" w:type="dxa"/>
          </w:tcPr>
          <w:p w:rsidR="009C40E6" w:rsidRDefault="00BB2D62">
            <w:pPr>
              <w:pStyle w:val="TableParagraph"/>
              <w:ind w:left="134"/>
              <w:rPr>
                <w:sz w:val="24"/>
              </w:rPr>
            </w:pPr>
            <w:r>
              <w:rPr>
                <w:sz w:val="24"/>
              </w:rPr>
              <w:t>8</w:t>
            </w:r>
          </w:p>
          <w:p w:rsidR="009C40E6" w:rsidRDefault="00BB2D62">
            <w:pPr>
              <w:pStyle w:val="TableParagraph"/>
              <w:spacing w:before="1"/>
              <w:ind w:left="134"/>
              <w:rPr>
                <w:sz w:val="24"/>
              </w:rPr>
            </w:pPr>
            <w:r>
              <w:rPr>
                <w:sz w:val="24"/>
              </w:rPr>
              <w:t>25%</w:t>
            </w:r>
          </w:p>
        </w:tc>
        <w:tc>
          <w:tcPr>
            <w:tcW w:w="1104" w:type="dxa"/>
          </w:tcPr>
          <w:p w:rsidR="009C40E6" w:rsidRDefault="00BB2D62">
            <w:pPr>
              <w:pStyle w:val="TableParagraph"/>
              <w:ind w:left="133"/>
              <w:rPr>
                <w:sz w:val="24"/>
              </w:rPr>
            </w:pPr>
            <w:r>
              <w:rPr>
                <w:sz w:val="24"/>
              </w:rPr>
              <w:t>8</w:t>
            </w:r>
          </w:p>
          <w:p w:rsidR="009C40E6" w:rsidRDefault="00BB2D62">
            <w:pPr>
              <w:pStyle w:val="TableParagraph"/>
              <w:spacing w:before="1"/>
              <w:ind w:left="133"/>
              <w:rPr>
                <w:sz w:val="24"/>
              </w:rPr>
            </w:pPr>
            <w:r>
              <w:rPr>
                <w:sz w:val="24"/>
              </w:rPr>
              <w:t>21%</w:t>
            </w:r>
          </w:p>
        </w:tc>
        <w:tc>
          <w:tcPr>
            <w:tcW w:w="917" w:type="dxa"/>
          </w:tcPr>
          <w:p w:rsidR="009C40E6" w:rsidRDefault="00BB2D62">
            <w:pPr>
              <w:pStyle w:val="TableParagraph"/>
              <w:ind w:left="133"/>
              <w:rPr>
                <w:sz w:val="24"/>
              </w:rPr>
            </w:pPr>
            <w:r>
              <w:rPr>
                <w:w w:val="99"/>
                <w:sz w:val="24"/>
              </w:rPr>
              <w:t>X</w:t>
            </w:r>
          </w:p>
        </w:tc>
        <w:tc>
          <w:tcPr>
            <w:tcW w:w="811" w:type="dxa"/>
          </w:tcPr>
          <w:p w:rsidR="009C40E6" w:rsidRDefault="00BB2D62">
            <w:pPr>
              <w:pStyle w:val="TableParagraph"/>
              <w:rPr>
                <w:sz w:val="24"/>
              </w:rPr>
            </w:pPr>
            <w:r>
              <w:rPr>
                <w:w w:val="99"/>
                <w:sz w:val="24"/>
              </w:rPr>
              <w:t>X</w:t>
            </w:r>
          </w:p>
        </w:tc>
      </w:tr>
      <w:tr w:rsidR="009C40E6">
        <w:trPr>
          <w:trHeight w:val="760"/>
        </w:trPr>
        <w:tc>
          <w:tcPr>
            <w:tcW w:w="569" w:type="dxa"/>
          </w:tcPr>
          <w:p w:rsidR="009C40E6" w:rsidRDefault="009C40E6">
            <w:pPr>
              <w:pStyle w:val="TableParagraph"/>
              <w:spacing w:before="0"/>
              <w:ind w:left="0"/>
              <w:rPr>
                <w:sz w:val="24"/>
              </w:rPr>
            </w:pPr>
          </w:p>
        </w:tc>
        <w:tc>
          <w:tcPr>
            <w:tcW w:w="3010" w:type="dxa"/>
          </w:tcPr>
          <w:p w:rsidR="009C40E6" w:rsidRDefault="00BB2D62">
            <w:pPr>
              <w:pStyle w:val="TableParagraph"/>
              <w:ind w:right="1146"/>
              <w:rPr>
                <w:sz w:val="24"/>
              </w:rPr>
            </w:pPr>
            <w:r>
              <w:rPr>
                <w:sz w:val="24"/>
              </w:rPr>
              <w:t>eesti keeles tunde protsentuaalselt</w:t>
            </w:r>
          </w:p>
        </w:tc>
        <w:tc>
          <w:tcPr>
            <w:tcW w:w="1200" w:type="dxa"/>
          </w:tcPr>
          <w:p w:rsidR="009C40E6" w:rsidRDefault="00BB2D62">
            <w:pPr>
              <w:pStyle w:val="TableParagraph"/>
              <w:rPr>
                <w:sz w:val="24"/>
              </w:rPr>
            </w:pPr>
            <w:r>
              <w:rPr>
                <w:sz w:val="24"/>
              </w:rPr>
              <w:t>21</w:t>
            </w:r>
          </w:p>
          <w:p w:rsidR="009C40E6" w:rsidRDefault="00BB2D62">
            <w:pPr>
              <w:pStyle w:val="TableParagraph"/>
              <w:spacing w:before="0"/>
              <w:rPr>
                <w:sz w:val="24"/>
              </w:rPr>
            </w:pPr>
            <w:r>
              <w:rPr>
                <w:sz w:val="24"/>
              </w:rPr>
              <w:t>70%</w:t>
            </w:r>
          </w:p>
        </w:tc>
        <w:tc>
          <w:tcPr>
            <w:tcW w:w="1292" w:type="dxa"/>
          </w:tcPr>
          <w:p w:rsidR="009C40E6" w:rsidRDefault="00BB2D62">
            <w:pPr>
              <w:pStyle w:val="TableParagraph"/>
              <w:ind w:left="134"/>
              <w:rPr>
                <w:sz w:val="24"/>
              </w:rPr>
            </w:pPr>
            <w:r>
              <w:rPr>
                <w:sz w:val="24"/>
              </w:rPr>
              <w:t>21</w:t>
            </w:r>
          </w:p>
          <w:p w:rsidR="009C40E6" w:rsidRDefault="00BB2D62">
            <w:pPr>
              <w:pStyle w:val="TableParagraph"/>
              <w:spacing w:before="0"/>
              <w:ind w:left="134"/>
              <w:rPr>
                <w:sz w:val="24"/>
              </w:rPr>
            </w:pPr>
            <w:r>
              <w:rPr>
                <w:sz w:val="24"/>
              </w:rPr>
              <w:t>65%</w:t>
            </w:r>
          </w:p>
        </w:tc>
        <w:tc>
          <w:tcPr>
            <w:tcW w:w="1104" w:type="dxa"/>
          </w:tcPr>
          <w:p w:rsidR="009C40E6" w:rsidRDefault="00BB2D62">
            <w:pPr>
              <w:pStyle w:val="TableParagraph"/>
              <w:ind w:left="133"/>
              <w:rPr>
                <w:sz w:val="24"/>
              </w:rPr>
            </w:pPr>
            <w:r>
              <w:rPr>
                <w:sz w:val="24"/>
              </w:rPr>
              <w:t>21</w:t>
            </w:r>
          </w:p>
          <w:p w:rsidR="009C40E6" w:rsidRDefault="00BB2D62">
            <w:pPr>
              <w:pStyle w:val="TableParagraph"/>
              <w:spacing w:before="0"/>
              <w:ind w:left="133"/>
              <w:rPr>
                <w:sz w:val="24"/>
              </w:rPr>
            </w:pPr>
            <w:r>
              <w:rPr>
                <w:sz w:val="24"/>
              </w:rPr>
              <w:t>65%</w:t>
            </w:r>
          </w:p>
        </w:tc>
        <w:tc>
          <w:tcPr>
            <w:tcW w:w="917" w:type="dxa"/>
          </w:tcPr>
          <w:p w:rsidR="009C40E6" w:rsidRDefault="00BB2D62">
            <w:pPr>
              <w:pStyle w:val="TableParagraph"/>
              <w:ind w:left="133"/>
              <w:rPr>
                <w:sz w:val="24"/>
              </w:rPr>
            </w:pPr>
            <w:r>
              <w:rPr>
                <w:w w:val="99"/>
                <w:sz w:val="24"/>
              </w:rPr>
              <w:t>X</w:t>
            </w:r>
          </w:p>
        </w:tc>
        <w:tc>
          <w:tcPr>
            <w:tcW w:w="811" w:type="dxa"/>
          </w:tcPr>
          <w:p w:rsidR="009C40E6" w:rsidRDefault="00BB2D62">
            <w:pPr>
              <w:pStyle w:val="TableParagraph"/>
              <w:rPr>
                <w:sz w:val="24"/>
              </w:rPr>
            </w:pPr>
            <w:r>
              <w:rPr>
                <w:w w:val="99"/>
                <w:sz w:val="24"/>
              </w:rPr>
              <w:t>X</w:t>
            </w:r>
          </w:p>
        </w:tc>
      </w:tr>
      <w:tr w:rsidR="009C40E6">
        <w:trPr>
          <w:trHeight w:val="762"/>
        </w:trPr>
        <w:tc>
          <w:tcPr>
            <w:tcW w:w="569" w:type="dxa"/>
          </w:tcPr>
          <w:p w:rsidR="009C40E6" w:rsidRDefault="009C40E6">
            <w:pPr>
              <w:pStyle w:val="TableParagraph"/>
              <w:spacing w:before="0"/>
              <w:ind w:left="0"/>
              <w:rPr>
                <w:sz w:val="24"/>
              </w:rPr>
            </w:pPr>
          </w:p>
        </w:tc>
        <w:tc>
          <w:tcPr>
            <w:tcW w:w="3010" w:type="dxa"/>
          </w:tcPr>
          <w:p w:rsidR="009C40E6" w:rsidRDefault="00BB2D62">
            <w:pPr>
              <w:pStyle w:val="TableParagraph"/>
              <w:ind w:right="946"/>
              <w:rPr>
                <w:sz w:val="24"/>
              </w:rPr>
            </w:pPr>
            <w:r>
              <w:rPr>
                <w:sz w:val="24"/>
              </w:rPr>
              <w:t>inglise keeles tunde protsentuaalselt</w:t>
            </w:r>
          </w:p>
        </w:tc>
        <w:tc>
          <w:tcPr>
            <w:tcW w:w="1200" w:type="dxa"/>
          </w:tcPr>
          <w:p w:rsidR="009C40E6" w:rsidRDefault="00BB2D62">
            <w:pPr>
              <w:pStyle w:val="TableParagraph"/>
              <w:rPr>
                <w:sz w:val="24"/>
              </w:rPr>
            </w:pPr>
            <w:r>
              <w:rPr>
                <w:sz w:val="24"/>
              </w:rPr>
              <w:t>3</w:t>
            </w:r>
          </w:p>
          <w:p w:rsidR="009C40E6" w:rsidRDefault="00BB2D62">
            <w:pPr>
              <w:pStyle w:val="TableParagraph"/>
              <w:spacing w:before="0"/>
              <w:rPr>
                <w:sz w:val="24"/>
              </w:rPr>
            </w:pPr>
            <w:r>
              <w:rPr>
                <w:sz w:val="24"/>
              </w:rPr>
              <w:t>10%</w:t>
            </w:r>
          </w:p>
        </w:tc>
        <w:tc>
          <w:tcPr>
            <w:tcW w:w="1292" w:type="dxa"/>
          </w:tcPr>
          <w:p w:rsidR="009C40E6" w:rsidRDefault="00BB2D62">
            <w:pPr>
              <w:pStyle w:val="TableParagraph"/>
              <w:ind w:left="134"/>
              <w:rPr>
                <w:sz w:val="24"/>
              </w:rPr>
            </w:pPr>
            <w:r>
              <w:rPr>
                <w:sz w:val="24"/>
              </w:rPr>
              <w:t>3</w:t>
            </w:r>
          </w:p>
          <w:p w:rsidR="009C40E6" w:rsidRDefault="00BB2D62">
            <w:pPr>
              <w:pStyle w:val="TableParagraph"/>
              <w:spacing w:before="0"/>
              <w:ind w:left="134"/>
              <w:rPr>
                <w:sz w:val="24"/>
              </w:rPr>
            </w:pPr>
            <w:r>
              <w:rPr>
                <w:sz w:val="24"/>
              </w:rPr>
              <w:t>9%</w:t>
            </w:r>
          </w:p>
        </w:tc>
        <w:tc>
          <w:tcPr>
            <w:tcW w:w="1104" w:type="dxa"/>
          </w:tcPr>
          <w:p w:rsidR="009C40E6" w:rsidRDefault="00BB2D62">
            <w:pPr>
              <w:pStyle w:val="TableParagraph"/>
              <w:ind w:left="133"/>
              <w:rPr>
                <w:sz w:val="24"/>
              </w:rPr>
            </w:pPr>
            <w:r>
              <w:rPr>
                <w:sz w:val="24"/>
              </w:rPr>
              <w:t>3</w:t>
            </w:r>
          </w:p>
          <w:p w:rsidR="009C40E6" w:rsidRDefault="00BB2D62">
            <w:pPr>
              <w:pStyle w:val="TableParagraph"/>
              <w:spacing w:before="0"/>
              <w:ind w:left="133"/>
              <w:rPr>
                <w:sz w:val="24"/>
              </w:rPr>
            </w:pPr>
            <w:r>
              <w:rPr>
                <w:sz w:val="24"/>
              </w:rPr>
              <w:t>9%</w:t>
            </w:r>
          </w:p>
        </w:tc>
        <w:tc>
          <w:tcPr>
            <w:tcW w:w="917" w:type="dxa"/>
          </w:tcPr>
          <w:p w:rsidR="009C40E6" w:rsidRDefault="00BB2D62">
            <w:pPr>
              <w:pStyle w:val="TableParagraph"/>
              <w:ind w:left="133"/>
              <w:rPr>
                <w:sz w:val="24"/>
              </w:rPr>
            </w:pPr>
            <w:r>
              <w:rPr>
                <w:w w:val="99"/>
                <w:sz w:val="24"/>
              </w:rPr>
              <w:t>X</w:t>
            </w:r>
          </w:p>
        </w:tc>
        <w:tc>
          <w:tcPr>
            <w:tcW w:w="811" w:type="dxa"/>
          </w:tcPr>
          <w:p w:rsidR="009C40E6" w:rsidRDefault="00BB2D62">
            <w:pPr>
              <w:pStyle w:val="TableParagraph"/>
              <w:rPr>
                <w:sz w:val="24"/>
              </w:rPr>
            </w:pPr>
            <w:r>
              <w:rPr>
                <w:w w:val="99"/>
                <w:sz w:val="24"/>
              </w:rPr>
              <w:t>X</w:t>
            </w:r>
          </w:p>
        </w:tc>
      </w:tr>
    </w:tbl>
    <w:p w:rsidR="009C40E6" w:rsidRDefault="009C40E6">
      <w:pPr>
        <w:rPr>
          <w:sz w:val="24"/>
        </w:rPr>
        <w:sectPr w:rsidR="009C40E6">
          <w:pgSz w:w="11910" w:h="16840"/>
          <w:pgMar w:top="1320" w:right="1220" w:bottom="280" w:left="1200" w:header="708" w:footer="708" w:gutter="0"/>
          <w:cols w:space="708"/>
        </w:sectPr>
      </w:pPr>
    </w:p>
    <w:p w:rsidR="009C40E6" w:rsidRDefault="00BB2D62">
      <w:pPr>
        <w:spacing w:before="76"/>
        <w:ind w:left="216"/>
        <w:rPr>
          <w:b/>
          <w:sz w:val="24"/>
        </w:rPr>
      </w:pPr>
      <w:r>
        <w:rPr>
          <w:b/>
          <w:sz w:val="24"/>
        </w:rPr>
        <w:lastRenderedPageBreak/>
        <w:t>Lihtsustatud õppe tunnijaotusplaan</w:t>
      </w:r>
    </w:p>
    <w:p w:rsidR="009C40E6" w:rsidRDefault="009C40E6">
      <w:pPr>
        <w:pStyle w:val="Kehatekst"/>
        <w:spacing w:before="6" w:after="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16"/>
        <w:gridCol w:w="783"/>
        <w:gridCol w:w="782"/>
        <w:gridCol w:w="782"/>
        <w:gridCol w:w="785"/>
        <w:gridCol w:w="782"/>
        <w:gridCol w:w="782"/>
        <w:gridCol w:w="782"/>
        <w:gridCol w:w="785"/>
        <w:gridCol w:w="782"/>
      </w:tblGrid>
      <w:tr w:rsidR="009C40E6">
        <w:trPr>
          <w:trHeight w:val="630"/>
        </w:trPr>
        <w:tc>
          <w:tcPr>
            <w:tcW w:w="2016" w:type="dxa"/>
          </w:tcPr>
          <w:p w:rsidR="009C40E6" w:rsidRDefault="00BB2D62">
            <w:pPr>
              <w:pStyle w:val="TableParagraph"/>
              <w:spacing w:before="0" w:line="273" w:lineRule="exact"/>
              <w:ind w:left="107"/>
              <w:rPr>
                <w:b/>
                <w:sz w:val="24"/>
              </w:rPr>
            </w:pPr>
            <w:r>
              <w:rPr>
                <w:b/>
                <w:sz w:val="24"/>
              </w:rPr>
              <w:t>Õppeained</w:t>
            </w:r>
          </w:p>
        </w:tc>
        <w:tc>
          <w:tcPr>
            <w:tcW w:w="7045" w:type="dxa"/>
            <w:gridSpan w:val="9"/>
          </w:tcPr>
          <w:p w:rsidR="009C40E6" w:rsidRDefault="00BB2D62">
            <w:pPr>
              <w:pStyle w:val="TableParagraph"/>
              <w:spacing w:before="0" w:line="273" w:lineRule="exact"/>
              <w:ind w:left="102"/>
              <w:rPr>
                <w:b/>
                <w:sz w:val="24"/>
              </w:rPr>
            </w:pPr>
            <w:r>
              <w:rPr>
                <w:b/>
                <w:sz w:val="24"/>
              </w:rPr>
              <w:t>Klassid</w:t>
            </w:r>
          </w:p>
        </w:tc>
      </w:tr>
      <w:tr w:rsidR="009C40E6">
        <w:trPr>
          <w:trHeight w:val="275"/>
        </w:trPr>
        <w:tc>
          <w:tcPr>
            <w:tcW w:w="2016" w:type="dxa"/>
          </w:tcPr>
          <w:p w:rsidR="009C40E6" w:rsidRDefault="009C40E6">
            <w:pPr>
              <w:pStyle w:val="TableParagraph"/>
              <w:spacing w:before="0"/>
              <w:ind w:left="0"/>
              <w:rPr>
                <w:sz w:val="20"/>
              </w:rPr>
            </w:pPr>
          </w:p>
        </w:tc>
        <w:tc>
          <w:tcPr>
            <w:tcW w:w="783" w:type="dxa"/>
          </w:tcPr>
          <w:p w:rsidR="009C40E6" w:rsidRDefault="00BB2D62">
            <w:pPr>
              <w:pStyle w:val="TableParagraph"/>
              <w:spacing w:before="0" w:line="256" w:lineRule="exact"/>
              <w:ind w:left="110"/>
              <w:rPr>
                <w:b/>
                <w:sz w:val="24"/>
              </w:rPr>
            </w:pPr>
            <w:r>
              <w:rPr>
                <w:b/>
                <w:sz w:val="24"/>
              </w:rPr>
              <w:t>1.</w:t>
            </w:r>
          </w:p>
        </w:tc>
        <w:tc>
          <w:tcPr>
            <w:tcW w:w="782" w:type="dxa"/>
          </w:tcPr>
          <w:p w:rsidR="009C40E6" w:rsidRDefault="00BB2D62">
            <w:pPr>
              <w:pStyle w:val="TableParagraph"/>
              <w:spacing w:before="0" w:line="256" w:lineRule="exact"/>
              <w:ind w:left="110"/>
              <w:rPr>
                <w:b/>
                <w:sz w:val="24"/>
              </w:rPr>
            </w:pPr>
            <w:r>
              <w:rPr>
                <w:b/>
                <w:sz w:val="24"/>
              </w:rPr>
              <w:t>2.</w:t>
            </w:r>
          </w:p>
        </w:tc>
        <w:tc>
          <w:tcPr>
            <w:tcW w:w="782" w:type="dxa"/>
          </w:tcPr>
          <w:p w:rsidR="009C40E6" w:rsidRDefault="00BB2D62">
            <w:pPr>
              <w:pStyle w:val="TableParagraph"/>
              <w:spacing w:before="0" w:line="256" w:lineRule="exact"/>
              <w:ind w:left="108"/>
              <w:rPr>
                <w:b/>
                <w:sz w:val="24"/>
              </w:rPr>
            </w:pPr>
            <w:r>
              <w:rPr>
                <w:b/>
                <w:sz w:val="24"/>
              </w:rPr>
              <w:t>3.</w:t>
            </w:r>
          </w:p>
        </w:tc>
        <w:tc>
          <w:tcPr>
            <w:tcW w:w="785" w:type="dxa"/>
          </w:tcPr>
          <w:p w:rsidR="009C40E6" w:rsidRDefault="00BB2D62">
            <w:pPr>
              <w:pStyle w:val="TableParagraph"/>
              <w:spacing w:before="0" w:line="256" w:lineRule="exact"/>
              <w:ind w:left="110"/>
              <w:rPr>
                <w:b/>
                <w:sz w:val="24"/>
              </w:rPr>
            </w:pPr>
            <w:r>
              <w:rPr>
                <w:b/>
                <w:sz w:val="24"/>
              </w:rPr>
              <w:t>4.</w:t>
            </w:r>
          </w:p>
        </w:tc>
        <w:tc>
          <w:tcPr>
            <w:tcW w:w="782" w:type="dxa"/>
          </w:tcPr>
          <w:p w:rsidR="009C40E6" w:rsidRDefault="00BB2D62">
            <w:pPr>
              <w:pStyle w:val="TableParagraph"/>
              <w:spacing w:before="0" w:line="256" w:lineRule="exact"/>
              <w:ind w:left="108"/>
              <w:rPr>
                <w:b/>
                <w:sz w:val="24"/>
              </w:rPr>
            </w:pPr>
            <w:r>
              <w:rPr>
                <w:b/>
                <w:sz w:val="24"/>
              </w:rPr>
              <w:t>5.</w:t>
            </w:r>
          </w:p>
        </w:tc>
        <w:tc>
          <w:tcPr>
            <w:tcW w:w="782" w:type="dxa"/>
          </w:tcPr>
          <w:p w:rsidR="009C40E6" w:rsidRDefault="00BB2D62">
            <w:pPr>
              <w:pStyle w:val="TableParagraph"/>
              <w:spacing w:before="0" w:line="256" w:lineRule="exact"/>
              <w:ind w:left="109"/>
              <w:rPr>
                <w:b/>
                <w:sz w:val="24"/>
              </w:rPr>
            </w:pPr>
            <w:r>
              <w:rPr>
                <w:b/>
                <w:sz w:val="24"/>
              </w:rPr>
              <w:t>6.</w:t>
            </w:r>
          </w:p>
        </w:tc>
        <w:tc>
          <w:tcPr>
            <w:tcW w:w="782" w:type="dxa"/>
          </w:tcPr>
          <w:p w:rsidR="009C40E6" w:rsidRDefault="00BB2D62">
            <w:pPr>
              <w:pStyle w:val="TableParagraph"/>
              <w:spacing w:before="0" w:line="256" w:lineRule="exact"/>
              <w:ind w:left="111"/>
              <w:rPr>
                <w:b/>
                <w:sz w:val="24"/>
              </w:rPr>
            </w:pPr>
            <w:r>
              <w:rPr>
                <w:b/>
                <w:sz w:val="24"/>
              </w:rPr>
              <w:t>7.</w:t>
            </w:r>
          </w:p>
        </w:tc>
        <w:tc>
          <w:tcPr>
            <w:tcW w:w="785" w:type="dxa"/>
          </w:tcPr>
          <w:p w:rsidR="009C40E6" w:rsidRDefault="00BB2D62">
            <w:pPr>
              <w:pStyle w:val="TableParagraph"/>
              <w:spacing w:before="0" w:line="256" w:lineRule="exact"/>
              <w:ind w:left="112"/>
              <w:rPr>
                <w:b/>
                <w:sz w:val="24"/>
              </w:rPr>
            </w:pPr>
            <w:r>
              <w:rPr>
                <w:b/>
                <w:sz w:val="24"/>
              </w:rPr>
              <w:t>8.</w:t>
            </w:r>
          </w:p>
        </w:tc>
        <w:tc>
          <w:tcPr>
            <w:tcW w:w="782" w:type="dxa"/>
          </w:tcPr>
          <w:p w:rsidR="009C40E6" w:rsidRDefault="00BB2D62">
            <w:pPr>
              <w:pStyle w:val="TableParagraph"/>
              <w:spacing w:before="0" w:line="256" w:lineRule="exact"/>
              <w:ind w:left="110"/>
              <w:rPr>
                <w:b/>
                <w:sz w:val="24"/>
              </w:rPr>
            </w:pPr>
            <w:r>
              <w:rPr>
                <w:b/>
                <w:sz w:val="24"/>
              </w:rPr>
              <w:t>9.</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eesti keel</w:t>
            </w:r>
          </w:p>
        </w:tc>
        <w:tc>
          <w:tcPr>
            <w:tcW w:w="783" w:type="dxa"/>
          </w:tcPr>
          <w:p w:rsidR="009C40E6" w:rsidRDefault="00BB2D62">
            <w:pPr>
              <w:pStyle w:val="TableParagraph"/>
              <w:spacing w:before="0" w:line="256" w:lineRule="exact"/>
              <w:ind w:left="110"/>
              <w:rPr>
                <w:sz w:val="24"/>
              </w:rPr>
            </w:pPr>
            <w:r>
              <w:rPr>
                <w:sz w:val="24"/>
              </w:rPr>
              <w:t>7</w:t>
            </w:r>
          </w:p>
        </w:tc>
        <w:tc>
          <w:tcPr>
            <w:tcW w:w="782" w:type="dxa"/>
          </w:tcPr>
          <w:p w:rsidR="009C40E6" w:rsidRDefault="00BB2D62">
            <w:pPr>
              <w:pStyle w:val="TableParagraph"/>
              <w:spacing w:before="0" w:line="256" w:lineRule="exact"/>
              <w:ind w:left="110"/>
              <w:rPr>
                <w:sz w:val="24"/>
              </w:rPr>
            </w:pPr>
            <w:r>
              <w:rPr>
                <w:sz w:val="24"/>
              </w:rPr>
              <w:t>9</w:t>
            </w:r>
          </w:p>
        </w:tc>
        <w:tc>
          <w:tcPr>
            <w:tcW w:w="782" w:type="dxa"/>
          </w:tcPr>
          <w:p w:rsidR="009C40E6" w:rsidRDefault="00BB2D62">
            <w:pPr>
              <w:pStyle w:val="TableParagraph"/>
              <w:spacing w:before="0" w:line="256" w:lineRule="exact"/>
              <w:ind w:left="108"/>
              <w:rPr>
                <w:sz w:val="24"/>
              </w:rPr>
            </w:pPr>
            <w:r>
              <w:rPr>
                <w:sz w:val="24"/>
              </w:rPr>
              <w:t>8</w:t>
            </w:r>
          </w:p>
        </w:tc>
        <w:tc>
          <w:tcPr>
            <w:tcW w:w="785" w:type="dxa"/>
          </w:tcPr>
          <w:p w:rsidR="009C40E6" w:rsidRDefault="00BB2D62">
            <w:pPr>
              <w:pStyle w:val="TableParagraph"/>
              <w:spacing w:before="0" w:line="256" w:lineRule="exact"/>
              <w:ind w:left="110"/>
              <w:rPr>
                <w:sz w:val="24"/>
              </w:rPr>
            </w:pPr>
            <w:r>
              <w:rPr>
                <w:sz w:val="24"/>
              </w:rPr>
              <w:t>8</w:t>
            </w:r>
          </w:p>
        </w:tc>
        <w:tc>
          <w:tcPr>
            <w:tcW w:w="782" w:type="dxa"/>
          </w:tcPr>
          <w:p w:rsidR="009C40E6" w:rsidRDefault="00BB2D62">
            <w:pPr>
              <w:pStyle w:val="TableParagraph"/>
              <w:spacing w:before="0" w:line="256" w:lineRule="exact"/>
              <w:ind w:left="108"/>
              <w:rPr>
                <w:sz w:val="24"/>
              </w:rPr>
            </w:pPr>
            <w:r>
              <w:rPr>
                <w:sz w:val="24"/>
              </w:rPr>
              <w:t>7</w:t>
            </w:r>
          </w:p>
        </w:tc>
        <w:tc>
          <w:tcPr>
            <w:tcW w:w="782" w:type="dxa"/>
          </w:tcPr>
          <w:p w:rsidR="009C40E6" w:rsidRDefault="00BB2D62">
            <w:pPr>
              <w:pStyle w:val="TableParagraph"/>
              <w:spacing w:before="0" w:line="256" w:lineRule="exact"/>
              <w:ind w:left="109"/>
              <w:rPr>
                <w:sz w:val="24"/>
              </w:rPr>
            </w:pPr>
            <w:r>
              <w:rPr>
                <w:sz w:val="24"/>
              </w:rPr>
              <w:t>6</w:t>
            </w:r>
          </w:p>
        </w:tc>
        <w:tc>
          <w:tcPr>
            <w:tcW w:w="782" w:type="dxa"/>
          </w:tcPr>
          <w:p w:rsidR="009C40E6" w:rsidRDefault="00BB2D62">
            <w:pPr>
              <w:pStyle w:val="TableParagraph"/>
              <w:spacing w:before="0" w:line="256" w:lineRule="exact"/>
              <w:ind w:left="111"/>
              <w:rPr>
                <w:sz w:val="24"/>
              </w:rPr>
            </w:pPr>
            <w:r>
              <w:rPr>
                <w:sz w:val="24"/>
              </w:rPr>
              <w:t>6</w:t>
            </w:r>
          </w:p>
        </w:tc>
        <w:tc>
          <w:tcPr>
            <w:tcW w:w="785" w:type="dxa"/>
          </w:tcPr>
          <w:p w:rsidR="009C40E6" w:rsidRDefault="00BB2D62">
            <w:pPr>
              <w:pStyle w:val="TableParagraph"/>
              <w:spacing w:before="0" w:line="256" w:lineRule="exact"/>
              <w:ind w:left="112"/>
              <w:rPr>
                <w:sz w:val="24"/>
              </w:rPr>
            </w:pPr>
            <w:r>
              <w:rPr>
                <w:sz w:val="24"/>
              </w:rPr>
              <w:t>6</w:t>
            </w:r>
          </w:p>
        </w:tc>
        <w:tc>
          <w:tcPr>
            <w:tcW w:w="782" w:type="dxa"/>
          </w:tcPr>
          <w:p w:rsidR="009C40E6" w:rsidRDefault="00BB2D62">
            <w:pPr>
              <w:pStyle w:val="TableParagraph"/>
              <w:spacing w:before="0" w:line="256" w:lineRule="exact"/>
              <w:ind w:left="110"/>
              <w:rPr>
                <w:sz w:val="24"/>
              </w:rPr>
            </w:pPr>
            <w:r>
              <w:rPr>
                <w:sz w:val="24"/>
              </w:rPr>
              <w:t>6</w:t>
            </w:r>
          </w:p>
        </w:tc>
      </w:tr>
      <w:tr w:rsidR="009C40E6">
        <w:trPr>
          <w:trHeight w:val="277"/>
        </w:trPr>
        <w:tc>
          <w:tcPr>
            <w:tcW w:w="2016" w:type="dxa"/>
          </w:tcPr>
          <w:p w:rsidR="009C40E6" w:rsidRDefault="00BB2D62">
            <w:pPr>
              <w:pStyle w:val="TableParagraph"/>
              <w:spacing w:before="0" w:line="258" w:lineRule="exact"/>
              <w:ind w:left="107"/>
              <w:rPr>
                <w:sz w:val="24"/>
              </w:rPr>
            </w:pPr>
            <w:r>
              <w:rPr>
                <w:sz w:val="24"/>
              </w:rPr>
              <w:t>võõrkeel</w:t>
            </w:r>
          </w:p>
        </w:tc>
        <w:tc>
          <w:tcPr>
            <w:tcW w:w="783" w:type="dxa"/>
          </w:tcPr>
          <w:p w:rsidR="009C40E6" w:rsidRDefault="009C40E6">
            <w:pPr>
              <w:pStyle w:val="TableParagraph"/>
              <w:spacing w:before="0"/>
              <w:ind w:left="0"/>
              <w:rPr>
                <w:sz w:val="20"/>
              </w:rPr>
            </w:pPr>
          </w:p>
        </w:tc>
        <w:tc>
          <w:tcPr>
            <w:tcW w:w="782" w:type="dxa"/>
          </w:tcPr>
          <w:p w:rsidR="009C40E6" w:rsidRDefault="009C40E6">
            <w:pPr>
              <w:pStyle w:val="TableParagraph"/>
              <w:spacing w:before="0"/>
              <w:ind w:left="0"/>
              <w:rPr>
                <w:sz w:val="20"/>
              </w:rPr>
            </w:pPr>
          </w:p>
        </w:tc>
        <w:tc>
          <w:tcPr>
            <w:tcW w:w="782" w:type="dxa"/>
          </w:tcPr>
          <w:p w:rsidR="009C40E6" w:rsidRDefault="009C40E6">
            <w:pPr>
              <w:pStyle w:val="TableParagraph"/>
              <w:spacing w:before="0"/>
              <w:ind w:left="0"/>
              <w:rPr>
                <w:sz w:val="20"/>
              </w:rPr>
            </w:pPr>
          </w:p>
        </w:tc>
        <w:tc>
          <w:tcPr>
            <w:tcW w:w="785" w:type="dxa"/>
          </w:tcPr>
          <w:p w:rsidR="009C40E6" w:rsidRDefault="009C40E6">
            <w:pPr>
              <w:pStyle w:val="TableParagraph"/>
              <w:spacing w:before="0"/>
              <w:ind w:left="0"/>
              <w:rPr>
                <w:sz w:val="20"/>
              </w:rPr>
            </w:pPr>
          </w:p>
        </w:tc>
        <w:tc>
          <w:tcPr>
            <w:tcW w:w="782" w:type="dxa"/>
          </w:tcPr>
          <w:p w:rsidR="009C40E6" w:rsidRDefault="00BB2D62">
            <w:pPr>
              <w:pStyle w:val="TableParagraph"/>
              <w:spacing w:before="0" w:line="258" w:lineRule="exact"/>
              <w:ind w:left="108"/>
              <w:rPr>
                <w:sz w:val="24"/>
              </w:rPr>
            </w:pPr>
            <w:r>
              <w:rPr>
                <w:sz w:val="24"/>
              </w:rPr>
              <w:t>2</w:t>
            </w:r>
          </w:p>
        </w:tc>
        <w:tc>
          <w:tcPr>
            <w:tcW w:w="782" w:type="dxa"/>
          </w:tcPr>
          <w:p w:rsidR="009C40E6" w:rsidRDefault="00BB2D62">
            <w:pPr>
              <w:pStyle w:val="TableParagraph"/>
              <w:spacing w:before="0" w:line="258" w:lineRule="exact"/>
              <w:ind w:left="109"/>
              <w:rPr>
                <w:sz w:val="24"/>
              </w:rPr>
            </w:pPr>
            <w:r>
              <w:rPr>
                <w:sz w:val="24"/>
              </w:rPr>
              <w:t>2</w:t>
            </w:r>
          </w:p>
        </w:tc>
        <w:tc>
          <w:tcPr>
            <w:tcW w:w="782" w:type="dxa"/>
          </w:tcPr>
          <w:p w:rsidR="009C40E6" w:rsidRDefault="00BB2D62">
            <w:pPr>
              <w:pStyle w:val="TableParagraph"/>
              <w:spacing w:before="0" w:line="258" w:lineRule="exact"/>
              <w:ind w:left="111"/>
              <w:rPr>
                <w:sz w:val="24"/>
              </w:rPr>
            </w:pPr>
            <w:r>
              <w:rPr>
                <w:sz w:val="24"/>
              </w:rPr>
              <w:t>2</w:t>
            </w:r>
          </w:p>
        </w:tc>
        <w:tc>
          <w:tcPr>
            <w:tcW w:w="785" w:type="dxa"/>
          </w:tcPr>
          <w:p w:rsidR="009C40E6" w:rsidRDefault="00BB2D62">
            <w:pPr>
              <w:pStyle w:val="TableParagraph"/>
              <w:spacing w:before="0" w:line="258" w:lineRule="exact"/>
              <w:ind w:left="112"/>
              <w:rPr>
                <w:sz w:val="24"/>
              </w:rPr>
            </w:pPr>
            <w:r>
              <w:rPr>
                <w:sz w:val="24"/>
              </w:rPr>
              <w:t>2</w:t>
            </w:r>
          </w:p>
        </w:tc>
        <w:tc>
          <w:tcPr>
            <w:tcW w:w="782" w:type="dxa"/>
          </w:tcPr>
          <w:p w:rsidR="009C40E6" w:rsidRDefault="00BB2D62">
            <w:pPr>
              <w:pStyle w:val="TableParagraph"/>
              <w:spacing w:before="0" w:line="258" w:lineRule="exact"/>
              <w:ind w:left="110"/>
              <w:rPr>
                <w:sz w:val="24"/>
              </w:rPr>
            </w:pPr>
            <w:r>
              <w:rPr>
                <w:sz w:val="24"/>
              </w:rPr>
              <w:t>2</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matemaatika</w:t>
            </w:r>
          </w:p>
        </w:tc>
        <w:tc>
          <w:tcPr>
            <w:tcW w:w="783" w:type="dxa"/>
          </w:tcPr>
          <w:p w:rsidR="009C40E6" w:rsidRDefault="00BB2D62">
            <w:pPr>
              <w:pStyle w:val="TableParagraph"/>
              <w:spacing w:before="0" w:line="256" w:lineRule="exact"/>
              <w:ind w:left="110"/>
              <w:rPr>
                <w:sz w:val="24"/>
              </w:rPr>
            </w:pPr>
            <w:r>
              <w:rPr>
                <w:sz w:val="24"/>
              </w:rPr>
              <w:t>5</w:t>
            </w:r>
          </w:p>
        </w:tc>
        <w:tc>
          <w:tcPr>
            <w:tcW w:w="782" w:type="dxa"/>
          </w:tcPr>
          <w:p w:rsidR="009C40E6" w:rsidRDefault="00BB2D62">
            <w:pPr>
              <w:pStyle w:val="TableParagraph"/>
              <w:spacing w:before="0" w:line="256" w:lineRule="exact"/>
              <w:ind w:left="110"/>
              <w:rPr>
                <w:sz w:val="24"/>
              </w:rPr>
            </w:pPr>
            <w:r>
              <w:rPr>
                <w:sz w:val="24"/>
              </w:rPr>
              <w:t>5</w:t>
            </w:r>
          </w:p>
        </w:tc>
        <w:tc>
          <w:tcPr>
            <w:tcW w:w="782" w:type="dxa"/>
          </w:tcPr>
          <w:p w:rsidR="009C40E6" w:rsidRDefault="00BB2D62">
            <w:pPr>
              <w:pStyle w:val="TableParagraph"/>
              <w:spacing w:before="0" w:line="256" w:lineRule="exact"/>
              <w:ind w:left="108"/>
              <w:rPr>
                <w:sz w:val="24"/>
              </w:rPr>
            </w:pPr>
            <w:r>
              <w:rPr>
                <w:sz w:val="24"/>
              </w:rPr>
              <w:t>5</w:t>
            </w:r>
          </w:p>
        </w:tc>
        <w:tc>
          <w:tcPr>
            <w:tcW w:w="785" w:type="dxa"/>
          </w:tcPr>
          <w:p w:rsidR="009C40E6" w:rsidRDefault="00BB2D62">
            <w:pPr>
              <w:pStyle w:val="TableParagraph"/>
              <w:spacing w:before="0" w:line="256" w:lineRule="exact"/>
              <w:ind w:left="110"/>
              <w:rPr>
                <w:sz w:val="24"/>
              </w:rPr>
            </w:pPr>
            <w:r>
              <w:rPr>
                <w:sz w:val="24"/>
              </w:rPr>
              <w:t>5</w:t>
            </w:r>
          </w:p>
        </w:tc>
        <w:tc>
          <w:tcPr>
            <w:tcW w:w="782" w:type="dxa"/>
          </w:tcPr>
          <w:p w:rsidR="009C40E6" w:rsidRDefault="00BB2D62">
            <w:pPr>
              <w:pStyle w:val="TableParagraph"/>
              <w:spacing w:before="0" w:line="256" w:lineRule="exact"/>
              <w:ind w:left="108"/>
              <w:rPr>
                <w:sz w:val="24"/>
              </w:rPr>
            </w:pPr>
            <w:r>
              <w:rPr>
                <w:sz w:val="24"/>
              </w:rPr>
              <w:t>5</w:t>
            </w:r>
          </w:p>
        </w:tc>
        <w:tc>
          <w:tcPr>
            <w:tcW w:w="782" w:type="dxa"/>
          </w:tcPr>
          <w:p w:rsidR="009C40E6" w:rsidRDefault="00BB2D62">
            <w:pPr>
              <w:pStyle w:val="TableParagraph"/>
              <w:spacing w:before="0" w:line="256" w:lineRule="exact"/>
              <w:ind w:left="109"/>
              <w:rPr>
                <w:sz w:val="24"/>
              </w:rPr>
            </w:pPr>
            <w:r>
              <w:rPr>
                <w:sz w:val="24"/>
              </w:rPr>
              <w:t>5</w:t>
            </w:r>
          </w:p>
        </w:tc>
        <w:tc>
          <w:tcPr>
            <w:tcW w:w="782" w:type="dxa"/>
          </w:tcPr>
          <w:p w:rsidR="009C40E6" w:rsidRDefault="00BB2D62">
            <w:pPr>
              <w:pStyle w:val="TableParagraph"/>
              <w:spacing w:before="0" w:line="256" w:lineRule="exact"/>
              <w:ind w:left="111"/>
              <w:rPr>
                <w:sz w:val="24"/>
              </w:rPr>
            </w:pPr>
            <w:r>
              <w:rPr>
                <w:sz w:val="24"/>
              </w:rPr>
              <w:t>4</w:t>
            </w:r>
          </w:p>
        </w:tc>
        <w:tc>
          <w:tcPr>
            <w:tcW w:w="785" w:type="dxa"/>
          </w:tcPr>
          <w:p w:rsidR="009C40E6" w:rsidRDefault="00BB2D62">
            <w:pPr>
              <w:pStyle w:val="TableParagraph"/>
              <w:spacing w:before="0" w:line="256" w:lineRule="exact"/>
              <w:ind w:left="112"/>
              <w:rPr>
                <w:sz w:val="24"/>
              </w:rPr>
            </w:pPr>
            <w:r>
              <w:rPr>
                <w:sz w:val="24"/>
              </w:rPr>
              <w:t>5</w:t>
            </w:r>
          </w:p>
        </w:tc>
        <w:tc>
          <w:tcPr>
            <w:tcW w:w="782" w:type="dxa"/>
          </w:tcPr>
          <w:p w:rsidR="009C40E6" w:rsidRDefault="00BB2D62">
            <w:pPr>
              <w:pStyle w:val="TableParagraph"/>
              <w:spacing w:before="0" w:line="256" w:lineRule="exact"/>
              <w:ind w:left="110"/>
              <w:rPr>
                <w:sz w:val="24"/>
              </w:rPr>
            </w:pPr>
            <w:r>
              <w:rPr>
                <w:sz w:val="24"/>
              </w:rPr>
              <w:t>5</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loodusõpetus</w:t>
            </w:r>
          </w:p>
        </w:tc>
        <w:tc>
          <w:tcPr>
            <w:tcW w:w="783"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08"/>
              <w:rPr>
                <w:sz w:val="24"/>
              </w:rPr>
            </w:pPr>
            <w:r>
              <w:rPr>
                <w:sz w:val="24"/>
              </w:rPr>
              <w:t>2</w:t>
            </w:r>
          </w:p>
        </w:tc>
        <w:tc>
          <w:tcPr>
            <w:tcW w:w="785"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08"/>
              <w:rPr>
                <w:sz w:val="24"/>
              </w:rPr>
            </w:pPr>
            <w:r>
              <w:rPr>
                <w:sz w:val="24"/>
              </w:rPr>
              <w:t>2</w:t>
            </w:r>
          </w:p>
        </w:tc>
        <w:tc>
          <w:tcPr>
            <w:tcW w:w="782" w:type="dxa"/>
          </w:tcPr>
          <w:p w:rsidR="009C40E6" w:rsidRDefault="00BB2D62">
            <w:pPr>
              <w:pStyle w:val="TableParagraph"/>
              <w:spacing w:before="0" w:line="256" w:lineRule="exact"/>
              <w:ind w:left="109"/>
              <w:rPr>
                <w:sz w:val="24"/>
              </w:rPr>
            </w:pPr>
            <w:r>
              <w:rPr>
                <w:sz w:val="24"/>
              </w:rPr>
              <w:t>4</w:t>
            </w:r>
          </w:p>
        </w:tc>
        <w:tc>
          <w:tcPr>
            <w:tcW w:w="782" w:type="dxa"/>
          </w:tcPr>
          <w:p w:rsidR="009C40E6" w:rsidRDefault="00BB2D62">
            <w:pPr>
              <w:pStyle w:val="TableParagraph"/>
              <w:spacing w:before="0" w:line="256" w:lineRule="exact"/>
              <w:ind w:left="111"/>
              <w:rPr>
                <w:sz w:val="24"/>
              </w:rPr>
            </w:pPr>
            <w:r>
              <w:rPr>
                <w:sz w:val="24"/>
              </w:rPr>
              <w:t>4</w:t>
            </w:r>
          </w:p>
        </w:tc>
        <w:tc>
          <w:tcPr>
            <w:tcW w:w="785" w:type="dxa"/>
          </w:tcPr>
          <w:p w:rsidR="009C40E6" w:rsidRDefault="00BB2D62">
            <w:pPr>
              <w:pStyle w:val="TableParagraph"/>
              <w:spacing w:before="0" w:line="256" w:lineRule="exact"/>
              <w:ind w:left="112"/>
              <w:rPr>
                <w:sz w:val="24"/>
              </w:rPr>
            </w:pPr>
            <w:r>
              <w:rPr>
                <w:sz w:val="24"/>
              </w:rPr>
              <w:t>4</w:t>
            </w:r>
          </w:p>
        </w:tc>
        <w:tc>
          <w:tcPr>
            <w:tcW w:w="782" w:type="dxa"/>
          </w:tcPr>
          <w:p w:rsidR="009C40E6" w:rsidRDefault="00BB2D62">
            <w:pPr>
              <w:pStyle w:val="TableParagraph"/>
              <w:spacing w:before="0" w:line="256" w:lineRule="exact"/>
              <w:ind w:left="110"/>
              <w:rPr>
                <w:sz w:val="24"/>
              </w:rPr>
            </w:pPr>
            <w:r>
              <w:rPr>
                <w:sz w:val="24"/>
              </w:rPr>
              <w:t>4</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ajalugu</w:t>
            </w:r>
          </w:p>
        </w:tc>
        <w:tc>
          <w:tcPr>
            <w:tcW w:w="783" w:type="dxa"/>
          </w:tcPr>
          <w:p w:rsidR="009C40E6" w:rsidRDefault="009C40E6">
            <w:pPr>
              <w:pStyle w:val="TableParagraph"/>
              <w:spacing w:before="0"/>
              <w:ind w:left="0"/>
              <w:rPr>
                <w:sz w:val="20"/>
              </w:rPr>
            </w:pPr>
          </w:p>
        </w:tc>
        <w:tc>
          <w:tcPr>
            <w:tcW w:w="782" w:type="dxa"/>
          </w:tcPr>
          <w:p w:rsidR="009C40E6" w:rsidRDefault="009C40E6">
            <w:pPr>
              <w:pStyle w:val="TableParagraph"/>
              <w:spacing w:before="0"/>
              <w:ind w:left="0"/>
              <w:rPr>
                <w:sz w:val="20"/>
              </w:rPr>
            </w:pPr>
          </w:p>
        </w:tc>
        <w:tc>
          <w:tcPr>
            <w:tcW w:w="782" w:type="dxa"/>
          </w:tcPr>
          <w:p w:rsidR="009C40E6" w:rsidRDefault="009C40E6">
            <w:pPr>
              <w:pStyle w:val="TableParagraph"/>
              <w:spacing w:before="0"/>
              <w:ind w:left="0"/>
              <w:rPr>
                <w:sz w:val="20"/>
              </w:rPr>
            </w:pPr>
          </w:p>
        </w:tc>
        <w:tc>
          <w:tcPr>
            <w:tcW w:w="785" w:type="dxa"/>
          </w:tcPr>
          <w:p w:rsidR="009C40E6" w:rsidRDefault="009C40E6">
            <w:pPr>
              <w:pStyle w:val="TableParagraph"/>
              <w:spacing w:before="0"/>
              <w:ind w:left="0"/>
              <w:rPr>
                <w:sz w:val="20"/>
              </w:rPr>
            </w:pPr>
          </w:p>
        </w:tc>
        <w:tc>
          <w:tcPr>
            <w:tcW w:w="782" w:type="dxa"/>
          </w:tcPr>
          <w:p w:rsidR="009C40E6" w:rsidRDefault="009C40E6">
            <w:pPr>
              <w:pStyle w:val="TableParagraph"/>
              <w:spacing w:before="0"/>
              <w:ind w:left="0"/>
              <w:rPr>
                <w:sz w:val="20"/>
              </w:rPr>
            </w:pPr>
          </w:p>
        </w:tc>
        <w:tc>
          <w:tcPr>
            <w:tcW w:w="782" w:type="dxa"/>
          </w:tcPr>
          <w:p w:rsidR="009C40E6" w:rsidRDefault="00BB2D62">
            <w:pPr>
              <w:pStyle w:val="TableParagraph"/>
              <w:spacing w:before="0" w:line="256" w:lineRule="exact"/>
              <w:ind w:left="109"/>
              <w:rPr>
                <w:sz w:val="24"/>
              </w:rPr>
            </w:pPr>
            <w:r>
              <w:rPr>
                <w:sz w:val="24"/>
              </w:rPr>
              <w:t>1</w:t>
            </w:r>
          </w:p>
        </w:tc>
        <w:tc>
          <w:tcPr>
            <w:tcW w:w="782" w:type="dxa"/>
          </w:tcPr>
          <w:p w:rsidR="009C40E6" w:rsidRDefault="00BB2D62">
            <w:pPr>
              <w:pStyle w:val="TableParagraph"/>
              <w:spacing w:before="0" w:line="256" w:lineRule="exact"/>
              <w:ind w:left="111"/>
              <w:rPr>
                <w:sz w:val="24"/>
              </w:rPr>
            </w:pPr>
            <w:r>
              <w:rPr>
                <w:sz w:val="24"/>
              </w:rPr>
              <w:t>2</w:t>
            </w:r>
          </w:p>
        </w:tc>
        <w:tc>
          <w:tcPr>
            <w:tcW w:w="785" w:type="dxa"/>
          </w:tcPr>
          <w:p w:rsidR="009C40E6" w:rsidRDefault="00BB2D62">
            <w:pPr>
              <w:pStyle w:val="TableParagraph"/>
              <w:spacing w:before="0" w:line="256" w:lineRule="exact"/>
              <w:ind w:left="112"/>
              <w:rPr>
                <w:sz w:val="24"/>
              </w:rPr>
            </w:pPr>
            <w:r>
              <w:rPr>
                <w:sz w:val="24"/>
              </w:rPr>
              <w:t>2</w:t>
            </w:r>
          </w:p>
        </w:tc>
        <w:tc>
          <w:tcPr>
            <w:tcW w:w="782" w:type="dxa"/>
          </w:tcPr>
          <w:p w:rsidR="009C40E6" w:rsidRDefault="00BB2D62">
            <w:pPr>
              <w:pStyle w:val="TableParagraph"/>
              <w:spacing w:before="0" w:line="256" w:lineRule="exact"/>
              <w:ind w:left="110"/>
              <w:rPr>
                <w:sz w:val="24"/>
              </w:rPr>
            </w:pPr>
            <w:r>
              <w:rPr>
                <w:sz w:val="24"/>
              </w:rPr>
              <w:t>1</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inimeseõpetus</w:t>
            </w:r>
          </w:p>
        </w:tc>
        <w:tc>
          <w:tcPr>
            <w:tcW w:w="783"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08"/>
              <w:rPr>
                <w:sz w:val="24"/>
              </w:rPr>
            </w:pPr>
            <w:r>
              <w:rPr>
                <w:sz w:val="24"/>
              </w:rPr>
              <w:t>1</w:t>
            </w:r>
          </w:p>
        </w:tc>
        <w:tc>
          <w:tcPr>
            <w:tcW w:w="785"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08"/>
              <w:rPr>
                <w:sz w:val="24"/>
              </w:rPr>
            </w:pPr>
            <w:r>
              <w:rPr>
                <w:sz w:val="24"/>
              </w:rPr>
              <w:t>2</w:t>
            </w:r>
          </w:p>
        </w:tc>
        <w:tc>
          <w:tcPr>
            <w:tcW w:w="782" w:type="dxa"/>
          </w:tcPr>
          <w:p w:rsidR="009C40E6" w:rsidRDefault="00BB2D62">
            <w:pPr>
              <w:pStyle w:val="TableParagraph"/>
              <w:spacing w:before="0" w:line="256" w:lineRule="exact"/>
              <w:ind w:left="109"/>
              <w:rPr>
                <w:sz w:val="24"/>
              </w:rPr>
            </w:pPr>
            <w:r>
              <w:rPr>
                <w:sz w:val="24"/>
              </w:rPr>
              <w:t>2</w:t>
            </w:r>
          </w:p>
        </w:tc>
        <w:tc>
          <w:tcPr>
            <w:tcW w:w="782" w:type="dxa"/>
          </w:tcPr>
          <w:p w:rsidR="009C40E6" w:rsidRDefault="00BB2D62">
            <w:pPr>
              <w:pStyle w:val="TableParagraph"/>
              <w:spacing w:before="0" w:line="256" w:lineRule="exact"/>
              <w:ind w:left="111"/>
              <w:rPr>
                <w:sz w:val="24"/>
              </w:rPr>
            </w:pPr>
            <w:r>
              <w:rPr>
                <w:sz w:val="24"/>
              </w:rPr>
              <w:t>2</w:t>
            </w:r>
          </w:p>
        </w:tc>
        <w:tc>
          <w:tcPr>
            <w:tcW w:w="785" w:type="dxa"/>
          </w:tcPr>
          <w:p w:rsidR="009C40E6" w:rsidRDefault="00BB2D62">
            <w:pPr>
              <w:pStyle w:val="TableParagraph"/>
              <w:spacing w:before="0" w:line="256" w:lineRule="exact"/>
              <w:ind w:left="112"/>
              <w:rPr>
                <w:sz w:val="24"/>
              </w:rPr>
            </w:pPr>
            <w:r>
              <w:rPr>
                <w:sz w:val="24"/>
              </w:rPr>
              <w:t>2</w:t>
            </w:r>
          </w:p>
        </w:tc>
        <w:tc>
          <w:tcPr>
            <w:tcW w:w="782" w:type="dxa"/>
          </w:tcPr>
          <w:p w:rsidR="009C40E6" w:rsidRDefault="00BB2D62">
            <w:pPr>
              <w:pStyle w:val="TableParagraph"/>
              <w:spacing w:before="0" w:line="256" w:lineRule="exact"/>
              <w:ind w:left="110"/>
              <w:rPr>
                <w:sz w:val="24"/>
              </w:rPr>
            </w:pPr>
            <w:r>
              <w:rPr>
                <w:sz w:val="24"/>
              </w:rPr>
              <w:t>1</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muusikaõpetus</w:t>
            </w:r>
          </w:p>
        </w:tc>
        <w:tc>
          <w:tcPr>
            <w:tcW w:w="783"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08"/>
              <w:rPr>
                <w:sz w:val="24"/>
              </w:rPr>
            </w:pPr>
            <w:r>
              <w:rPr>
                <w:sz w:val="24"/>
              </w:rPr>
              <w:t>1</w:t>
            </w:r>
          </w:p>
        </w:tc>
        <w:tc>
          <w:tcPr>
            <w:tcW w:w="785" w:type="dxa"/>
          </w:tcPr>
          <w:p w:rsidR="009C40E6" w:rsidRDefault="00BB2D62">
            <w:pPr>
              <w:pStyle w:val="TableParagraph"/>
              <w:spacing w:before="0" w:line="256" w:lineRule="exact"/>
              <w:ind w:left="110"/>
              <w:rPr>
                <w:sz w:val="24"/>
              </w:rPr>
            </w:pPr>
            <w:r>
              <w:rPr>
                <w:sz w:val="24"/>
              </w:rPr>
              <w:t>1</w:t>
            </w:r>
          </w:p>
        </w:tc>
        <w:tc>
          <w:tcPr>
            <w:tcW w:w="782" w:type="dxa"/>
          </w:tcPr>
          <w:p w:rsidR="009C40E6" w:rsidRDefault="00BB2D62">
            <w:pPr>
              <w:pStyle w:val="TableParagraph"/>
              <w:spacing w:before="0" w:line="256" w:lineRule="exact"/>
              <w:ind w:left="108"/>
              <w:rPr>
                <w:sz w:val="24"/>
              </w:rPr>
            </w:pPr>
            <w:r>
              <w:rPr>
                <w:sz w:val="24"/>
              </w:rPr>
              <w:t>1</w:t>
            </w:r>
          </w:p>
        </w:tc>
        <w:tc>
          <w:tcPr>
            <w:tcW w:w="782" w:type="dxa"/>
          </w:tcPr>
          <w:p w:rsidR="009C40E6" w:rsidRDefault="00BB2D62">
            <w:pPr>
              <w:pStyle w:val="TableParagraph"/>
              <w:spacing w:before="0" w:line="256" w:lineRule="exact"/>
              <w:ind w:left="109"/>
              <w:rPr>
                <w:sz w:val="24"/>
              </w:rPr>
            </w:pPr>
            <w:r>
              <w:rPr>
                <w:sz w:val="24"/>
              </w:rPr>
              <w:t>1</w:t>
            </w:r>
          </w:p>
        </w:tc>
        <w:tc>
          <w:tcPr>
            <w:tcW w:w="782" w:type="dxa"/>
          </w:tcPr>
          <w:p w:rsidR="009C40E6" w:rsidRDefault="00BB2D62">
            <w:pPr>
              <w:pStyle w:val="TableParagraph"/>
              <w:spacing w:before="0" w:line="256" w:lineRule="exact"/>
              <w:ind w:left="111"/>
              <w:rPr>
                <w:sz w:val="24"/>
              </w:rPr>
            </w:pPr>
            <w:r>
              <w:rPr>
                <w:sz w:val="24"/>
              </w:rPr>
              <w:t>1</w:t>
            </w:r>
          </w:p>
        </w:tc>
        <w:tc>
          <w:tcPr>
            <w:tcW w:w="785" w:type="dxa"/>
          </w:tcPr>
          <w:p w:rsidR="009C40E6" w:rsidRDefault="00BB2D62">
            <w:pPr>
              <w:pStyle w:val="TableParagraph"/>
              <w:spacing w:before="0" w:line="256" w:lineRule="exact"/>
              <w:ind w:left="112"/>
              <w:rPr>
                <w:sz w:val="24"/>
              </w:rPr>
            </w:pPr>
            <w:r>
              <w:rPr>
                <w:sz w:val="24"/>
              </w:rPr>
              <w:t>1</w:t>
            </w:r>
          </w:p>
        </w:tc>
        <w:tc>
          <w:tcPr>
            <w:tcW w:w="782" w:type="dxa"/>
          </w:tcPr>
          <w:p w:rsidR="009C40E6" w:rsidRDefault="00BB2D62">
            <w:pPr>
              <w:pStyle w:val="TableParagraph"/>
              <w:spacing w:before="0" w:line="256" w:lineRule="exact"/>
              <w:ind w:left="110"/>
              <w:rPr>
                <w:sz w:val="24"/>
              </w:rPr>
            </w:pPr>
            <w:r>
              <w:rPr>
                <w:sz w:val="24"/>
              </w:rPr>
              <w:t>1</w:t>
            </w:r>
          </w:p>
        </w:tc>
      </w:tr>
      <w:tr w:rsidR="009C40E6">
        <w:trPr>
          <w:trHeight w:val="277"/>
        </w:trPr>
        <w:tc>
          <w:tcPr>
            <w:tcW w:w="2016" w:type="dxa"/>
          </w:tcPr>
          <w:p w:rsidR="009C40E6" w:rsidRDefault="00BB2D62">
            <w:pPr>
              <w:pStyle w:val="TableParagraph"/>
              <w:spacing w:before="0" w:line="258" w:lineRule="exact"/>
              <w:ind w:left="107"/>
              <w:rPr>
                <w:sz w:val="24"/>
              </w:rPr>
            </w:pPr>
            <w:r>
              <w:rPr>
                <w:sz w:val="24"/>
              </w:rPr>
              <w:t>kunstiõpetus</w:t>
            </w:r>
          </w:p>
        </w:tc>
        <w:tc>
          <w:tcPr>
            <w:tcW w:w="783" w:type="dxa"/>
          </w:tcPr>
          <w:p w:rsidR="009C40E6" w:rsidRDefault="00BB2D62">
            <w:pPr>
              <w:pStyle w:val="TableParagraph"/>
              <w:spacing w:before="0" w:line="258" w:lineRule="exact"/>
              <w:ind w:left="110"/>
              <w:rPr>
                <w:sz w:val="24"/>
              </w:rPr>
            </w:pPr>
            <w:r>
              <w:rPr>
                <w:sz w:val="24"/>
              </w:rPr>
              <w:t>1</w:t>
            </w:r>
          </w:p>
        </w:tc>
        <w:tc>
          <w:tcPr>
            <w:tcW w:w="782" w:type="dxa"/>
          </w:tcPr>
          <w:p w:rsidR="009C40E6" w:rsidRDefault="00BB2D62">
            <w:pPr>
              <w:pStyle w:val="TableParagraph"/>
              <w:spacing w:before="0" w:line="258" w:lineRule="exact"/>
              <w:ind w:left="110"/>
              <w:rPr>
                <w:sz w:val="24"/>
              </w:rPr>
            </w:pPr>
            <w:r>
              <w:rPr>
                <w:sz w:val="24"/>
              </w:rPr>
              <w:t>1</w:t>
            </w:r>
          </w:p>
        </w:tc>
        <w:tc>
          <w:tcPr>
            <w:tcW w:w="782" w:type="dxa"/>
          </w:tcPr>
          <w:p w:rsidR="009C40E6" w:rsidRDefault="00BB2D62">
            <w:pPr>
              <w:pStyle w:val="TableParagraph"/>
              <w:spacing w:before="0" w:line="258" w:lineRule="exact"/>
              <w:ind w:left="108"/>
              <w:rPr>
                <w:sz w:val="24"/>
              </w:rPr>
            </w:pPr>
            <w:r>
              <w:rPr>
                <w:sz w:val="24"/>
              </w:rPr>
              <w:t>1</w:t>
            </w:r>
          </w:p>
        </w:tc>
        <w:tc>
          <w:tcPr>
            <w:tcW w:w="785" w:type="dxa"/>
          </w:tcPr>
          <w:p w:rsidR="009C40E6" w:rsidRDefault="00BB2D62">
            <w:pPr>
              <w:pStyle w:val="TableParagraph"/>
              <w:spacing w:before="0" w:line="258" w:lineRule="exact"/>
              <w:ind w:left="110"/>
              <w:rPr>
                <w:sz w:val="24"/>
              </w:rPr>
            </w:pPr>
            <w:r>
              <w:rPr>
                <w:sz w:val="24"/>
              </w:rPr>
              <w:t>1</w:t>
            </w:r>
          </w:p>
        </w:tc>
        <w:tc>
          <w:tcPr>
            <w:tcW w:w="782" w:type="dxa"/>
          </w:tcPr>
          <w:p w:rsidR="009C40E6" w:rsidRDefault="00BB2D62">
            <w:pPr>
              <w:pStyle w:val="TableParagraph"/>
              <w:spacing w:before="0" w:line="258" w:lineRule="exact"/>
              <w:ind w:left="108"/>
              <w:rPr>
                <w:sz w:val="24"/>
              </w:rPr>
            </w:pPr>
            <w:r>
              <w:rPr>
                <w:sz w:val="24"/>
              </w:rPr>
              <w:t>1</w:t>
            </w:r>
          </w:p>
        </w:tc>
        <w:tc>
          <w:tcPr>
            <w:tcW w:w="782" w:type="dxa"/>
          </w:tcPr>
          <w:p w:rsidR="009C40E6" w:rsidRDefault="00BB2D62">
            <w:pPr>
              <w:pStyle w:val="TableParagraph"/>
              <w:spacing w:before="0" w:line="258" w:lineRule="exact"/>
              <w:ind w:left="109"/>
              <w:rPr>
                <w:sz w:val="24"/>
              </w:rPr>
            </w:pPr>
            <w:r>
              <w:rPr>
                <w:sz w:val="24"/>
              </w:rPr>
              <w:t>1</w:t>
            </w:r>
          </w:p>
        </w:tc>
        <w:tc>
          <w:tcPr>
            <w:tcW w:w="782" w:type="dxa"/>
          </w:tcPr>
          <w:p w:rsidR="009C40E6" w:rsidRDefault="00BB2D62">
            <w:pPr>
              <w:pStyle w:val="TableParagraph"/>
              <w:spacing w:before="0" w:line="258" w:lineRule="exact"/>
              <w:ind w:left="111"/>
              <w:rPr>
                <w:sz w:val="24"/>
              </w:rPr>
            </w:pPr>
            <w:r>
              <w:rPr>
                <w:sz w:val="24"/>
              </w:rPr>
              <w:t>1</w:t>
            </w:r>
          </w:p>
        </w:tc>
        <w:tc>
          <w:tcPr>
            <w:tcW w:w="785" w:type="dxa"/>
          </w:tcPr>
          <w:p w:rsidR="009C40E6" w:rsidRDefault="00BB2D62">
            <w:pPr>
              <w:pStyle w:val="TableParagraph"/>
              <w:spacing w:before="0" w:line="258" w:lineRule="exact"/>
              <w:ind w:left="112"/>
              <w:rPr>
                <w:sz w:val="24"/>
              </w:rPr>
            </w:pPr>
            <w:r>
              <w:rPr>
                <w:sz w:val="24"/>
              </w:rPr>
              <w:t>1</w:t>
            </w:r>
          </w:p>
        </w:tc>
        <w:tc>
          <w:tcPr>
            <w:tcW w:w="782" w:type="dxa"/>
          </w:tcPr>
          <w:p w:rsidR="009C40E6" w:rsidRDefault="00BB2D62">
            <w:pPr>
              <w:pStyle w:val="TableParagraph"/>
              <w:spacing w:before="0" w:line="258" w:lineRule="exact"/>
              <w:ind w:left="110"/>
              <w:rPr>
                <w:sz w:val="24"/>
              </w:rPr>
            </w:pPr>
            <w:r>
              <w:rPr>
                <w:sz w:val="24"/>
              </w:rPr>
              <w:t>1</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kehaline kasvatus</w:t>
            </w:r>
          </w:p>
        </w:tc>
        <w:tc>
          <w:tcPr>
            <w:tcW w:w="783"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10"/>
              <w:rPr>
                <w:sz w:val="24"/>
              </w:rPr>
            </w:pPr>
            <w:r>
              <w:rPr>
                <w:sz w:val="24"/>
              </w:rPr>
              <w:t>3</w:t>
            </w:r>
          </w:p>
        </w:tc>
        <w:tc>
          <w:tcPr>
            <w:tcW w:w="782" w:type="dxa"/>
          </w:tcPr>
          <w:p w:rsidR="009C40E6" w:rsidRDefault="00BB2D62">
            <w:pPr>
              <w:pStyle w:val="TableParagraph"/>
              <w:spacing w:before="0" w:line="256" w:lineRule="exact"/>
              <w:ind w:left="108"/>
              <w:rPr>
                <w:sz w:val="24"/>
              </w:rPr>
            </w:pPr>
            <w:r>
              <w:rPr>
                <w:sz w:val="24"/>
              </w:rPr>
              <w:t>3</w:t>
            </w:r>
          </w:p>
        </w:tc>
        <w:tc>
          <w:tcPr>
            <w:tcW w:w="785"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08"/>
              <w:rPr>
                <w:sz w:val="24"/>
              </w:rPr>
            </w:pPr>
            <w:r>
              <w:rPr>
                <w:sz w:val="24"/>
              </w:rPr>
              <w:t>2</w:t>
            </w:r>
          </w:p>
        </w:tc>
        <w:tc>
          <w:tcPr>
            <w:tcW w:w="782" w:type="dxa"/>
          </w:tcPr>
          <w:p w:rsidR="009C40E6" w:rsidRDefault="00BB2D62">
            <w:pPr>
              <w:pStyle w:val="TableParagraph"/>
              <w:spacing w:before="0" w:line="256" w:lineRule="exact"/>
              <w:ind w:left="109"/>
              <w:rPr>
                <w:sz w:val="24"/>
              </w:rPr>
            </w:pPr>
            <w:r>
              <w:rPr>
                <w:sz w:val="24"/>
              </w:rPr>
              <w:t>2</w:t>
            </w:r>
          </w:p>
        </w:tc>
        <w:tc>
          <w:tcPr>
            <w:tcW w:w="782" w:type="dxa"/>
          </w:tcPr>
          <w:p w:rsidR="009C40E6" w:rsidRDefault="00BB2D62">
            <w:pPr>
              <w:pStyle w:val="TableParagraph"/>
              <w:spacing w:before="0" w:line="256" w:lineRule="exact"/>
              <w:ind w:left="111"/>
              <w:rPr>
                <w:sz w:val="24"/>
              </w:rPr>
            </w:pPr>
            <w:r>
              <w:rPr>
                <w:sz w:val="24"/>
              </w:rPr>
              <w:t>2</w:t>
            </w:r>
          </w:p>
        </w:tc>
        <w:tc>
          <w:tcPr>
            <w:tcW w:w="785" w:type="dxa"/>
          </w:tcPr>
          <w:p w:rsidR="009C40E6" w:rsidRDefault="00BB2D62">
            <w:pPr>
              <w:pStyle w:val="TableParagraph"/>
              <w:spacing w:before="0" w:line="256" w:lineRule="exact"/>
              <w:ind w:left="112"/>
              <w:rPr>
                <w:sz w:val="24"/>
              </w:rPr>
            </w:pPr>
            <w:r>
              <w:rPr>
                <w:sz w:val="24"/>
              </w:rPr>
              <w:t>2</w:t>
            </w:r>
          </w:p>
        </w:tc>
        <w:tc>
          <w:tcPr>
            <w:tcW w:w="782" w:type="dxa"/>
          </w:tcPr>
          <w:p w:rsidR="009C40E6" w:rsidRDefault="00BB2D62">
            <w:pPr>
              <w:pStyle w:val="TableParagraph"/>
              <w:spacing w:before="0" w:line="256" w:lineRule="exact"/>
              <w:ind w:left="110"/>
              <w:rPr>
                <w:sz w:val="24"/>
              </w:rPr>
            </w:pPr>
            <w:r>
              <w:rPr>
                <w:sz w:val="24"/>
              </w:rPr>
              <w:t>2</w:t>
            </w:r>
          </w:p>
        </w:tc>
      </w:tr>
      <w:tr w:rsidR="009C40E6">
        <w:trPr>
          <w:trHeight w:val="276"/>
        </w:trPr>
        <w:tc>
          <w:tcPr>
            <w:tcW w:w="2016" w:type="dxa"/>
          </w:tcPr>
          <w:p w:rsidR="009C40E6" w:rsidRDefault="00BB2D62">
            <w:pPr>
              <w:pStyle w:val="TableParagraph"/>
              <w:spacing w:before="0" w:line="256" w:lineRule="exact"/>
              <w:ind w:left="107"/>
              <w:rPr>
                <w:sz w:val="24"/>
              </w:rPr>
            </w:pPr>
            <w:r>
              <w:rPr>
                <w:sz w:val="24"/>
              </w:rPr>
              <w:t>tööõpetus</w:t>
            </w:r>
          </w:p>
        </w:tc>
        <w:tc>
          <w:tcPr>
            <w:tcW w:w="783"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08"/>
              <w:rPr>
                <w:sz w:val="24"/>
              </w:rPr>
            </w:pPr>
            <w:r>
              <w:rPr>
                <w:sz w:val="24"/>
              </w:rPr>
              <w:t>2</w:t>
            </w:r>
          </w:p>
        </w:tc>
        <w:tc>
          <w:tcPr>
            <w:tcW w:w="785"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08"/>
              <w:rPr>
                <w:sz w:val="24"/>
              </w:rPr>
            </w:pPr>
            <w:r>
              <w:rPr>
                <w:sz w:val="24"/>
              </w:rPr>
              <w:t>4</w:t>
            </w:r>
          </w:p>
        </w:tc>
        <w:tc>
          <w:tcPr>
            <w:tcW w:w="782" w:type="dxa"/>
          </w:tcPr>
          <w:p w:rsidR="009C40E6" w:rsidRDefault="00BB2D62">
            <w:pPr>
              <w:pStyle w:val="TableParagraph"/>
              <w:spacing w:before="0" w:line="256" w:lineRule="exact"/>
              <w:ind w:left="109"/>
              <w:rPr>
                <w:sz w:val="24"/>
              </w:rPr>
            </w:pPr>
            <w:r>
              <w:rPr>
                <w:sz w:val="24"/>
              </w:rPr>
              <w:t>4</w:t>
            </w:r>
          </w:p>
        </w:tc>
        <w:tc>
          <w:tcPr>
            <w:tcW w:w="782" w:type="dxa"/>
          </w:tcPr>
          <w:p w:rsidR="009C40E6" w:rsidRDefault="00BB2D62">
            <w:pPr>
              <w:pStyle w:val="TableParagraph"/>
              <w:spacing w:before="0" w:line="256" w:lineRule="exact"/>
              <w:ind w:left="111"/>
              <w:rPr>
                <w:sz w:val="24"/>
              </w:rPr>
            </w:pPr>
            <w:r>
              <w:rPr>
                <w:sz w:val="24"/>
              </w:rPr>
              <w:t>4</w:t>
            </w:r>
          </w:p>
        </w:tc>
        <w:tc>
          <w:tcPr>
            <w:tcW w:w="785" w:type="dxa"/>
          </w:tcPr>
          <w:p w:rsidR="009C40E6" w:rsidRDefault="00BB2D62">
            <w:pPr>
              <w:pStyle w:val="TableParagraph"/>
              <w:spacing w:before="0" w:line="256" w:lineRule="exact"/>
              <w:ind w:left="112"/>
              <w:rPr>
                <w:sz w:val="24"/>
              </w:rPr>
            </w:pPr>
            <w:r>
              <w:rPr>
                <w:sz w:val="24"/>
              </w:rPr>
              <w:t>5</w:t>
            </w:r>
          </w:p>
        </w:tc>
        <w:tc>
          <w:tcPr>
            <w:tcW w:w="782" w:type="dxa"/>
          </w:tcPr>
          <w:p w:rsidR="009C40E6" w:rsidRDefault="00BB2D62">
            <w:pPr>
              <w:pStyle w:val="TableParagraph"/>
              <w:spacing w:before="0" w:line="256" w:lineRule="exact"/>
              <w:ind w:left="110"/>
              <w:rPr>
                <w:sz w:val="24"/>
              </w:rPr>
            </w:pPr>
            <w:r>
              <w:rPr>
                <w:sz w:val="24"/>
              </w:rPr>
              <w:t>7</w:t>
            </w:r>
          </w:p>
        </w:tc>
      </w:tr>
      <w:tr w:rsidR="009C40E6">
        <w:trPr>
          <w:trHeight w:val="275"/>
        </w:trPr>
        <w:tc>
          <w:tcPr>
            <w:tcW w:w="2016" w:type="dxa"/>
          </w:tcPr>
          <w:p w:rsidR="009C40E6" w:rsidRDefault="00BB2D62">
            <w:pPr>
              <w:pStyle w:val="TableParagraph"/>
              <w:spacing w:before="0" w:line="256" w:lineRule="exact"/>
              <w:ind w:left="107"/>
              <w:rPr>
                <w:sz w:val="24"/>
              </w:rPr>
            </w:pPr>
            <w:r>
              <w:rPr>
                <w:sz w:val="24"/>
              </w:rPr>
              <w:t>valikõppeaine</w:t>
            </w:r>
          </w:p>
        </w:tc>
        <w:tc>
          <w:tcPr>
            <w:tcW w:w="783" w:type="dxa"/>
          </w:tcPr>
          <w:p w:rsidR="009C40E6" w:rsidRDefault="009C40E6">
            <w:pPr>
              <w:pStyle w:val="TableParagraph"/>
              <w:spacing w:before="0"/>
              <w:ind w:left="0"/>
              <w:rPr>
                <w:sz w:val="20"/>
              </w:rPr>
            </w:pPr>
          </w:p>
        </w:tc>
        <w:tc>
          <w:tcPr>
            <w:tcW w:w="782" w:type="dxa"/>
          </w:tcPr>
          <w:p w:rsidR="009C40E6" w:rsidRDefault="009C40E6">
            <w:pPr>
              <w:pStyle w:val="TableParagraph"/>
              <w:spacing w:before="0"/>
              <w:ind w:left="0"/>
              <w:rPr>
                <w:sz w:val="20"/>
              </w:rPr>
            </w:pPr>
          </w:p>
        </w:tc>
        <w:tc>
          <w:tcPr>
            <w:tcW w:w="782" w:type="dxa"/>
          </w:tcPr>
          <w:p w:rsidR="009C40E6" w:rsidRDefault="00BB2D62">
            <w:pPr>
              <w:pStyle w:val="TableParagraph"/>
              <w:spacing w:before="0" w:line="256" w:lineRule="exact"/>
              <w:ind w:left="108"/>
              <w:rPr>
                <w:sz w:val="24"/>
              </w:rPr>
            </w:pPr>
            <w:r>
              <w:rPr>
                <w:sz w:val="24"/>
              </w:rPr>
              <w:t>2</w:t>
            </w:r>
          </w:p>
        </w:tc>
        <w:tc>
          <w:tcPr>
            <w:tcW w:w="785" w:type="dxa"/>
          </w:tcPr>
          <w:p w:rsidR="009C40E6" w:rsidRDefault="00BB2D62">
            <w:pPr>
              <w:pStyle w:val="TableParagraph"/>
              <w:spacing w:before="0" w:line="256" w:lineRule="exact"/>
              <w:ind w:left="110"/>
              <w:rPr>
                <w:sz w:val="24"/>
              </w:rPr>
            </w:pPr>
            <w:r>
              <w:rPr>
                <w:sz w:val="24"/>
              </w:rPr>
              <w:t>2</w:t>
            </w:r>
          </w:p>
        </w:tc>
        <w:tc>
          <w:tcPr>
            <w:tcW w:w="782" w:type="dxa"/>
          </w:tcPr>
          <w:p w:rsidR="009C40E6" w:rsidRDefault="00BB2D62">
            <w:pPr>
              <w:pStyle w:val="TableParagraph"/>
              <w:spacing w:before="0" w:line="256" w:lineRule="exact"/>
              <w:ind w:left="108"/>
              <w:rPr>
                <w:sz w:val="24"/>
              </w:rPr>
            </w:pPr>
            <w:r>
              <w:rPr>
                <w:sz w:val="24"/>
              </w:rPr>
              <w:t>2</w:t>
            </w:r>
          </w:p>
        </w:tc>
        <w:tc>
          <w:tcPr>
            <w:tcW w:w="782" w:type="dxa"/>
          </w:tcPr>
          <w:p w:rsidR="009C40E6" w:rsidRDefault="00BB2D62">
            <w:pPr>
              <w:pStyle w:val="TableParagraph"/>
              <w:spacing w:before="0" w:line="256" w:lineRule="exact"/>
              <w:ind w:left="109"/>
              <w:rPr>
                <w:sz w:val="24"/>
              </w:rPr>
            </w:pPr>
            <w:r>
              <w:rPr>
                <w:sz w:val="24"/>
              </w:rPr>
              <w:t>2</w:t>
            </w:r>
          </w:p>
        </w:tc>
        <w:tc>
          <w:tcPr>
            <w:tcW w:w="782" w:type="dxa"/>
          </w:tcPr>
          <w:p w:rsidR="009C40E6" w:rsidRDefault="00BB2D62">
            <w:pPr>
              <w:pStyle w:val="TableParagraph"/>
              <w:spacing w:before="0" w:line="256" w:lineRule="exact"/>
              <w:ind w:left="111"/>
              <w:rPr>
                <w:sz w:val="24"/>
              </w:rPr>
            </w:pPr>
            <w:r>
              <w:rPr>
                <w:sz w:val="24"/>
              </w:rPr>
              <w:t>2</w:t>
            </w:r>
          </w:p>
        </w:tc>
        <w:tc>
          <w:tcPr>
            <w:tcW w:w="785" w:type="dxa"/>
          </w:tcPr>
          <w:p w:rsidR="009C40E6" w:rsidRDefault="00BB2D62">
            <w:pPr>
              <w:pStyle w:val="TableParagraph"/>
              <w:spacing w:before="0" w:line="256" w:lineRule="exact"/>
              <w:ind w:left="112"/>
              <w:rPr>
                <w:sz w:val="24"/>
              </w:rPr>
            </w:pPr>
            <w:r>
              <w:rPr>
                <w:sz w:val="24"/>
              </w:rPr>
              <w:t>2</w:t>
            </w:r>
          </w:p>
        </w:tc>
        <w:tc>
          <w:tcPr>
            <w:tcW w:w="782" w:type="dxa"/>
          </w:tcPr>
          <w:p w:rsidR="009C40E6" w:rsidRDefault="00BB2D62">
            <w:pPr>
              <w:pStyle w:val="TableParagraph"/>
              <w:spacing w:before="0" w:line="256" w:lineRule="exact"/>
              <w:ind w:left="110"/>
              <w:rPr>
                <w:sz w:val="24"/>
              </w:rPr>
            </w:pPr>
            <w:r>
              <w:rPr>
                <w:sz w:val="24"/>
              </w:rPr>
              <w:t>2</w:t>
            </w:r>
          </w:p>
        </w:tc>
      </w:tr>
      <w:tr w:rsidR="009C40E6">
        <w:trPr>
          <w:trHeight w:val="275"/>
        </w:trPr>
        <w:tc>
          <w:tcPr>
            <w:tcW w:w="2016" w:type="dxa"/>
          </w:tcPr>
          <w:p w:rsidR="009C40E6" w:rsidRDefault="00BB2D62">
            <w:pPr>
              <w:pStyle w:val="TableParagraph"/>
              <w:spacing w:before="0" w:line="256" w:lineRule="exact"/>
              <w:ind w:left="107"/>
              <w:rPr>
                <w:b/>
                <w:sz w:val="24"/>
              </w:rPr>
            </w:pPr>
            <w:r>
              <w:rPr>
                <w:b/>
                <w:sz w:val="24"/>
              </w:rPr>
              <w:t>nädalakoormus</w:t>
            </w:r>
          </w:p>
        </w:tc>
        <w:tc>
          <w:tcPr>
            <w:tcW w:w="783" w:type="dxa"/>
          </w:tcPr>
          <w:p w:rsidR="009C40E6" w:rsidRDefault="00BB2D62">
            <w:pPr>
              <w:pStyle w:val="TableParagraph"/>
              <w:spacing w:before="0" w:line="256" w:lineRule="exact"/>
              <w:ind w:left="110"/>
              <w:rPr>
                <w:b/>
                <w:sz w:val="24"/>
              </w:rPr>
            </w:pPr>
            <w:r>
              <w:rPr>
                <w:b/>
                <w:sz w:val="24"/>
              </w:rPr>
              <w:t>20</w:t>
            </w:r>
          </w:p>
        </w:tc>
        <w:tc>
          <w:tcPr>
            <w:tcW w:w="782" w:type="dxa"/>
          </w:tcPr>
          <w:p w:rsidR="009C40E6" w:rsidRDefault="00BB2D62">
            <w:pPr>
              <w:pStyle w:val="TableParagraph"/>
              <w:spacing w:before="0" w:line="256" w:lineRule="exact"/>
              <w:ind w:left="110"/>
              <w:rPr>
                <w:b/>
                <w:sz w:val="24"/>
              </w:rPr>
            </w:pPr>
            <w:r>
              <w:rPr>
                <w:b/>
                <w:sz w:val="24"/>
              </w:rPr>
              <w:t>23</w:t>
            </w:r>
          </w:p>
        </w:tc>
        <w:tc>
          <w:tcPr>
            <w:tcW w:w="782" w:type="dxa"/>
          </w:tcPr>
          <w:p w:rsidR="009C40E6" w:rsidRDefault="00BB2D62">
            <w:pPr>
              <w:pStyle w:val="TableParagraph"/>
              <w:spacing w:before="0" w:line="256" w:lineRule="exact"/>
              <w:ind w:left="108"/>
              <w:rPr>
                <w:b/>
                <w:sz w:val="24"/>
              </w:rPr>
            </w:pPr>
            <w:r>
              <w:rPr>
                <w:b/>
                <w:sz w:val="24"/>
              </w:rPr>
              <w:t>25</w:t>
            </w:r>
          </w:p>
        </w:tc>
        <w:tc>
          <w:tcPr>
            <w:tcW w:w="785" w:type="dxa"/>
          </w:tcPr>
          <w:p w:rsidR="009C40E6" w:rsidRDefault="00BB2D62">
            <w:pPr>
              <w:pStyle w:val="TableParagraph"/>
              <w:spacing w:before="0" w:line="256" w:lineRule="exact"/>
              <w:ind w:left="110"/>
              <w:rPr>
                <w:b/>
                <w:sz w:val="24"/>
              </w:rPr>
            </w:pPr>
            <w:r>
              <w:rPr>
                <w:b/>
                <w:sz w:val="24"/>
              </w:rPr>
              <w:t>25</w:t>
            </w:r>
          </w:p>
        </w:tc>
        <w:tc>
          <w:tcPr>
            <w:tcW w:w="782" w:type="dxa"/>
          </w:tcPr>
          <w:p w:rsidR="009C40E6" w:rsidRDefault="00BB2D62">
            <w:pPr>
              <w:pStyle w:val="TableParagraph"/>
              <w:spacing w:before="0" w:line="256" w:lineRule="exact"/>
              <w:ind w:left="108"/>
              <w:rPr>
                <w:b/>
                <w:sz w:val="24"/>
              </w:rPr>
            </w:pPr>
            <w:r>
              <w:rPr>
                <w:b/>
                <w:sz w:val="24"/>
              </w:rPr>
              <w:t>28</w:t>
            </w:r>
          </w:p>
        </w:tc>
        <w:tc>
          <w:tcPr>
            <w:tcW w:w="782" w:type="dxa"/>
          </w:tcPr>
          <w:p w:rsidR="009C40E6" w:rsidRDefault="00BB2D62">
            <w:pPr>
              <w:pStyle w:val="TableParagraph"/>
              <w:spacing w:before="0" w:line="256" w:lineRule="exact"/>
              <w:ind w:left="109"/>
              <w:rPr>
                <w:b/>
                <w:sz w:val="24"/>
              </w:rPr>
            </w:pPr>
            <w:r>
              <w:rPr>
                <w:b/>
                <w:sz w:val="24"/>
              </w:rPr>
              <w:t>30</w:t>
            </w:r>
          </w:p>
        </w:tc>
        <w:tc>
          <w:tcPr>
            <w:tcW w:w="782" w:type="dxa"/>
          </w:tcPr>
          <w:p w:rsidR="009C40E6" w:rsidRDefault="00BB2D62">
            <w:pPr>
              <w:pStyle w:val="TableParagraph"/>
              <w:spacing w:before="0" w:line="256" w:lineRule="exact"/>
              <w:ind w:left="111"/>
              <w:rPr>
                <w:b/>
                <w:sz w:val="24"/>
              </w:rPr>
            </w:pPr>
            <w:r>
              <w:rPr>
                <w:b/>
                <w:sz w:val="24"/>
              </w:rPr>
              <w:t>30</w:t>
            </w:r>
          </w:p>
        </w:tc>
        <w:tc>
          <w:tcPr>
            <w:tcW w:w="785" w:type="dxa"/>
          </w:tcPr>
          <w:p w:rsidR="009C40E6" w:rsidRDefault="00BB2D62">
            <w:pPr>
              <w:pStyle w:val="TableParagraph"/>
              <w:spacing w:before="0" w:line="256" w:lineRule="exact"/>
              <w:ind w:left="112"/>
              <w:rPr>
                <w:b/>
                <w:sz w:val="24"/>
              </w:rPr>
            </w:pPr>
            <w:r>
              <w:rPr>
                <w:b/>
                <w:sz w:val="24"/>
              </w:rPr>
              <w:t>32</w:t>
            </w:r>
          </w:p>
        </w:tc>
        <w:tc>
          <w:tcPr>
            <w:tcW w:w="782" w:type="dxa"/>
          </w:tcPr>
          <w:p w:rsidR="009C40E6" w:rsidRDefault="00BB2D62">
            <w:pPr>
              <w:pStyle w:val="TableParagraph"/>
              <w:spacing w:before="0" w:line="256" w:lineRule="exact"/>
              <w:ind w:left="110"/>
              <w:rPr>
                <w:b/>
                <w:sz w:val="24"/>
              </w:rPr>
            </w:pPr>
            <w:r>
              <w:rPr>
                <w:b/>
                <w:sz w:val="24"/>
              </w:rPr>
              <w:t>32</w:t>
            </w:r>
          </w:p>
        </w:tc>
      </w:tr>
    </w:tbl>
    <w:p w:rsidR="009C40E6" w:rsidRDefault="009C40E6">
      <w:pPr>
        <w:pStyle w:val="Kehatekst"/>
        <w:rPr>
          <w:b/>
          <w:sz w:val="26"/>
        </w:rPr>
      </w:pPr>
    </w:p>
    <w:p w:rsidR="009C40E6" w:rsidRDefault="009C40E6">
      <w:pPr>
        <w:pStyle w:val="Kehatekst"/>
        <w:rPr>
          <w:b/>
          <w:sz w:val="26"/>
        </w:rPr>
      </w:pPr>
    </w:p>
    <w:p w:rsidR="009C40E6" w:rsidRDefault="009C40E6">
      <w:pPr>
        <w:pStyle w:val="Kehatekst"/>
        <w:spacing w:before="8"/>
        <w:rPr>
          <w:b/>
          <w:sz w:val="23"/>
        </w:rPr>
      </w:pPr>
    </w:p>
    <w:p w:rsidR="009C40E6" w:rsidRDefault="00BB2D62">
      <w:pPr>
        <w:pStyle w:val="Loendilik"/>
        <w:numPr>
          <w:ilvl w:val="1"/>
          <w:numId w:val="15"/>
        </w:numPr>
        <w:tabs>
          <w:tab w:val="left" w:pos="692"/>
        </w:tabs>
        <w:ind w:left="691" w:hanging="476"/>
        <w:rPr>
          <w:b/>
          <w:sz w:val="27"/>
        </w:rPr>
      </w:pPr>
      <w:r>
        <w:rPr>
          <w:b/>
          <w:sz w:val="27"/>
        </w:rPr>
        <w:t>Läbivate teemade</w:t>
      </w:r>
      <w:r>
        <w:rPr>
          <w:b/>
          <w:spacing w:val="-3"/>
          <w:sz w:val="27"/>
        </w:rPr>
        <w:t xml:space="preserve"> </w:t>
      </w:r>
      <w:r>
        <w:rPr>
          <w:b/>
          <w:sz w:val="27"/>
        </w:rPr>
        <w:t>rakendamine</w:t>
      </w:r>
    </w:p>
    <w:p w:rsidR="009C40E6" w:rsidRDefault="009C40E6">
      <w:pPr>
        <w:pStyle w:val="Kehatekst"/>
        <w:spacing w:before="8"/>
        <w:rPr>
          <w:b/>
          <w:sz w:val="23"/>
        </w:rPr>
      </w:pPr>
    </w:p>
    <w:p w:rsidR="009C40E6" w:rsidRDefault="00BB2D62">
      <w:pPr>
        <w:pStyle w:val="Kehatekst"/>
        <w:ind w:left="278"/>
      </w:pPr>
      <w:r>
        <w:t>Läbivate teemade õpe realiseerub:</w:t>
      </w:r>
    </w:p>
    <w:p w:rsidR="009C40E6" w:rsidRDefault="00BB2D62">
      <w:pPr>
        <w:pStyle w:val="Loendilik"/>
        <w:numPr>
          <w:ilvl w:val="2"/>
          <w:numId w:val="15"/>
        </w:numPr>
        <w:tabs>
          <w:tab w:val="left" w:pos="936"/>
          <w:tab w:val="left" w:pos="937"/>
        </w:tabs>
        <w:ind w:hanging="361"/>
        <w:rPr>
          <w:sz w:val="24"/>
        </w:rPr>
      </w:pPr>
      <w:r>
        <w:rPr>
          <w:sz w:val="24"/>
        </w:rPr>
        <w:t xml:space="preserve">aineõppes, kus viiakse läbi </w:t>
      </w:r>
      <w:proofErr w:type="spellStart"/>
      <w:r>
        <w:rPr>
          <w:sz w:val="24"/>
        </w:rPr>
        <w:t>aineteüleseid</w:t>
      </w:r>
      <w:proofErr w:type="spellEnd"/>
      <w:r>
        <w:rPr>
          <w:sz w:val="24"/>
        </w:rPr>
        <w:t xml:space="preserve"> ja </w:t>
      </w:r>
      <w:proofErr w:type="spellStart"/>
      <w:r>
        <w:rPr>
          <w:sz w:val="24"/>
        </w:rPr>
        <w:t>ülekoolilisi</w:t>
      </w:r>
      <w:proofErr w:type="spellEnd"/>
      <w:r>
        <w:rPr>
          <w:spacing w:val="-7"/>
          <w:sz w:val="24"/>
        </w:rPr>
        <w:t xml:space="preserve"> </w:t>
      </w:r>
      <w:r>
        <w:rPr>
          <w:sz w:val="24"/>
        </w:rPr>
        <w:t>projekte;</w:t>
      </w:r>
    </w:p>
    <w:p w:rsidR="009C40E6" w:rsidRDefault="00BB2D62">
      <w:pPr>
        <w:pStyle w:val="Loendilik"/>
        <w:numPr>
          <w:ilvl w:val="2"/>
          <w:numId w:val="15"/>
        </w:numPr>
        <w:tabs>
          <w:tab w:val="left" w:pos="936"/>
          <w:tab w:val="left" w:pos="937"/>
        </w:tabs>
        <w:ind w:hanging="361"/>
        <w:rPr>
          <w:sz w:val="24"/>
        </w:rPr>
      </w:pPr>
      <w:r>
        <w:rPr>
          <w:sz w:val="24"/>
        </w:rPr>
        <w:t>läbivatest teemadest lähtuvas või õppeaineid lõimivas</w:t>
      </w:r>
      <w:r>
        <w:rPr>
          <w:spacing w:val="-5"/>
          <w:sz w:val="24"/>
        </w:rPr>
        <w:t xml:space="preserve"> </w:t>
      </w:r>
      <w:r>
        <w:rPr>
          <w:sz w:val="24"/>
        </w:rPr>
        <w:t>loovtöös;</w:t>
      </w:r>
    </w:p>
    <w:p w:rsidR="009C40E6" w:rsidRDefault="00BB2D62">
      <w:pPr>
        <w:pStyle w:val="Loendilik"/>
        <w:numPr>
          <w:ilvl w:val="2"/>
          <w:numId w:val="15"/>
        </w:numPr>
        <w:tabs>
          <w:tab w:val="left" w:pos="936"/>
          <w:tab w:val="left" w:pos="937"/>
        </w:tabs>
        <w:ind w:hanging="361"/>
        <w:rPr>
          <w:sz w:val="24"/>
        </w:rPr>
      </w:pPr>
      <w:r>
        <w:rPr>
          <w:sz w:val="24"/>
        </w:rPr>
        <w:t>huviringide</w:t>
      </w:r>
      <w:r>
        <w:rPr>
          <w:spacing w:val="-1"/>
          <w:sz w:val="24"/>
        </w:rPr>
        <w:t xml:space="preserve"> </w:t>
      </w:r>
      <w:r>
        <w:rPr>
          <w:sz w:val="24"/>
        </w:rPr>
        <w:t>tegevuses;</w:t>
      </w:r>
    </w:p>
    <w:p w:rsidR="009C40E6" w:rsidRDefault="00BB2D62">
      <w:pPr>
        <w:pStyle w:val="Loendilik"/>
        <w:numPr>
          <w:ilvl w:val="2"/>
          <w:numId w:val="15"/>
        </w:numPr>
        <w:tabs>
          <w:tab w:val="left" w:pos="936"/>
          <w:tab w:val="left" w:pos="937"/>
        </w:tabs>
        <w:ind w:hanging="361"/>
        <w:rPr>
          <w:sz w:val="24"/>
        </w:rPr>
      </w:pPr>
      <w:r>
        <w:rPr>
          <w:sz w:val="24"/>
        </w:rPr>
        <w:t>koostöös teiste õppeasutustega korraldavates</w:t>
      </w:r>
      <w:r>
        <w:rPr>
          <w:spacing w:val="-3"/>
          <w:sz w:val="24"/>
        </w:rPr>
        <w:t xml:space="preserve"> </w:t>
      </w:r>
      <w:r>
        <w:rPr>
          <w:sz w:val="24"/>
        </w:rPr>
        <w:t>üritustes;</w:t>
      </w:r>
    </w:p>
    <w:p w:rsidR="009C40E6" w:rsidRDefault="00BB2D62">
      <w:pPr>
        <w:pStyle w:val="Loendilik"/>
        <w:numPr>
          <w:ilvl w:val="2"/>
          <w:numId w:val="15"/>
        </w:numPr>
        <w:tabs>
          <w:tab w:val="left" w:pos="936"/>
          <w:tab w:val="left" w:pos="937"/>
        </w:tabs>
        <w:ind w:hanging="361"/>
        <w:rPr>
          <w:sz w:val="24"/>
        </w:rPr>
      </w:pPr>
      <w:r>
        <w:rPr>
          <w:sz w:val="24"/>
        </w:rPr>
        <w:t>lõimitud õppetundides;</w:t>
      </w:r>
    </w:p>
    <w:p w:rsidR="009C40E6" w:rsidRDefault="00BB2D62">
      <w:pPr>
        <w:pStyle w:val="Loendilik"/>
        <w:numPr>
          <w:ilvl w:val="2"/>
          <w:numId w:val="15"/>
        </w:numPr>
        <w:tabs>
          <w:tab w:val="left" w:pos="936"/>
          <w:tab w:val="left" w:pos="937"/>
        </w:tabs>
        <w:ind w:hanging="361"/>
        <w:rPr>
          <w:sz w:val="24"/>
        </w:rPr>
      </w:pPr>
      <w:r>
        <w:rPr>
          <w:sz w:val="24"/>
        </w:rPr>
        <w:t xml:space="preserve">1. kooliastmes </w:t>
      </w:r>
      <w:proofErr w:type="spellStart"/>
      <w:r>
        <w:rPr>
          <w:sz w:val="24"/>
        </w:rPr>
        <w:t>üldõppe</w:t>
      </w:r>
      <w:proofErr w:type="spellEnd"/>
      <w:r>
        <w:rPr>
          <w:sz w:val="24"/>
        </w:rPr>
        <w:t xml:space="preserve"> põhimõtteid</w:t>
      </w:r>
      <w:r>
        <w:rPr>
          <w:spacing w:val="-1"/>
          <w:sz w:val="24"/>
        </w:rPr>
        <w:t xml:space="preserve"> </w:t>
      </w:r>
      <w:r>
        <w:rPr>
          <w:sz w:val="24"/>
        </w:rPr>
        <w:t>rakendades.</w:t>
      </w:r>
    </w:p>
    <w:p w:rsidR="009C40E6" w:rsidRDefault="009C40E6">
      <w:pPr>
        <w:pStyle w:val="Kehatekst"/>
        <w:rPr>
          <w:sz w:val="26"/>
        </w:rPr>
      </w:pPr>
    </w:p>
    <w:p w:rsidR="009C40E6" w:rsidRDefault="009C40E6">
      <w:pPr>
        <w:pStyle w:val="Kehatekst"/>
        <w:spacing w:before="11"/>
        <w:rPr>
          <w:sz w:val="22"/>
        </w:rPr>
      </w:pPr>
    </w:p>
    <w:p w:rsidR="009C40E6" w:rsidRDefault="00BB2D62">
      <w:pPr>
        <w:pStyle w:val="Pealkiri1"/>
        <w:numPr>
          <w:ilvl w:val="1"/>
          <w:numId w:val="15"/>
        </w:numPr>
        <w:tabs>
          <w:tab w:val="left" w:pos="692"/>
        </w:tabs>
        <w:ind w:left="691" w:hanging="476"/>
      </w:pPr>
      <w:proofErr w:type="spellStart"/>
      <w:r>
        <w:t>Lõimingu</w:t>
      </w:r>
      <w:proofErr w:type="spellEnd"/>
      <w:r>
        <w:rPr>
          <w:spacing w:val="-1"/>
        </w:rPr>
        <w:t xml:space="preserve"> </w:t>
      </w:r>
      <w:r>
        <w:t>rakendamine</w:t>
      </w:r>
    </w:p>
    <w:p w:rsidR="009C40E6" w:rsidRDefault="009C40E6">
      <w:pPr>
        <w:pStyle w:val="Kehatekst"/>
        <w:spacing w:before="10"/>
        <w:rPr>
          <w:b/>
          <w:sz w:val="23"/>
        </w:rPr>
      </w:pPr>
    </w:p>
    <w:p w:rsidR="009C40E6" w:rsidRDefault="00BB2D62">
      <w:pPr>
        <w:pStyle w:val="Loendilik"/>
        <w:numPr>
          <w:ilvl w:val="0"/>
          <w:numId w:val="9"/>
        </w:numPr>
        <w:tabs>
          <w:tab w:val="left" w:pos="639"/>
        </w:tabs>
        <w:ind w:right="193" w:firstLine="0"/>
        <w:jc w:val="both"/>
        <w:rPr>
          <w:sz w:val="24"/>
        </w:rPr>
      </w:pPr>
      <w:r>
        <w:rPr>
          <w:sz w:val="24"/>
        </w:rPr>
        <w:t xml:space="preserve">Õppetegevus kujundatakse tervikuks </w:t>
      </w:r>
      <w:proofErr w:type="spellStart"/>
      <w:r>
        <w:rPr>
          <w:sz w:val="24"/>
        </w:rPr>
        <w:t>lõimingu</w:t>
      </w:r>
      <w:proofErr w:type="spellEnd"/>
      <w:r>
        <w:rPr>
          <w:sz w:val="24"/>
        </w:rPr>
        <w:t xml:space="preserve"> kaudu. Õppe lõimimine saavutatakse erinevate ainevaldkondade õppeainete ühisosa järgimisel, koolisiseste projektide läbiviimisel. Vähemalt üks kord aastas toimub </w:t>
      </w:r>
      <w:proofErr w:type="spellStart"/>
      <w:r>
        <w:rPr>
          <w:sz w:val="24"/>
        </w:rPr>
        <w:t>ülekooliline</w:t>
      </w:r>
      <w:proofErr w:type="spellEnd"/>
      <w:r>
        <w:rPr>
          <w:sz w:val="24"/>
        </w:rPr>
        <w:t xml:space="preserve"> projektipäev, mis toetab</w:t>
      </w:r>
      <w:r>
        <w:rPr>
          <w:spacing w:val="-8"/>
          <w:sz w:val="24"/>
        </w:rPr>
        <w:t xml:space="preserve"> </w:t>
      </w:r>
      <w:proofErr w:type="spellStart"/>
      <w:r>
        <w:rPr>
          <w:sz w:val="24"/>
        </w:rPr>
        <w:t>lõimingut</w:t>
      </w:r>
      <w:proofErr w:type="spellEnd"/>
      <w:r>
        <w:rPr>
          <w:sz w:val="24"/>
        </w:rPr>
        <w:t>.</w:t>
      </w:r>
    </w:p>
    <w:p w:rsidR="009C40E6" w:rsidRDefault="00BB2D62">
      <w:pPr>
        <w:pStyle w:val="Loendilik"/>
        <w:numPr>
          <w:ilvl w:val="0"/>
          <w:numId w:val="9"/>
        </w:numPr>
        <w:tabs>
          <w:tab w:val="left" w:pos="555"/>
        </w:tabs>
        <w:ind w:left="554" w:hanging="339"/>
        <w:jc w:val="both"/>
        <w:rPr>
          <w:sz w:val="24"/>
        </w:rPr>
      </w:pPr>
      <w:r>
        <w:rPr>
          <w:sz w:val="24"/>
        </w:rPr>
        <w:t xml:space="preserve">Õppeainete </w:t>
      </w:r>
      <w:proofErr w:type="spellStart"/>
      <w:r>
        <w:rPr>
          <w:sz w:val="24"/>
        </w:rPr>
        <w:t>lõimingu</w:t>
      </w:r>
      <w:proofErr w:type="spellEnd"/>
      <w:r>
        <w:rPr>
          <w:sz w:val="24"/>
        </w:rPr>
        <w:t xml:space="preserve"> viisid on</w:t>
      </w:r>
      <w:r>
        <w:rPr>
          <w:spacing w:val="-1"/>
          <w:sz w:val="24"/>
        </w:rPr>
        <w:t xml:space="preserve"> </w:t>
      </w:r>
      <w:r>
        <w:rPr>
          <w:sz w:val="24"/>
        </w:rPr>
        <w:t>järgmised:</w:t>
      </w:r>
    </w:p>
    <w:p w:rsidR="009C40E6" w:rsidRDefault="00BB2D62">
      <w:pPr>
        <w:pStyle w:val="Loendilik"/>
        <w:numPr>
          <w:ilvl w:val="1"/>
          <w:numId w:val="9"/>
        </w:numPr>
        <w:tabs>
          <w:tab w:val="left" w:pos="936"/>
          <w:tab w:val="left" w:pos="937"/>
        </w:tabs>
        <w:ind w:right="196"/>
        <w:rPr>
          <w:sz w:val="24"/>
        </w:rPr>
      </w:pPr>
      <w:proofErr w:type="spellStart"/>
      <w:r>
        <w:rPr>
          <w:sz w:val="24"/>
        </w:rPr>
        <w:t>Ainetevahelised</w:t>
      </w:r>
      <w:proofErr w:type="spellEnd"/>
      <w:r>
        <w:rPr>
          <w:sz w:val="24"/>
        </w:rPr>
        <w:t xml:space="preserve"> seosed, kus kasutatakse ühe õppeaine sisu, et aidata kinnistada või õpetada materjali mõnes teises</w:t>
      </w:r>
      <w:r>
        <w:rPr>
          <w:spacing w:val="-4"/>
          <w:sz w:val="24"/>
        </w:rPr>
        <w:t xml:space="preserve"> </w:t>
      </w:r>
      <w:r>
        <w:rPr>
          <w:sz w:val="24"/>
        </w:rPr>
        <w:t>aines.</w:t>
      </w:r>
    </w:p>
    <w:p w:rsidR="009C40E6" w:rsidRDefault="00BB2D62">
      <w:pPr>
        <w:pStyle w:val="Loendilik"/>
        <w:numPr>
          <w:ilvl w:val="1"/>
          <w:numId w:val="9"/>
        </w:numPr>
        <w:tabs>
          <w:tab w:val="left" w:pos="936"/>
          <w:tab w:val="left" w:pos="937"/>
        </w:tabs>
        <w:ind w:right="196"/>
        <w:rPr>
          <w:sz w:val="24"/>
        </w:rPr>
      </w:pPr>
      <w:r>
        <w:rPr>
          <w:sz w:val="24"/>
        </w:rPr>
        <w:t xml:space="preserve">Teemakeskne </w:t>
      </w:r>
      <w:proofErr w:type="spellStart"/>
      <w:r>
        <w:rPr>
          <w:sz w:val="24"/>
        </w:rPr>
        <w:t>lõiming</w:t>
      </w:r>
      <w:proofErr w:type="spellEnd"/>
      <w:r>
        <w:rPr>
          <w:sz w:val="24"/>
        </w:rPr>
        <w:t>, kus õpetuse lõimimine toimub erinevate õppeainete ja läbivate teemade ühiste rõhuasetuste, õppeülesannete ja – viiside</w:t>
      </w:r>
      <w:r>
        <w:rPr>
          <w:spacing w:val="-4"/>
          <w:sz w:val="24"/>
        </w:rPr>
        <w:t xml:space="preserve"> </w:t>
      </w:r>
      <w:r>
        <w:rPr>
          <w:sz w:val="24"/>
        </w:rPr>
        <w:t>abil.</w:t>
      </w:r>
    </w:p>
    <w:p w:rsidR="009C40E6" w:rsidRDefault="00BB2D62">
      <w:pPr>
        <w:pStyle w:val="Loendilik"/>
        <w:numPr>
          <w:ilvl w:val="1"/>
          <w:numId w:val="9"/>
        </w:numPr>
        <w:tabs>
          <w:tab w:val="left" w:pos="936"/>
          <w:tab w:val="left" w:pos="937"/>
        </w:tabs>
        <w:spacing w:before="1"/>
        <w:ind w:hanging="361"/>
        <w:rPr>
          <w:sz w:val="24"/>
        </w:rPr>
      </w:pPr>
      <w:proofErr w:type="spellStart"/>
      <w:r>
        <w:rPr>
          <w:sz w:val="24"/>
        </w:rPr>
        <w:t>Lõiming</w:t>
      </w:r>
      <w:proofErr w:type="spellEnd"/>
      <w:r>
        <w:rPr>
          <w:sz w:val="24"/>
        </w:rPr>
        <w:t xml:space="preserve"> läbi </w:t>
      </w:r>
      <w:proofErr w:type="spellStart"/>
      <w:r>
        <w:rPr>
          <w:sz w:val="24"/>
        </w:rPr>
        <w:t>üldõpetuse</w:t>
      </w:r>
      <w:proofErr w:type="spellEnd"/>
      <w:r>
        <w:rPr>
          <w:sz w:val="24"/>
        </w:rPr>
        <w:t xml:space="preserve"> - 1.</w:t>
      </w:r>
      <w:r>
        <w:rPr>
          <w:spacing w:val="-1"/>
          <w:sz w:val="24"/>
        </w:rPr>
        <w:t xml:space="preserve"> </w:t>
      </w:r>
      <w:r>
        <w:rPr>
          <w:sz w:val="24"/>
        </w:rPr>
        <w:t>kooliastmes.</w:t>
      </w:r>
    </w:p>
    <w:p w:rsidR="009C40E6" w:rsidRDefault="009C40E6">
      <w:pPr>
        <w:pStyle w:val="Kehatekst"/>
        <w:rPr>
          <w:sz w:val="26"/>
        </w:rPr>
      </w:pPr>
    </w:p>
    <w:p w:rsidR="009C40E6" w:rsidRDefault="009C40E6">
      <w:pPr>
        <w:pStyle w:val="Kehatekst"/>
        <w:spacing w:before="1"/>
        <w:rPr>
          <w:sz w:val="23"/>
        </w:rPr>
      </w:pPr>
    </w:p>
    <w:p w:rsidR="009C40E6" w:rsidRDefault="00BB2D62">
      <w:pPr>
        <w:pStyle w:val="Pealkiri1"/>
        <w:numPr>
          <w:ilvl w:val="0"/>
          <w:numId w:val="15"/>
        </w:numPr>
        <w:tabs>
          <w:tab w:val="left" w:pos="488"/>
        </w:tabs>
        <w:ind w:left="216" w:right="552" w:firstLine="0"/>
      </w:pPr>
      <w:r>
        <w:t>Õppekeskkonna mitmekesistamiseks kavandatud tegevused, sh õppekava rakendamist toetavad tegevused, õppekäigud ja muu</w:t>
      </w:r>
      <w:r>
        <w:rPr>
          <w:spacing w:val="-7"/>
        </w:rPr>
        <w:t xml:space="preserve"> </w:t>
      </w:r>
      <w:r>
        <w:t>taoline</w:t>
      </w:r>
    </w:p>
    <w:p w:rsidR="009C40E6" w:rsidRDefault="009C40E6">
      <w:pPr>
        <w:pStyle w:val="Kehatekst"/>
        <w:spacing w:before="6"/>
        <w:rPr>
          <w:b/>
          <w:sz w:val="23"/>
        </w:rPr>
      </w:pPr>
    </w:p>
    <w:p w:rsidR="009C40E6" w:rsidRDefault="00BB2D62">
      <w:pPr>
        <w:pStyle w:val="Loendilik"/>
        <w:numPr>
          <w:ilvl w:val="0"/>
          <w:numId w:val="8"/>
        </w:numPr>
        <w:tabs>
          <w:tab w:val="left" w:pos="555"/>
        </w:tabs>
        <w:jc w:val="both"/>
        <w:rPr>
          <w:sz w:val="24"/>
        </w:rPr>
      </w:pPr>
      <w:r>
        <w:rPr>
          <w:sz w:val="24"/>
        </w:rPr>
        <w:t>Kool kavandab ja viib läbi järgmisi</w:t>
      </w:r>
      <w:r>
        <w:rPr>
          <w:spacing w:val="-3"/>
          <w:sz w:val="24"/>
        </w:rPr>
        <w:t xml:space="preserve"> </w:t>
      </w:r>
      <w:r>
        <w:rPr>
          <w:sz w:val="24"/>
        </w:rPr>
        <w:t>projekte:</w:t>
      </w:r>
    </w:p>
    <w:p w:rsidR="009C40E6" w:rsidRDefault="00BB2D62">
      <w:pPr>
        <w:pStyle w:val="Loendilik"/>
        <w:numPr>
          <w:ilvl w:val="1"/>
          <w:numId w:val="8"/>
        </w:numPr>
        <w:tabs>
          <w:tab w:val="left" w:pos="936"/>
          <w:tab w:val="left" w:pos="937"/>
        </w:tabs>
        <w:ind w:hanging="361"/>
        <w:rPr>
          <w:sz w:val="24"/>
        </w:rPr>
      </w:pPr>
      <w:r>
        <w:rPr>
          <w:sz w:val="24"/>
        </w:rPr>
        <w:t xml:space="preserve">õppe- </w:t>
      </w:r>
      <w:proofErr w:type="spellStart"/>
      <w:r>
        <w:rPr>
          <w:sz w:val="24"/>
        </w:rPr>
        <w:t>eesmärgilised</w:t>
      </w:r>
      <w:proofErr w:type="spellEnd"/>
      <w:r>
        <w:rPr>
          <w:sz w:val="24"/>
        </w:rPr>
        <w:t xml:space="preserve"> projektid: aineaasta, õppekäigud, loengud</w:t>
      </w:r>
      <w:r>
        <w:rPr>
          <w:spacing w:val="-1"/>
          <w:sz w:val="24"/>
        </w:rPr>
        <w:t xml:space="preserve"> </w:t>
      </w:r>
      <w:r>
        <w:rPr>
          <w:sz w:val="24"/>
        </w:rPr>
        <w:t>jms;</w:t>
      </w:r>
    </w:p>
    <w:p w:rsidR="009C40E6" w:rsidRDefault="009C40E6">
      <w:pPr>
        <w:rPr>
          <w:sz w:val="24"/>
        </w:rPr>
        <w:sectPr w:rsidR="009C40E6">
          <w:pgSz w:w="11910" w:h="16840"/>
          <w:pgMar w:top="1320" w:right="1220" w:bottom="280" w:left="1200" w:header="708" w:footer="708" w:gutter="0"/>
          <w:cols w:space="708"/>
        </w:sectPr>
      </w:pPr>
    </w:p>
    <w:p w:rsidR="009C40E6" w:rsidRDefault="00BB2D62">
      <w:pPr>
        <w:pStyle w:val="Loendilik"/>
        <w:numPr>
          <w:ilvl w:val="1"/>
          <w:numId w:val="8"/>
        </w:numPr>
        <w:tabs>
          <w:tab w:val="left" w:pos="936"/>
          <w:tab w:val="left" w:pos="937"/>
        </w:tabs>
        <w:spacing w:before="69"/>
        <w:ind w:hanging="361"/>
        <w:rPr>
          <w:sz w:val="24"/>
        </w:rPr>
      </w:pPr>
      <w:proofErr w:type="spellStart"/>
      <w:r>
        <w:rPr>
          <w:sz w:val="24"/>
        </w:rPr>
        <w:lastRenderedPageBreak/>
        <w:t>ülekoolilised</w:t>
      </w:r>
      <w:proofErr w:type="spellEnd"/>
      <w:r>
        <w:rPr>
          <w:sz w:val="24"/>
        </w:rPr>
        <w:t xml:space="preserve"> projektid;</w:t>
      </w:r>
    </w:p>
    <w:p w:rsidR="009C40E6" w:rsidRDefault="00BB2D62">
      <w:pPr>
        <w:pStyle w:val="Loendilik"/>
        <w:numPr>
          <w:ilvl w:val="1"/>
          <w:numId w:val="8"/>
        </w:numPr>
        <w:tabs>
          <w:tab w:val="left" w:pos="936"/>
          <w:tab w:val="left" w:pos="937"/>
        </w:tabs>
        <w:spacing w:before="1"/>
        <w:ind w:right="189"/>
        <w:rPr>
          <w:sz w:val="24"/>
        </w:rPr>
      </w:pPr>
      <w:r>
        <w:rPr>
          <w:sz w:val="24"/>
        </w:rPr>
        <w:t>koolidevahelised projektid: Kiviõli Vene Kooli 9. klasside õpilaste osalemine Kiviõli I Keskkooli</w:t>
      </w:r>
      <w:r>
        <w:rPr>
          <w:spacing w:val="-1"/>
          <w:sz w:val="24"/>
        </w:rPr>
        <w:t xml:space="preserve"> </w:t>
      </w:r>
      <w:r>
        <w:rPr>
          <w:sz w:val="24"/>
        </w:rPr>
        <w:t>õppetöös;</w:t>
      </w:r>
    </w:p>
    <w:p w:rsidR="009C40E6" w:rsidRDefault="00BB2D62">
      <w:pPr>
        <w:pStyle w:val="Loendilik"/>
        <w:numPr>
          <w:ilvl w:val="1"/>
          <w:numId w:val="8"/>
        </w:numPr>
        <w:tabs>
          <w:tab w:val="left" w:pos="936"/>
          <w:tab w:val="left" w:pos="937"/>
        </w:tabs>
        <w:ind w:hanging="361"/>
        <w:rPr>
          <w:sz w:val="24"/>
        </w:rPr>
      </w:pPr>
      <w:r>
        <w:rPr>
          <w:sz w:val="24"/>
        </w:rPr>
        <w:t>koostöö</w:t>
      </w:r>
      <w:r>
        <w:rPr>
          <w:spacing w:val="11"/>
          <w:sz w:val="24"/>
        </w:rPr>
        <w:t xml:space="preserve"> </w:t>
      </w:r>
      <w:r>
        <w:rPr>
          <w:sz w:val="24"/>
        </w:rPr>
        <w:t>Kiviõli</w:t>
      </w:r>
      <w:r>
        <w:rPr>
          <w:spacing w:val="9"/>
          <w:sz w:val="24"/>
        </w:rPr>
        <w:t xml:space="preserve"> </w:t>
      </w:r>
      <w:r>
        <w:rPr>
          <w:sz w:val="24"/>
        </w:rPr>
        <w:t>Kunstide</w:t>
      </w:r>
      <w:r>
        <w:rPr>
          <w:spacing w:val="12"/>
          <w:sz w:val="24"/>
        </w:rPr>
        <w:t xml:space="preserve"> </w:t>
      </w:r>
      <w:r>
        <w:rPr>
          <w:sz w:val="24"/>
        </w:rPr>
        <w:t>Kooliga,</w:t>
      </w:r>
      <w:r>
        <w:rPr>
          <w:spacing w:val="11"/>
          <w:sz w:val="24"/>
        </w:rPr>
        <w:t xml:space="preserve"> </w:t>
      </w:r>
      <w:r>
        <w:rPr>
          <w:sz w:val="24"/>
        </w:rPr>
        <w:t>Kiviõli</w:t>
      </w:r>
      <w:r>
        <w:rPr>
          <w:spacing w:val="13"/>
          <w:sz w:val="24"/>
        </w:rPr>
        <w:t xml:space="preserve"> </w:t>
      </w:r>
      <w:r>
        <w:rPr>
          <w:sz w:val="24"/>
        </w:rPr>
        <w:t>Vene</w:t>
      </w:r>
      <w:r>
        <w:rPr>
          <w:spacing w:val="10"/>
          <w:sz w:val="24"/>
        </w:rPr>
        <w:t xml:space="preserve"> </w:t>
      </w:r>
      <w:r>
        <w:rPr>
          <w:sz w:val="24"/>
        </w:rPr>
        <w:t>Kooliga,</w:t>
      </w:r>
      <w:r>
        <w:rPr>
          <w:spacing w:val="12"/>
          <w:sz w:val="24"/>
        </w:rPr>
        <w:t xml:space="preserve"> </w:t>
      </w:r>
      <w:r>
        <w:rPr>
          <w:sz w:val="24"/>
        </w:rPr>
        <w:t>Kiviõli</w:t>
      </w:r>
      <w:r>
        <w:rPr>
          <w:spacing w:val="12"/>
          <w:sz w:val="24"/>
        </w:rPr>
        <w:t xml:space="preserve"> </w:t>
      </w:r>
      <w:r>
        <w:rPr>
          <w:sz w:val="24"/>
        </w:rPr>
        <w:t>lasteaiaga</w:t>
      </w:r>
    </w:p>
    <w:p w:rsidR="009C40E6" w:rsidRDefault="00BB2D62">
      <w:pPr>
        <w:pStyle w:val="Kehatekst"/>
        <w:ind w:left="936"/>
      </w:pPr>
      <w:r>
        <w:t>„Kannike“.</w:t>
      </w:r>
    </w:p>
    <w:p w:rsidR="009C40E6" w:rsidRDefault="00BB2D62">
      <w:pPr>
        <w:pStyle w:val="Loendilik"/>
        <w:numPr>
          <w:ilvl w:val="0"/>
          <w:numId w:val="8"/>
        </w:numPr>
        <w:tabs>
          <w:tab w:val="left" w:pos="644"/>
        </w:tabs>
        <w:ind w:left="216" w:right="202" w:firstLine="0"/>
        <w:jc w:val="both"/>
        <w:rPr>
          <w:sz w:val="24"/>
        </w:rPr>
      </w:pPr>
      <w:proofErr w:type="spellStart"/>
      <w:r>
        <w:rPr>
          <w:sz w:val="24"/>
        </w:rPr>
        <w:t>Ülekoolilised</w:t>
      </w:r>
      <w:proofErr w:type="spellEnd"/>
      <w:r>
        <w:rPr>
          <w:sz w:val="24"/>
        </w:rPr>
        <w:t xml:space="preserve"> ja koolidevahelised projektid kavandatakse enamasti iga õppeaasta alguses kooli </w:t>
      </w:r>
      <w:proofErr w:type="spellStart"/>
      <w:r>
        <w:rPr>
          <w:sz w:val="24"/>
        </w:rPr>
        <w:t>üldtööplaani</w:t>
      </w:r>
      <w:proofErr w:type="spellEnd"/>
      <w:r>
        <w:rPr>
          <w:spacing w:val="-1"/>
          <w:sz w:val="24"/>
        </w:rPr>
        <w:t xml:space="preserve"> </w:t>
      </w:r>
      <w:r>
        <w:rPr>
          <w:sz w:val="24"/>
        </w:rPr>
        <w:t>koostamisel.</w:t>
      </w:r>
    </w:p>
    <w:p w:rsidR="009C40E6" w:rsidRDefault="00BB2D62">
      <w:pPr>
        <w:pStyle w:val="Loendilik"/>
        <w:numPr>
          <w:ilvl w:val="0"/>
          <w:numId w:val="8"/>
        </w:numPr>
        <w:tabs>
          <w:tab w:val="left" w:pos="731"/>
        </w:tabs>
        <w:ind w:left="216" w:right="194" w:firstLine="0"/>
        <w:jc w:val="both"/>
        <w:rPr>
          <w:sz w:val="24"/>
        </w:rPr>
      </w:pPr>
      <w:r>
        <w:rPr>
          <w:sz w:val="24"/>
        </w:rPr>
        <w:t>Kool on liitunud ettevõtliku õppe programmiga. Iga põhikooli klass saab õppeaasta jooksul vähemalt ühe ettevõtliku tegevuse osaliseks, ettevõtlikkusõppe põhimõtteid rakendatakse igapäevaselt ainetundides ja</w:t>
      </w:r>
      <w:r>
        <w:rPr>
          <w:spacing w:val="-2"/>
          <w:sz w:val="24"/>
        </w:rPr>
        <w:t xml:space="preserve"> </w:t>
      </w:r>
      <w:r>
        <w:rPr>
          <w:sz w:val="24"/>
        </w:rPr>
        <w:t>projektipäevadel.</w:t>
      </w:r>
    </w:p>
    <w:p w:rsidR="009C40E6" w:rsidRDefault="00BB2D62">
      <w:pPr>
        <w:pStyle w:val="Loendilik"/>
        <w:numPr>
          <w:ilvl w:val="0"/>
          <w:numId w:val="8"/>
        </w:numPr>
        <w:tabs>
          <w:tab w:val="left" w:pos="615"/>
        </w:tabs>
        <w:ind w:left="614" w:hanging="399"/>
        <w:jc w:val="both"/>
        <w:rPr>
          <w:sz w:val="24"/>
        </w:rPr>
      </w:pPr>
      <w:r>
        <w:rPr>
          <w:sz w:val="24"/>
        </w:rPr>
        <w:t xml:space="preserve">Kool toetab osalemist </w:t>
      </w:r>
      <w:r>
        <w:rPr>
          <w:i/>
          <w:sz w:val="24"/>
        </w:rPr>
        <w:t xml:space="preserve">Veni- </w:t>
      </w:r>
      <w:proofErr w:type="spellStart"/>
      <w:r>
        <w:rPr>
          <w:i/>
          <w:sz w:val="24"/>
        </w:rPr>
        <w:t>Vidi</w:t>
      </w:r>
      <w:proofErr w:type="spellEnd"/>
      <w:r>
        <w:rPr>
          <w:i/>
          <w:sz w:val="24"/>
        </w:rPr>
        <w:t xml:space="preserve">- </w:t>
      </w:r>
      <w:proofErr w:type="spellStart"/>
      <w:r>
        <w:rPr>
          <w:i/>
          <w:sz w:val="24"/>
        </w:rPr>
        <w:t>Vici</w:t>
      </w:r>
      <w:proofErr w:type="spellEnd"/>
      <w:r>
        <w:rPr>
          <w:i/>
          <w:spacing w:val="-4"/>
          <w:sz w:val="24"/>
        </w:rPr>
        <w:t xml:space="preserve"> </w:t>
      </w:r>
      <w:proofErr w:type="spellStart"/>
      <w:r>
        <w:rPr>
          <w:sz w:val="24"/>
        </w:rPr>
        <w:t>õpilasvahetusprogrammis</w:t>
      </w:r>
      <w:proofErr w:type="spellEnd"/>
      <w:r>
        <w:rPr>
          <w:sz w:val="24"/>
        </w:rPr>
        <w:t>.</w:t>
      </w:r>
    </w:p>
    <w:p w:rsidR="009C40E6" w:rsidRDefault="009C40E6">
      <w:pPr>
        <w:pStyle w:val="Kehatekst"/>
        <w:rPr>
          <w:sz w:val="26"/>
        </w:rPr>
      </w:pPr>
    </w:p>
    <w:p w:rsidR="009C40E6" w:rsidRDefault="009C40E6">
      <w:pPr>
        <w:pStyle w:val="Kehatekst"/>
        <w:spacing w:before="10"/>
        <w:rPr>
          <w:sz w:val="22"/>
        </w:rPr>
      </w:pPr>
    </w:p>
    <w:p w:rsidR="009C40E6" w:rsidRDefault="00BB2D62">
      <w:pPr>
        <w:pStyle w:val="Pealkiri1"/>
        <w:numPr>
          <w:ilvl w:val="0"/>
          <w:numId w:val="15"/>
        </w:numPr>
        <w:tabs>
          <w:tab w:val="left" w:pos="824"/>
        </w:tabs>
        <w:ind w:left="823" w:hanging="608"/>
        <w:jc w:val="both"/>
      </w:pPr>
      <w:r>
        <w:t>Loovtöö korraldamine III</w:t>
      </w:r>
      <w:r>
        <w:rPr>
          <w:spacing w:val="-2"/>
        </w:rPr>
        <w:t xml:space="preserve"> </w:t>
      </w:r>
      <w:r>
        <w:t>kooliastmes</w:t>
      </w:r>
    </w:p>
    <w:p w:rsidR="009C40E6" w:rsidRDefault="009C40E6">
      <w:pPr>
        <w:pStyle w:val="Kehatekst"/>
        <w:spacing w:before="11"/>
        <w:rPr>
          <w:b/>
          <w:sz w:val="23"/>
        </w:rPr>
      </w:pPr>
    </w:p>
    <w:p w:rsidR="009C40E6" w:rsidRDefault="00BB2D62">
      <w:pPr>
        <w:pStyle w:val="Loendilik"/>
        <w:numPr>
          <w:ilvl w:val="0"/>
          <w:numId w:val="7"/>
        </w:numPr>
        <w:tabs>
          <w:tab w:val="left" w:pos="555"/>
        </w:tabs>
        <w:jc w:val="both"/>
        <w:rPr>
          <w:sz w:val="24"/>
        </w:rPr>
      </w:pPr>
      <w:r>
        <w:rPr>
          <w:sz w:val="24"/>
        </w:rPr>
        <w:t>Kiviõli I Keskkoolis teostatakse loovtöö 7.</w:t>
      </w:r>
      <w:r>
        <w:rPr>
          <w:spacing w:val="-2"/>
          <w:sz w:val="24"/>
        </w:rPr>
        <w:t xml:space="preserve"> </w:t>
      </w:r>
      <w:r>
        <w:rPr>
          <w:sz w:val="24"/>
        </w:rPr>
        <w:t>klassis.</w:t>
      </w:r>
    </w:p>
    <w:p w:rsidR="009C40E6" w:rsidRDefault="00BB2D62">
      <w:pPr>
        <w:pStyle w:val="Loendilik"/>
        <w:numPr>
          <w:ilvl w:val="0"/>
          <w:numId w:val="7"/>
        </w:numPr>
        <w:tabs>
          <w:tab w:val="left" w:pos="601"/>
        </w:tabs>
        <w:ind w:left="216" w:right="194" w:firstLine="0"/>
        <w:jc w:val="both"/>
        <w:rPr>
          <w:sz w:val="24"/>
        </w:rPr>
      </w:pPr>
      <w:r>
        <w:rPr>
          <w:sz w:val="24"/>
        </w:rPr>
        <w:t xml:space="preserve">Loovtöö teema on </w:t>
      </w:r>
      <w:proofErr w:type="spellStart"/>
      <w:r>
        <w:rPr>
          <w:sz w:val="24"/>
        </w:rPr>
        <w:t>aineteülene</w:t>
      </w:r>
      <w:proofErr w:type="spellEnd"/>
      <w:r>
        <w:rPr>
          <w:sz w:val="24"/>
        </w:rPr>
        <w:t>. Teema võib muuhulgas lõimida aineaasta ja/või hetkel ühiskonnas aktuaalse</w:t>
      </w:r>
      <w:r>
        <w:rPr>
          <w:spacing w:val="-2"/>
          <w:sz w:val="24"/>
        </w:rPr>
        <w:t xml:space="preserve"> </w:t>
      </w:r>
      <w:r>
        <w:rPr>
          <w:sz w:val="24"/>
        </w:rPr>
        <w:t>teemaga.</w:t>
      </w:r>
    </w:p>
    <w:p w:rsidR="009C40E6" w:rsidRDefault="00BB2D62">
      <w:pPr>
        <w:pStyle w:val="Loendilik"/>
        <w:numPr>
          <w:ilvl w:val="0"/>
          <w:numId w:val="7"/>
        </w:numPr>
        <w:tabs>
          <w:tab w:val="left" w:pos="635"/>
        </w:tabs>
        <w:ind w:left="216" w:right="199" w:firstLine="0"/>
        <w:jc w:val="both"/>
        <w:rPr>
          <w:sz w:val="24"/>
        </w:rPr>
      </w:pPr>
      <w:r>
        <w:rPr>
          <w:sz w:val="24"/>
        </w:rPr>
        <w:t>Loovtöö teemad pakuvad välja aineõpetajad ja/või õpilased, täpsema valiku teevad õpilased individuaalselt või rühmas oktoobri lõpuks klassijuhataja ja aineõpetaja</w:t>
      </w:r>
      <w:r>
        <w:rPr>
          <w:spacing w:val="-8"/>
          <w:sz w:val="24"/>
        </w:rPr>
        <w:t xml:space="preserve"> </w:t>
      </w:r>
      <w:r>
        <w:rPr>
          <w:sz w:val="24"/>
        </w:rPr>
        <w:t>abiga.</w:t>
      </w:r>
    </w:p>
    <w:p w:rsidR="009C40E6" w:rsidRDefault="00BB2D62">
      <w:pPr>
        <w:pStyle w:val="Loendilik"/>
        <w:numPr>
          <w:ilvl w:val="0"/>
          <w:numId w:val="7"/>
        </w:numPr>
        <w:tabs>
          <w:tab w:val="left" w:pos="743"/>
        </w:tabs>
        <w:ind w:left="216" w:right="198" w:firstLine="0"/>
        <w:jc w:val="both"/>
        <w:rPr>
          <w:sz w:val="24"/>
        </w:rPr>
      </w:pPr>
      <w:r>
        <w:rPr>
          <w:sz w:val="24"/>
        </w:rPr>
        <w:t>Loovtöö liigid on õpilasuurimus, projekt, muusikateos, kunstiteos, näidend, dramatiseering, võimlemiskava, luulekava ja muu selline.</w:t>
      </w:r>
    </w:p>
    <w:p w:rsidR="009C40E6" w:rsidRDefault="00BB2D62">
      <w:pPr>
        <w:pStyle w:val="Loendilik"/>
        <w:numPr>
          <w:ilvl w:val="0"/>
          <w:numId w:val="7"/>
        </w:numPr>
        <w:tabs>
          <w:tab w:val="left" w:pos="618"/>
        </w:tabs>
        <w:ind w:left="617" w:hanging="402"/>
        <w:jc w:val="both"/>
        <w:rPr>
          <w:sz w:val="24"/>
        </w:rPr>
      </w:pPr>
      <w:r>
        <w:rPr>
          <w:sz w:val="24"/>
        </w:rPr>
        <w:t>Loovtöö juhendamine toimub kokkulepitud</w:t>
      </w:r>
      <w:r>
        <w:rPr>
          <w:spacing w:val="-1"/>
          <w:sz w:val="24"/>
        </w:rPr>
        <w:t xml:space="preserve"> </w:t>
      </w:r>
      <w:r>
        <w:rPr>
          <w:sz w:val="24"/>
        </w:rPr>
        <w:t>ajal.</w:t>
      </w:r>
    </w:p>
    <w:p w:rsidR="009C40E6" w:rsidRDefault="00BB2D62">
      <w:pPr>
        <w:pStyle w:val="Loendilik"/>
        <w:numPr>
          <w:ilvl w:val="0"/>
          <w:numId w:val="7"/>
        </w:numPr>
        <w:tabs>
          <w:tab w:val="left" w:pos="615"/>
        </w:tabs>
        <w:ind w:left="216" w:right="192" w:firstLine="0"/>
        <w:jc w:val="both"/>
        <w:rPr>
          <w:sz w:val="24"/>
        </w:rPr>
      </w:pPr>
      <w:r>
        <w:rPr>
          <w:sz w:val="24"/>
        </w:rPr>
        <w:t>Loovtööle ja selle esitlemisele paneb koondhinde kolmeliikmeline</w:t>
      </w:r>
      <w:r>
        <w:rPr>
          <w:spacing w:val="38"/>
          <w:sz w:val="24"/>
        </w:rPr>
        <w:t xml:space="preserve"> </w:t>
      </w:r>
      <w:r>
        <w:rPr>
          <w:sz w:val="24"/>
        </w:rPr>
        <w:t>hindamiskomisjon. Rühmatöö puhul hinnatakse iga liiget eraldi. Hindamise aluseks on töö sisu, protsess, vormistamine ja</w:t>
      </w:r>
      <w:r>
        <w:rPr>
          <w:spacing w:val="-2"/>
          <w:sz w:val="24"/>
        </w:rPr>
        <w:t xml:space="preserve"> </w:t>
      </w:r>
      <w:r>
        <w:rPr>
          <w:sz w:val="24"/>
        </w:rPr>
        <w:t>esitlemine.</w:t>
      </w:r>
    </w:p>
    <w:p w:rsidR="009C40E6" w:rsidRDefault="00BB2D62">
      <w:pPr>
        <w:pStyle w:val="Loendilik"/>
        <w:numPr>
          <w:ilvl w:val="0"/>
          <w:numId w:val="7"/>
        </w:numPr>
        <w:tabs>
          <w:tab w:val="left" w:pos="577"/>
        </w:tabs>
        <w:ind w:left="216" w:right="192" w:firstLine="0"/>
        <w:jc w:val="both"/>
        <w:rPr>
          <w:sz w:val="24"/>
        </w:rPr>
      </w:pPr>
      <w:r>
        <w:rPr>
          <w:sz w:val="24"/>
        </w:rPr>
        <w:t>Loovtöö korraldus on täpsemalt lahti seletatud dokumendis „Loovtöö korraldus Kiviõli I Keskkooli III</w:t>
      </w:r>
      <w:r>
        <w:rPr>
          <w:spacing w:val="-3"/>
          <w:sz w:val="24"/>
        </w:rPr>
        <w:t xml:space="preserve"> </w:t>
      </w:r>
      <w:r>
        <w:rPr>
          <w:sz w:val="24"/>
        </w:rPr>
        <w:t>kooliastmes“.</w:t>
      </w:r>
    </w:p>
    <w:p w:rsidR="009C40E6" w:rsidRDefault="009C40E6">
      <w:pPr>
        <w:pStyle w:val="Kehatekst"/>
        <w:rPr>
          <w:sz w:val="26"/>
        </w:rPr>
      </w:pPr>
    </w:p>
    <w:p w:rsidR="009C40E6" w:rsidRDefault="009C40E6">
      <w:pPr>
        <w:pStyle w:val="Kehatekst"/>
        <w:spacing w:before="11"/>
        <w:rPr>
          <w:sz w:val="22"/>
        </w:rPr>
      </w:pPr>
    </w:p>
    <w:p w:rsidR="009C40E6" w:rsidRDefault="00BB2D62">
      <w:pPr>
        <w:pStyle w:val="Pealkiri1"/>
        <w:numPr>
          <w:ilvl w:val="0"/>
          <w:numId w:val="15"/>
        </w:numPr>
        <w:tabs>
          <w:tab w:val="left" w:pos="488"/>
        </w:tabs>
        <w:ind w:left="487" w:hanging="272"/>
        <w:jc w:val="both"/>
      </w:pPr>
      <w:r w:rsidRPr="0066160A">
        <w:t>Õpilaste arengu ja õppimise toetamise ja hindamise</w:t>
      </w:r>
      <w:r w:rsidRPr="0066160A">
        <w:rPr>
          <w:spacing w:val="-16"/>
        </w:rPr>
        <w:t xml:space="preserve"> </w:t>
      </w:r>
      <w:r w:rsidRPr="0066160A">
        <w:t>korraldus</w:t>
      </w:r>
    </w:p>
    <w:p w:rsidR="0066160A" w:rsidRPr="0066160A" w:rsidRDefault="0066160A" w:rsidP="0066160A">
      <w:pPr>
        <w:pStyle w:val="Pealkiri1"/>
        <w:tabs>
          <w:tab w:val="left" w:pos="488"/>
        </w:tabs>
        <w:ind w:firstLine="0"/>
        <w:jc w:val="both"/>
      </w:pPr>
    </w:p>
    <w:p w:rsidR="00EC7E0A" w:rsidRDefault="0066160A" w:rsidP="00EC7E0A">
      <w:pPr>
        <w:pStyle w:val="Pealkiri2"/>
        <w:tabs>
          <w:tab w:val="left" w:pos="571"/>
        </w:tabs>
        <w:spacing w:before="66"/>
        <w:ind w:left="360"/>
      </w:pPr>
      <w:r>
        <w:t>5.1. H</w:t>
      </w:r>
      <w:r w:rsidR="00EC7E0A">
        <w:t xml:space="preserve">indamisest teavitamine </w:t>
      </w:r>
    </w:p>
    <w:p w:rsidR="000C151B" w:rsidRDefault="000C151B" w:rsidP="00EC7E0A">
      <w:pPr>
        <w:pStyle w:val="Pealkiri2"/>
        <w:tabs>
          <w:tab w:val="left" w:pos="571"/>
        </w:tabs>
        <w:spacing w:before="66"/>
        <w:ind w:left="360"/>
        <w:rPr>
          <w:b w:val="0"/>
        </w:rPr>
      </w:pPr>
      <w:r w:rsidRPr="000C151B">
        <w:rPr>
          <w:b w:val="0"/>
        </w:rPr>
        <w:t>(1) Õpilasel, lapsevanemal või hooldajal on õigus saada teavet õpilase hinnete kohta e- päevikust, klassijuhatajalt ning vastavalt klassi- või aineõpetajalt.</w:t>
      </w:r>
    </w:p>
    <w:p w:rsidR="000C151B" w:rsidRPr="000C151B" w:rsidRDefault="000C151B" w:rsidP="00EC7E0A">
      <w:pPr>
        <w:pStyle w:val="Pealkiri2"/>
        <w:tabs>
          <w:tab w:val="left" w:pos="571"/>
        </w:tabs>
        <w:spacing w:before="66"/>
        <w:ind w:left="360"/>
        <w:rPr>
          <w:b w:val="0"/>
        </w:rPr>
      </w:pPr>
      <w:r>
        <w:rPr>
          <w:b w:val="0"/>
        </w:rPr>
        <w:t>(2) 1.-6. klassi sõnaöistest hinnangutest ja 7.-9. klassi hinnetest teavitatakse lapsevanemaid õpilaspäeviku, hinnetelehe või e- päeviku ja aasta lõpus klassitunnistuse kaudu. Tunnistus on e- formaadis ja prinditakse välja 1 kord õppeaasta lõpus.</w:t>
      </w:r>
    </w:p>
    <w:p w:rsidR="000C151B" w:rsidRDefault="000C151B" w:rsidP="00EC7E0A">
      <w:pPr>
        <w:pStyle w:val="Pealkiri2"/>
        <w:tabs>
          <w:tab w:val="left" w:pos="571"/>
        </w:tabs>
        <w:spacing w:before="66"/>
        <w:ind w:left="360"/>
      </w:pPr>
    </w:p>
    <w:p w:rsidR="00EC7E0A" w:rsidRDefault="003A4700" w:rsidP="00EC7E0A">
      <w:pPr>
        <w:pStyle w:val="Pealkiri2"/>
        <w:tabs>
          <w:tab w:val="left" w:pos="571"/>
        </w:tabs>
        <w:spacing w:before="77"/>
        <w:ind w:left="116"/>
      </w:pPr>
      <w:r w:rsidRPr="00E5641F">
        <w:t>5.</w:t>
      </w:r>
      <w:r w:rsidR="0066160A">
        <w:t>2</w:t>
      </w:r>
      <w:r w:rsidRPr="00E5641F">
        <w:t xml:space="preserve">. </w:t>
      </w:r>
      <w:r w:rsidR="00EC7E0A">
        <w:t xml:space="preserve">Teadmiste ja oskuste hindamise korraldus </w:t>
      </w:r>
    </w:p>
    <w:p w:rsidR="0052064A" w:rsidRDefault="00F2523D" w:rsidP="0052064A">
      <w:pPr>
        <w:pStyle w:val="Pealkiri2"/>
        <w:jc w:val="both"/>
        <w:rPr>
          <w:b w:val="0"/>
        </w:rPr>
      </w:pPr>
      <w:r w:rsidRPr="00D22B05">
        <w:rPr>
          <w:b w:val="0"/>
        </w:rPr>
        <w:t xml:space="preserve">(1) </w:t>
      </w:r>
      <w:r w:rsidR="0052064A" w:rsidRPr="00EC7E0A">
        <w:rPr>
          <w:b w:val="0"/>
        </w:rPr>
        <w:t xml:space="preserve">„Põhikooli ja gümnaasiumiseaduse“ §-29 lõige (3) järgi kasutatakse Põhikooli I ja II kooliastmes õpilase hindamisel kirjeldavat sõnalist hinnangut, millel puudub numbriline ekvivalent. </w:t>
      </w:r>
    </w:p>
    <w:p w:rsidR="0052064A" w:rsidRDefault="0052064A" w:rsidP="0052064A">
      <w:pPr>
        <w:pStyle w:val="Pealkiri2"/>
        <w:jc w:val="both"/>
        <w:rPr>
          <w:b w:val="0"/>
        </w:rPr>
      </w:pPr>
      <w:r>
        <w:rPr>
          <w:b w:val="0"/>
        </w:rPr>
        <w:t>(2</w:t>
      </w:r>
      <w:r w:rsidRPr="00D22B05">
        <w:rPr>
          <w:b w:val="0"/>
        </w:rPr>
        <w:t xml:space="preserve"> </w:t>
      </w:r>
      <w:r w:rsidR="00955C47" w:rsidRPr="00D22B05">
        <w:rPr>
          <w:b w:val="0"/>
        </w:rPr>
        <w:t xml:space="preserve">1. klassis märgitakse e-päevikusse </w:t>
      </w:r>
      <w:r w:rsidR="00955C47">
        <w:rPr>
          <w:b w:val="0"/>
        </w:rPr>
        <w:t xml:space="preserve">jooksvad </w:t>
      </w:r>
      <w:r w:rsidR="00553B86">
        <w:rPr>
          <w:b w:val="0"/>
        </w:rPr>
        <w:t xml:space="preserve">sõnalised </w:t>
      </w:r>
      <w:r w:rsidR="00955C47" w:rsidRPr="00D22B05">
        <w:rPr>
          <w:b w:val="0"/>
        </w:rPr>
        <w:t>hinnangud alates II poolaastast.</w:t>
      </w:r>
    </w:p>
    <w:p w:rsidR="0052064A" w:rsidRPr="00D22B05" w:rsidRDefault="0052064A" w:rsidP="0052064A">
      <w:pPr>
        <w:pStyle w:val="Pealkiri2"/>
        <w:jc w:val="both"/>
        <w:rPr>
          <w:b w:val="0"/>
        </w:rPr>
      </w:pPr>
      <w:r w:rsidRPr="00D22B05">
        <w:rPr>
          <w:b w:val="0"/>
        </w:rPr>
        <w:t xml:space="preserve">(3) </w:t>
      </w:r>
      <w:r w:rsidR="00955C47" w:rsidRPr="00D22B05">
        <w:rPr>
          <w:b w:val="0"/>
        </w:rPr>
        <w:t xml:space="preserve">2.- </w:t>
      </w:r>
      <w:r w:rsidR="00955C47">
        <w:rPr>
          <w:b w:val="0"/>
        </w:rPr>
        <w:t>6</w:t>
      </w:r>
      <w:r w:rsidR="00955C47" w:rsidRPr="00D22B05">
        <w:rPr>
          <w:b w:val="0"/>
        </w:rPr>
        <w:t>. klassis märgitakse e-päevikusse</w:t>
      </w:r>
      <w:r w:rsidR="00553B86">
        <w:rPr>
          <w:b w:val="0"/>
        </w:rPr>
        <w:t xml:space="preserve"> sõnalised</w:t>
      </w:r>
      <w:r w:rsidR="00955C47" w:rsidRPr="00D22B05">
        <w:rPr>
          <w:b w:val="0"/>
        </w:rPr>
        <w:t xml:space="preserve"> hinnangud jooksvalt kogu õppeaasta vältel.</w:t>
      </w:r>
    </w:p>
    <w:p w:rsidR="0052064A" w:rsidRDefault="0052064A" w:rsidP="0052064A">
      <w:pPr>
        <w:pStyle w:val="Pealkiri2"/>
        <w:jc w:val="both"/>
        <w:rPr>
          <w:b w:val="0"/>
        </w:rPr>
      </w:pPr>
      <w:r w:rsidRPr="00D22B05">
        <w:rPr>
          <w:b w:val="0"/>
        </w:rPr>
        <w:t xml:space="preserve">(4) </w:t>
      </w:r>
      <w:r w:rsidR="00955C47">
        <w:rPr>
          <w:b w:val="0"/>
        </w:rPr>
        <w:t>1</w:t>
      </w:r>
      <w:r w:rsidR="000C151B">
        <w:rPr>
          <w:b w:val="0"/>
        </w:rPr>
        <w:t>.-</w:t>
      </w:r>
      <w:r w:rsidR="00955C47">
        <w:rPr>
          <w:b w:val="0"/>
        </w:rPr>
        <w:t>6</w:t>
      </w:r>
      <w:r w:rsidR="00955C47" w:rsidRPr="00D22B05">
        <w:rPr>
          <w:b w:val="0"/>
        </w:rPr>
        <w:t>. klassi õpilase koolist lahkumisel teisendatakse sõnalised hinnangud numbrilisse skaalasse.</w:t>
      </w:r>
    </w:p>
    <w:p w:rsidR="0052064A" w:rsidRDefault="0052064A" w:rsidP="0052064A">
      <w:pPr>
        <w:pStyle w:val="Pealkiri2"/>
        <w:jc w:val="both"/>
        <w:rPr>
          <w:b w:val="0"/>
        </w:rPr>
      </w:pPr>
      <w:r>
        <w:rPr>
          <w:b w:val="0"/>
        </w:rPr>
        <w:t xml:space="preserve">(5) </w:t>
      </w:r>
      <w:r w:rsidRPr="00EC7E0A">
        <w:rPr>
          <w:b w:val="0"/>
        </w:rPr>
        <w:t xml:space="preserve">Teadmiste ja oskuste hindamisel kasutatakse III kooliastmes hindeid viiepallisüsteemis vastavalt „Põhikooli ja gümnaasiumiseaduse“ §-29 lõige (2) sätestatule. </w:t>
      </w:r>
    </w:p>
    <w:p w:rsidR="00F2523D" w:rsidRPr="00D22B05" w:rsidRDefault="00F2523D" w:rsidP="00F2523D">
      <w:pPr>
        <w:pStyle w:val="Pealkiri2"/>
        <w:jc w:val="both"/>
        <w:rPr>
          <w:b w:val="0"/>
        </w:rPr>
      </w:pPr>
      <w:r w:rsidRPr="00D22B05">
        <w:rPr>
          <w:b w:val="0"/>
        </w:rPr>
        <w:t>(</w:t>
      </w:r>
      <w:r w:rsidR="0052064A">
        <w:rPr>
          <w:b w:val="0"/>
        </w:rPr>
        <w:t>6</w:t>
      </w:r>
      <w:r w:rsidRPr="00D22B05">
        <w:rPr>
          <w:b w:val="0"/>
        </w:rPr>
        <w:t xml:space="preserve">) Õpetaja lähtub nii suulise kui ka kirjaliku kirjeldava hinnangu andmisel õppekavas toodud õpitulemustest. Hinnangutes tuuakse esile õpilase edusammud ning juhitakse tähelepanu </w:t>
      </w:r>
      <w:r w:rsidRPr="00D22B05">
        <w:rPr>
          <w:b w:val="0"/>
        </w:rPr>
        <w:lastRenderedPageBreak/>
        <w:t>arendamist vajavatele oskustele ning vajakajäämistele teadmistes.</w:t>
      </w:r>
    </w:p>
    <w:p w:rsidR="00EC7E0A" w:rsidRDefault="0052064A" w:rsidP="00F2523D">
      <w:pPr>
        <w:pStyle w:val="Pealkiri2"/>
        <w:jc w:val="both"/>
        <w:rPr>
          <w:b w:val="0"/>
        </w:rPr>
      </w:pPr>
      <w:r>
        <w:rPr>
          <w:b w:val="0"/>
        </w:rPr>
        <w:t>(7</w:t>
      </w:r>
      <w:r w:rsidR="00EC7E0A" w:rsidRPr="00EC7E0A">
        <w:rPr>
          <w:b w:val="0"/>
        </w:rPr>
        <w:t xml:space="preserve">) Õpilase teadmisi ja oskusi hindab vastava õppeaine õpetaja õpilase suuliste vastuste (esituste), kirjalike ja praktiliste tööde ning praktiliste tegevuste alusel, arvestades õpilase teadmiste ja oskuste vastavust õppekavas esitatud nõuetele. </w:t>
      </w:r>
    </w:p>
    <w:p w:rsidR="00EC7E0A" w:rsidRDefault="00EC7E0A" w:rsidP="00F2523D">
      <w:pPr>
        <w:pStyle w:val="Pealkiri2"/>
        <w:jc w:val="both"/>
        <w:rPr>
          <w:b w:val="0"/>
        </w:rPr>
      </w:pPr>
      <w:r w:rsidRPr="00EC7E0A">
        <w:rPr>
          <w:b w:val="0"/>
        </w:rPr>
        <w:t>(</w:t>
      </w:r>
      <w:r w:rsidR="0052064A">
        <w:rPr>
          <w:b w:val="0"/>
        </w:rPr>
        <w:t>8</w:t>
      </w:r>
      <w:r w:rsidRPr="00EC7E0A">
        <w:rPr>
          <w:b w:val="0"/>
        </w:rPr>
        <w:t xml:space="preserve">) Poolaasta algul teeb vastava õppeaine õpetaja õpilastele teatavaks õppeaine nõutavad teadmised ja oskused, nende hindamise aja ja vormi. </w:t>
      </w:r>
    </w:p>
    <w:p w:rsidR="00EC7E0A" w:rsidRDefault="00EC7E0A" w:rsidP="00F2523D">
      <w:pPr>
        <w:pStyle w:val="Pealkiri2"/>
        <w:jc w:val="both"/>
        <w:rPr>
          <w:b w:val="0"/>
        </w:rPr>
      </w:pPr>
      <w:r w:rsidRPr="00EC7E0A">
        <w:rPr>
          <w:b w:val="0"/>
        </w:rPr>
        <w:t>(</w:t>
      </w:r>
      <w:r w:rsidR="0052064A">
        <w:rPr>
          <w:b w:val="0"/>
        </w:rPr>
        <w:t>9</w:t>
      </w:r>
      <w:r w:rsidRPr="00EC7E0A">
        <w:rPr>
          <w:b w:val="0"/>
        </w:rPr>
        <w:t>) Poolaasta õpitulemuste omandamist kontrollivate k</w:t>
      </w:r>
      <w:r w:rsidR="00D22B05">
        <w:rPr>
          <w:b w:val="0"/>
        </w:rPr>
        <w:t xml:space="preserve">irjalike tööde (kontrolltööde) </w:t>
      </w:r>
      <w:r w:rsidRPr="00EC7E0A">
        <w:rPr>
          <w:b w:val="0"/>
        </w:rPr>
        <w:t xml:space="preserve">aeg kavandatakse kooskõlastatult teiste õppeainete õpetajatega e-päeviku kontrolltööde plaanis. </w:t>
      </w:r>
    </w:p>
    <w:p w:rsidR="00EC7E0A" w:rsidRDefault="00EC7E0A" w:rsidP="00F2523D">
      <w:pPr>
        <w:pStyle w:val="Pealkiri2"/>
        <w:jc w:val="both"/>
        <w:rPr>
          <w:b w:val="0"/>
        </w:rPr>
      </w:pPr>
      <w:r w:rsidRPr="00EC7E0A">
        <w:rPr>
          <w:b w:val="0"/>
        </w:rPr>
        <w:t>(</w:t>
      </w:r>
      <w:r w:rsidR="0052064A">
        <w:rPr>
          <w:b w:val="0"/>
        </w:rPr>
        <w:t>10</w:t>
      </w:r>
      <w:r w:rsidRPr="00EC7E0A">
        <w:rPr>
          <w:b w:val="0"/>
        </w:rPr>
        <w:t xml:space="preserve">) Kontrolltöö toimumise ajast teatatakse õpilastele vähemalt viis õppepäeva enne kontrolltöö toimumist. </w:t>
      </w:r>
    </w:p>
    <w:p w:rsidR="00EC7E0A" w:rsidRDefault="00EC7E0A" w:rsidP="00F2523D">
      <w:pPr>
        <w:pStyle w:val="Pealkiri2"/>
        <w:jc w:val="both"/>
        <w:rPr>
          <w:b w:val="0"/>
        </w:rPr>
      </w:pPr>
      <w:r w:rsidRPr="00EC7E0A">
        <w:rPr>
          <w:b w:val="0"/>
        </w:rPr>
        <w:t>(</w:t>
      </w:r>
      <w:r w:rsidR="0052064A">
        <w:rPr>
          <w:b w:val="0"/>
        </w:rPr>
        <w:t>11</w:t>
      </w:r>
      <w:r w:rsidRPr="00EC7E0A">
        <w:rPr>
          <w:b w:val="0"/>
        </w:rPr>
        <w:t xml:space="preserve">) Järgmist </w:t>
      </w:r>
      <w:r w:rsidR="00473388">
        <w:rPr>
          <w:b w:val="0"/>
        </w:rPr>
        <w:t xml:space="preserve">hindelist </w:t>
      </w:r>
      <w:r w:rsidRPr="00EC7E0A">
        <w:rPr>
          <w:b w:val="0"/>
        </w:rPr>
        <w:t xml:space="preserve">tööd ei korraldata enne, kui eelmise töö hinne on õpilastele teatatud ja e-päevikusse kantud. </w:t>
      </w:r>
    </w:p>
    <w:p w:rsidR="00EC7E0A" w:rsidRDefault="00EC7E0A" w:rsidP="0052064A">
      <w:pPr>
        <w:pStyle w:val="Pealkiri2"/>
        <w:jc w:val="both"/>
        <w:rPr>
          <w:b w:val="0"/>
        </w:rPr>
      </w:pPr>
    </w:p>
    <w:p w:rsidR="00D22B05" w:rsidRPr="00D22B05" w:rsidRDefault="00D22B05" w:rsidP="00D22B05">
      <w:pPr>
        <w:pStyle w:val="Pealkiri2"/>
      </w:pPr>
      <w:r>
        <w:t>5</w:t>
      </w:r>
      <w:r w:rsidRPr="00D22B05">
        <w:t>.</w:t>
      </w:r>
      <w:r w:rsidR="00F2523D">
        <w:t>3</w:t>
      </w:r>
      <w:r w:rsidRPr="00D22B05">
        <w:t>.</w:t>
      </w:r>
      <w:r w:rsidR="00F2523D">
        <w:t>1</w:t>
      </w:r>
      <w:r w:rsidRPr="00D22B05">
        <w:t xml:space="preserve">. </w:t>
      </w:r>
      <w:proofErr w:type="spellStart"/>
      <w:r w:rsidRPr="00D22B05">
        <w:t>Järelvastamise</w:t>
      </w:r>
      <w:proofErr w:type="spellEnd"/>
      <w:r w:rsidRPr="00D22B05">
        <w:t xml:space="preserve"> ja </w:t>
      </w:r>
      <w:proofErr w:type="spellStart"/>
      <w:r w:rsidRPr="00D22B05">
        <w:t>järeltööde</w:t>
      </w:r>
      <w:proofErr w:type="spellEnd"/>
      <w:r w:rsidRPr="00D22B05">
        <w:t xml:space="preserve"> korraldus </w:t>
      </w:r>
    </w:p>
    <w:p w:rsidR="00D22B05" w:rsidRPr="00D22B05" w:rsidRDefault="00D22B05" w:rsidP="00F2523D">
      <w:pPr>
        <w:pStyle w:val="Pealkiri2"/>
        <w:jc w:val="both"/>
        <w:rPr>
          <w:b w:val="0"/>
        </w:rPr>
      </w:pPr>
      <w:r w:rsidRPr="00D22B05">
        <w:rPr>
          <w:b w:val="0"/>
        </w:rPr>
        <w:t>(1) Kui suulist vastust (esitust), kirjalikku või praktilist tööd, praktilist tegevust või selle tulemust on hinnatud hindega «puudulik» või «nõrk» või on hinne jäänud välja panemata, antakse õpilasele kokkuleppel õpetajaga kah</w:t>
      </w:r>
      <w:r w:rsidR="00553B86">
        <w:rPr>
          <w:b w:val="0"/>
        </w:rPr>
        <w:t xml:space="preserve">e nädala jooksul võimalus </w:t>
      </w:r>
      <w:proofErr w:type="spellStart"/>
      <w:r w:rsidR="00553B86">
        <w:rPr>
          <w:b w:val="0"/>
        </w:rPr>
        <w:t>järel</w:t>
      </w:r>
      <w:r w:rsidRPr="00D22B05">
        <w:rPr>
          <w:b w:val="0"/>
        </w:rPr>
        <w:t>vastamiseks</w:t>
      </w:r>
      <w:proofErr w:type="spellEnd"/>
      <w:r w:rsidRPr="00D22B05">
        <w:rPr>
          <w:b w:val="0"/>
        </w:rPr>
        <w:t xml:space="preserve"> võ</w:t>
      </w:r>
      <w:r w:rsidR="00553B86">
        <w:rPr>
          <w:b w:val="0"/>
        </w:rPr>
        <w:t xml:space="preserve">i </w:t>
      </w:r>
      <w:proofErr w:type="spellStart"/>
      <w:r w:rsidR="00553B86">
        <w:rPr>
          <w:b w:val="0"/>
        </w:rPr>
        <w:t>järeltöö</w:t>
      </w:r>
      <w:proofErr w:type="spellEnd"/>
      <w:r w:rsidR="00553B86">
        <w:rPr>
          <w:b w:val="0"/>
        </w:rPr>
        <w:t xml:space="preserve"> sooritamiseks. </w:t>
      </w:r>
      <w:proofErr w:type="spellStart"/>
      <w:r w:rsidR="00553B86">
        <w:rPr>
          <w:b w:val="0"/>
        </w:rPr>
        <w:t>Järel</w:t>
      </w:r>
      <w:r w:rsidRPr="00D22B05">
        <w:rPr>
          <w:b w:val="0"/>
        </w:rPr>
        <w:t>vastamise</w:t>
      </w:r>
      <w:proofErr w:type="spellEnd"/>
      <w:r w:rsidRPr="00D22B05">
        <w:rPr>
          <w:b w:val="0"/>
        </w:rPr>
        <w:t xml:space="preserve"> ja </w:t>
      </w:r>
      <w:proofErr w:type="spellStart"/>
      <w:r w:rsidRPr="00D22B05">
        <w:rPr>
          <w:b w:val="0"/>
        </w:rPr>
        <w:t>järeltööde</w:t>
      </w:r>
      <w:proofErr w:type="spellEnd"/>
      <w:r w:rsidRPr="00D22B05">
        <w:rPr>
          <w:b w:val="0"/>
        </w:rPr>
        <w:t xml:space="preserve"> sooritamise aja ja vormi määrab aineõpetaja. </w:t>
      </w:r>
    </w:p>
    <w:p w:rsidR="00D22B05" w:rsidRPr="00D22B05" w:rsidRDefault="00D22B05" w:rsidP="00F2523D">
      <w:pPr>
        <w:pStyle w:val="Pealkiri2"/>
        <w:jc w:val="both"/>
        <w:rPr>
          <w:b w:val="0"/>
        </w:rPr>
      </w:pPr>
      <w:r w:rsidRPr="00D22B05">
        <w:rPr>
          <w:b w:val="0"/>
        </w:rPr>
        <w:t xml:space="preserve">(2) Kui õpilane on töö toimumise ajal puudunud põhjuseta või on mõjuva põhjuseta loobunud töö tegemisest, otsustab </w:t>
      </w:r>
      <w:proofErr w:type="spellStart"/>
      <w:r w:rsidRPr="00D22B05">
        <w:rPr>
          <w:b w:val="0"/>
        </w:rPr>
        <w:t>järeltöö</w:t>
      </w:r>
      <w:proofErr w:type="spellEnd"/>
      <w:r w:rsidRPr="00D22B05">
        <w:rPr>
          <w:b w:val="0"/>
        </w:rPr>
        <w:t xml:space="preserve"> sooritamise aineõpetaja. </w:t>
      </w:r>
    </w:p>
    <w:p w:rsidR="00D22B05" w:rsidRPr="00D22B05" w:rsidRDefault="00553B86" w:rsidP="00F2523D">
      <w:pPr>
        <w:pStyle w:val="Pealkiri2"/>
        <w:jc w:val="both"/>
        <w:rPr>
          <w:b w:val="0"/>
        </w:rPr>
      </w:pPr>
      <w:r>
        <w:rPr>
          <w:b w:val="0"/>
        </w:rPr>
        <w:t>(3) P</w:t>
      </w:r>
      <w:r w:rsidR="00D22B05" w:rsidRPr="00D22B05">
        <w:rPr>
          <w:b w:val="0"/>
        </w:rPr>
        <w:t xml:space="preserve">oolaasta </w:t>
      </w:r>
      <w:r>
        <w:rPr>
          <w:b w:val="0"/>
        </w:rPr>
        <w:t xml:space="preserve">viimasel nädalal üldjuhul </w:t>
      </w:r>
      <w:proofErr w:type="spellStart"/>
      <w:r>
        <w:rPr>
          <w:b w:val="0"/>
        </w:rPr>
        <w:t>järel</w:t>
      </w:r>
      <w:r w:rsidR="00D22B05" w:rsidRPr="00D22B05">
        <w:rPr>
          <w:b w:val="0"/>
        </w:rPr>
        <w:t>vastamist</w:t>
      </w:r>
      <w:proofErr w:type="spellEnd"/>
      <w:r w:rsidR="00D22B05" w:rsidRPr="00D22B05">
        <w:rPr>
          <w:b w:val="0"/>
        </w:rPr>
        <w:t xml:space="preserve"> ei võimaldata, välja arvatud erikokkuleppel õpetajaga. </w:t>
      </w:r>
    </w:p>
    <w:p w:rsidR="00BB2D62" w:rsidRDefault="00D22B05" w:rsidP="00F2523D">
      <w:pPr>
        <w:pStyle w:val="Pealkiri2"/>
        <w:jc w:val="both"/>
        <w:rPr>
          <w:b w:val="0"/>
        </w:rPr>
      </w:pPr>
      <w:r w:rsidRPr="00D22B05">
        <w:rPr>
          <w:b w:val="0"/>
        </w:rPr>
        <w:t xml:space="preserve">(4) Kui hindamisel tuvastatakse kõrvalise abi kasutamine või </w:t>
      </w:r>
      <w:proofErr w:type="spellStart"/>
      <w:r w:rsidRPr="00D22B05">
        <w:rPr>
          <w:b w:val="0"/>
        </w:rPr>
        <w:t>mahakirjutamine</w:t>
      </w:r>
      <w:proofErr w:type="spellEnd"/>
      <w:r w:rsidRPr="00D22B05">
        <w:rPr>
          <w:b w:val="0"/>
        </w:rPr>
        <w:t xml:space="preserve"> õpilase poolt, hinnatakse vastavat suulist vastust (esitust), kirjalikku või praktilist tööd, praktilist tegevust või selle</w:t>
      </w:r>
      <w:r w:rsidR="00553B86">
        <w:rPr>
          <w:b w:val="0"/>
        </w:rPr>
        <w:t xml:space="preserve"> tulemust hindega „nõrk“. </w:t>
      </w:r>
      <w:proofErr w:type="spellStart"/>
      <w:r w:rsidR="00553B86">
        <w:rPr>
          <w:b w:val="0"/>
        </w:rPr>
        <w:t>Järel</w:t>
      </w:r>
      <w:r w:rsidRPr="00D22B05">
        <w:rPr>
          <w:b w:val="0"/>
        </w:rPr>
        <w:t>vastamise</w:t>
      </w:r>
      <w:proofErr w:type="spellEnd"/>
      <w:r w:rsidRPr="00D22B05">
        <w:rPr>
          <w:b w:val="0"/>
        </w:rPr>
        <w:t xml:space="preserve"> võimaluse otsustab aineõpetaja.</w:t>
      </w:r>
    </w:p>
    <w:p w:rsidR="008C0A22" w:rsidRPr="00F2523D" w:rsidRDefault="00955C47" w:rsidP="00955C47">
      <w:pPr>
        <w:pStyle w:val="Pealkiri2"/>
        <w:ind w:left="283"/>
        <w:jc w:val="both"/>
        <w:rPr>
          <w:b w:val="0"/>
        </w:rPr>
      </w:pPr>
      <w:r>
        <w:rPr>
          <w:b w:val="0"/>
        </w:rPr>
        <w:t xml:space="preserve">(5) </w:t>
      </w:r>
      <w:r w:rsidR="0066160A">
        <w:rPr>
          <w:b w:val="0"/>
        </w:rPr>
        <w:t>Õ</w:t>
      </w:r>
      <w:r w:rsidR="00D22B05" w:rsidRPr="008C0A22">
        <w:rPr>
          <w:b w:val="0"/>
        </w:rPr>
        <w:t>petajal õigus muuta (tõsta või langetada) hindamise skaalal hindepiire 5% ulatuses sõltuvalt töö raskusastmest.</w:t>
      </w:r>
    </w:p>
    <w:p w:rsidR="008C0A22" w:rsidRDefault="008C0A22" w:rsidP="008C0A22">
      <w:pPr>
        <w:pStyle w:val="Pealkiri2"/>
        <w:rPr>
          <w:b w:val="0"/>
        </w:rPr>
      </w:pPr>
    </w:p>
    <w:p w:rsidR="008C0A22" w:rsidRDefault="008C0A22" w:rsidP="008C0A22">
      <w:pPr>
        <w:pStyle w:val="Pealkiri2"/>
      </w:pPr>
      <w:r>
        <w:t>5.</w:t>
      </w:r>
      <w:r w:rsidR="00F2523D">
        <w:t>4</w:t>
      </w:r>
      <w:r>
        <w:t>. Kujundav hindamine</w:t>
      </w:r>
    </w:p>
    <w:p w:rsidR="008C0A22" w:rsidRDefault="000C151B" w:rsidP="000C151B">
      <w:pPr>
        <w:pStyle w:val="Pealkiri2"/>
        <w:jc w:val="both"/>
        <w:rPr>
          <w:b w:val="0"/>
        </w:rPr>
      </w:pPr>
      <w:r>
        <w:rPr>
          <w:b w:val="0"/>
        </w:rPr>
        <w:t xml:space="preserve">(1) </w:t>
      </w:r>
      <w:r w:rsidR="008C0A22" w:rsidRPr="008C0A22">
        <w:rPr>
          <w:b w:val="0"/>
        </w:rPr>
        <w:t xml:space="preserve">Kujundava hindamise all mõistetakse õppe kestel toimuvat hindamist, mille käigus analüüsitakse õpilase teadmisi, oskusi, hoiakuid, väärtushinnanguid ning antakse tagasisidet õpilase seniste tulemuste ja vajakajäämiste kohta, innustatakse ja kavandatakse edasise õppimise eesmärgid. Kujundav hindamine keskendub eelkõige õpilase arengu võrdlemisele varasemate saavutustega. </w:t>
      </w:r>
    </w:p>
    <w:p w:rsidR="008C0A22" w:rsidRDefault="00BE679E" w:rsidP="000C151B">
      <w:pPr>
        <w:pStyle w:val="Pealkiri2"/>
        <w:jc w:val="both"/>
        <w:rPr>
          <w:b w:val="0"/>
        </w:rPr>
      </w:pPr>
      <w:r>
        <w:rPr>
          <w:b w:val="0"/>
        </w:rPr>
        <w:t xml:space="preserve">(2) </w:t>
      </w:r>
      <w:r w:rsidR="008C0A22" w:rsidRPr="008C0A22">
        <w:rPr>
          <w:b w:val="0"/>
        </w:rPr>
        <w:t xml:space="preserve">Õppetunni vältel saab õpilane nii suulist kui kirjalikku sõnalist tagasisidet õppeainet ja ainevaldkonda puudutavate õpitulemuste kohta. </w:t>
      </w:r>
    </w:p>
    <w:p w:rsidR="008C0A22" w:rsidRDefault="00BE679E" w:rsidP="00BE679E">
      <w:pPr>
        <w:pStyle w:val="Pealkiri2"/>
        <w:jc w:val="both"/>
        <w:rPr>
          <w:b w:val="0"/>
        </w:rPr>
      </w:pPr>
      <w:r>
        <w:rPr>
          <w:b w:val="0"/>
        </w:rPr>
        <w:t xml:space="preserve">(3) </w:t>
      </w:r>
      <w:r w:rsidR="008C0A22" w:rsidRPr="008C0A22">
        <w:rPr>
          <w:b w:val="0"/>
        </w:rPr>
        <w:t xml:space="preserve">Õpilane kaasatakse enese ja kaaslaste hindamisse, et arendada tema oskust eesmärke püstitada ning õppimist eesmärkide alusel analüüsida ja tõsta õpilase õpimotivatsiooni. </w:t>
      </w:r>
    </w:p>
    <w:p w:rsidR="008C0A22" w:rsidRDefault="00BE679E" w:rsidP="00BE679E">
      <w:pPr>
        <w:pStyle w:val="Pealkiri2"/>
        <w:jc w:val="both"/>
        <w:rPr>
          <w:b w:val="0"/>
        </w:rPr>
      </w:pPr>
      <w:r>
        <w:rPr>
          <w:b w:val="0"/>
        </w:rPr>
        <w:t xml:space="preserve">(4) </w:t>
      </w:r>
      <w:r w:rsidR="008C0A22" w:rsidRPr="008C0A22">
        <w:rPr>
          <w:b w:val="0"/>
        </w:rPr>
        <w:t xml:space="preserve">Kujundava hindamise ühe vahendina võib kasutada õpimappi. Õpimapp sisaldab õpilase töid, nende analüüsi ja tagasisidet. Õpimappe võib koostada nii aine kui ainevaldkonna põhiselt. </w:t>
      </w:r>
    </w:p>
    <w:p w:rsidR="00A7706F" w:rsidRDefault="00A7706F" w:rsidP="00A7706F">
      <w:pPr>
        <w:pStyle w:val="Pealkiri2"/>
        <w:ind w:left="990"/>
        <w:jc w:val="both"/>
        <w:rPr>
          <w:b w:val="0"/>
        </w:rPr>
      </w:pPr>
    </w:p>
    <w:p w:rsidR="008C0A22" w:rsidRDefault="00F2523D" w:rsidP="000C151B">
      <w:pPr>
        <w:pStyle w:val="Pealkiri2"/>
      </w:pPr>
      <w:r>
        <w:t xml:space="preserve">5.5. </w:t>
      </w:r>
      <w:r w:rsidR="008C0A22" w:rsidRPr="008C0A22">
        <w:t>Kokkuvõtva hindamise põhimõtted</w:t>
      </w:r>
    </w:p>
    <w:p w:rsidR="008C0A22" w:rsidRDefault="00BE679E" w:rsidP="00BE679E">
      <w:pPr>
        <w:pStyle w:val="Pealkiri2"/>
        <w:jc w:val="both"/>
        <w:rPr>
          <w:b w:val="0"/>
        </w:rPr>
      </w:pPr>
      <w:r>
        <w:rPr>
          <w:b w:val="0"/>
        </w:rPr>
        <w:t xml:space="preserve">(1) </w:t>
      </w:r>
      <w:r w:rsidR="008C0A22" w:rsidRPr="008C0A22">
        <w:rPr>
          <w:b w:val="0"/>
        </w:rPr>
        <w:t>Kokkuvõttev hinn</w:t>
      </w:r>
      <w:r w:rsidR="00553B86">
        <w:rPr>
          <w:b w:val="0"/>
        </w:rPr>
        <w:t xml:space="preserve">e on õppeaine poolaastahinne või </w:t>
      </w:r>
      <w:r w:rsidR="00E97D22">
        <w:rPr>
          <w:b w:val="0"/>
        </w:rPr>
        <w:t>hinnang</w:t>
      </w:r>
      <w:r w:rsidR="00955C47">
        <w:rPr>
          <w:b w:val="0"/>
        </w:rPr>
        <w:t xml:space="preserve"> ja aastahinne.</w:t>
      </w:r>
    </w:p>
    <w:p w:rsidR="00955C47" w:rsidRPr="00955C47" w:rsidRDefault="00BE679E" w:rsidP="00BE679E">
      <w:pPr>
        <w:pStyle w:val="Pealkiri2"/>
        <w:jc w:val="both"/>
        <w:rPr>
          <w:b w:val="0"/>
        </w:rPr>
      </w:pPr>
      <w:r>
        <w:rPr>
          <w:b w:val="0"/>
        </w:rPr>
        <w:t xml:space="preserve">(2) </w:t>
      </w:r>
      <w:r w:rsidR="00955C47" w:rsidRPr="00955C47">
        <w:rPr>
          <w:b w:val="0"/>
        </w:rPr>
        <w:t>Poolaastahinne</w:t>
      </w:r>
      <w:r w:rsidR="00AF1F2B">
        <w:rPr>
          <w:b w:val="0"/>
        </w:rPr>
        <w:t xml:space="preserve"> või hinnang</w:t>
      </w:r>
      <w:r w:rsidR="00955C47" w:rsidRPr="00955C47">
        <w:rPr>
          <w:b w:val="0"/>
        </w:rPr>
        <w:t xml:space="preserve"> pannakse välja poolaasta lõpul antud õppeperioodi jooksul saadud </w:t>
      </w:r>
      <w:r w:rsidR="00AF1F2B">
        <w:rPr>
          <w:b w:val="0"/>
        </w:rPr>
        <w:t>hinnete või hinnangute</w:t>
      </w:r>
      <w:r w:rsidR="00955C47" w:rsidRPr="00955C47">
        <w:rPr>
          <w:b w:val="0"/>
        </w:rPr>
        <w:t xml:space="preserve"> alusel. Aastahinne</w:t>
      </w:r>
      <w:r w:rsidR="00AF1F2B">
        <w:rPr>
          <w:b w:val="0"/>
        </w:rPr>
        <w:t xml:space="preserve"> </w:t>
      </w:r>
      <w:r w:rsidR="00955C47" w:rsidRPr="00955C47">
        <w:rPr>
          <w:b w:val="0"/>
        </w:rPr>
        <w:t xml:space="preserve">pannakse välja enne õppeperioodi lõppu. </w:t>
      </w:r>
      <w:r w:rsidR="00AF1F2B" w:rsidRPr="008C0A22">
        <w:rPr>
          <w:b w:val="0"/>
        </w:rPr>
        <w:t xml:space="preserve">Õpetaja peab arvestama kokkuvõtva </w:t>
      </w:r>
      <w:r w:rsidR="00AF1F2B">
        <w:rPr>
          <w:b w:val="0"/>
        </w:rPr>
        <w:t>hinde</w:t>
      </w:r>
      <w:r w:rsidR="00AF1F2B" w:rsidRPr="008C0A22">
        <w:rPr>
          <w:b w:val="0"/>
        </w:rPr>
        <w:t xml:space="preserve"> </w:t>
      </w:r>
      <w:r w:rsidR="00E97D22">
        <w:rPr>
          <w:b w:val="0"/>
        </w:rPr>
        <w:t xml:space="preserve">või hinnangu </w:t>
      </w:r>
      <w:r w:rsidR="00AF1F2B" w:rsidRPr="008C0A22">
        <w:rPr>
          <w:b w:val="0"/>
        </w:rPr>
        <w:t>panekul järele vastatud õppeülesannete puhul saadud kõrgemat hinnet</w:t>
      </w:r>
      <w:r w:rsidR="00E97D22">
        <w:rPr>
          <w:b w:val="0"/>
        </w:rPr>
        <w:t>.</w:t>
      </w:r>
    </w:p>
    <w:p w:rsidR="008C0A22" w:rsidRDefault="00BE679E" w:rsidP="00BE679E">
      <w:pPr>
        <w:pStyle w:val="Pealkiri2"/>
        <w:jc w:val="both"/>
        <w:rPr>
          <w:b w:val="0"/>
        </w:rPr>
      </w:pPr>
      <w:r>
        <w:rPr>
          <w:b w:val="0"/>
        </w:rPr>
        <w:t xml:space="preserve">(3) </w:t>
      </w:r>
      <w:r w:rsidR="008C0A22" w:rsidRPr="008C0A22">
        <w:rPr>
          <w:b w:val="0"/>
        </w:rPr>
        <w:t xml:space="preserve">Kui õpilane jäetakse täiendavale õppetööle, pannakse õppeaine aastahinne </w:t>
      </w:r>
      <w:r w:rsidR="00955C47">
        <w:rPr>
          <w:b w:val="0"/>
        </w:rPr>
        <w:t>v</w:t>
      </w:r>
      <w:r w:rsidR="008C0A22" w:rsidRPr="008C0A22">
        <w:rPr>
          <w:b w:val="0"/>
        </w:rPr>
        <w:t xml:space="preserve">älja pärast </w:t>
      </w:r>
      <w:r w:rsidR="008C0A22" w:rsidRPr="008C0A22">
        <w:rPr>
          <w:b w:val="0"/>
        </w:rPr>
        <w:lastRenderedPageBreak/>
        <w:t xml:space="preserve">täiendava õppetöö lõppu, arvestades täiendava õppetöö tulemusi. </w:t>
      </w:r>
    </w:p>
    <w:p w:rsidR="008C0A22" w:rsidRDefault="00BE679E" w:rsidP="00BE679E">
      <w:pPr>
        <w:pStyle w:val="Pealkiri2"/>
        <w:jc w:val="both"/>
        <w:rPr>
          <w:b w:val="0"/>
        </w:rPr>
      </w:pPr>
      <w:r>
        <w:rPr>
          <w:b w:val="0"/>
        </w:rPr>
        <w:t xml:space="preserve">(4) </w:t>
      </w:r>
      <w:r w:rsidR="00AF1F2B" w:rsidRPr="008C0A22">
        <w:rPr>
          <w:b w:val="0"/>
        </w:rPr>
        <w:t>Õpilasele, kes on koolist pikemat aeg</w:t>
      </w:r>
      <w:r w:rsidR="00AF1F2B">
        <w:rPr>
          <w:b w:val="0"/>
        </w:rPr>
        <w:t>a puudunud ja ei ole poolaasta lõ</w:t>
      </w:r>
      <w:r w:rsidR="00AF1F2B" w:rsidRPr="008C0A22">
        <w:rPr>
          <w:b w:val="0"/>
        </w:rPr>
        <w:t>puks nõutavaid hinnatavaid ülesandeid</w:t>
      </w:r>
      <w:r w:rsidR="00AF1F2B">
        <w:rPr>
          <w:b w:val="0"/>
        </w:rPr>
        <w:t xml:space="preserve"> täitnud, kokkuvõtvat p</w:t>
      </w:r>
      <w:r w:rsidR="00AF1F2B" w:rsidRPr="00955C47">
        <w:rPr>
          <w:b w:val="0"/>
        </w:rPr>
        <w:t>oolaastahinne</w:t>
      </w:r>
      <w:r w:rsidR="00AF1F2B">
        <w:rPr>
          <w:b w:val="0"/>
        </w:rPr>
        <w:t xml:space="preserve">t </w:t>
      </w:r>
      <w:r w:rsidR="00E97D22">
        <w:rPr>
          <w:b w:val="0"/>
        </w:rPr>
        <w:t xml:space="preserve">või hinnangut </w:t>
      </w:r>
      <w:r w:rsidR="00AF1F2B" w:rsidRPr="008C0A22">
        <w:rPr>
          <w:b w:val="0"/>
        </w:rPr>
        <w:t>välja ei panda. Talle antakse võimalus need ülesanded täita õpetajaga kokkulepitud ajal õppeperi</w:t>
      </w:r>
      <w:r w:rsidR="00AF1F2B">
        <w:rPr>
          <w:b w:val="0"/>
        </w:rPr>
        <w:t xml:space="preserve">oodi lõpuni. Õppeaine poolaastahinne </w:t>
      </w:r>
      <w:r w:rsidR="00E97D22">
        <w:rPr>
          <w:b w:val="0"/>
        </w:rPr>
        <w:t xml:space="preserve">või hinnang </w:t>
      </w:r>
      <w:r w:rsidR="00AF1F2B" w:rsidRPr="008C0A22">
        <w:rPr>
          <w:b w:val="0"/>
        </w:rPr>
        <w:t>pannakse välja pärast nõutavate ülesannete täitmist.</w:t>
      </w:r>
    </w:p>
    <w:p w:rsidR="008C0A22" w:rsidRPr="00AF1F2B" w:rsidRDefault="00BE679E" w:rsidP="00BE679E">
      <w:pPr>
        <w:pStyle w:val="Pealkiri2"/>
        <w:jc w:val="both"/>
        <w:rPr>
          <w:b w:val="0"/>
        </w:rPr>
      </w:pPr>
      <w:r>
        <w:rPr>
          <w:b w:val="0"/>
        </w:rPr>
        <w:t xml:space="preserve">(5) </w:t>
      </w:r>
      <w:r w:rsidR="008C0A22" w:rsidRPr="00AF1F2B">
        <w:rPr>
          <w:b w:val="0"/>
        </w:rPr>
        <w:t xml:space="preserve">9. klassi õpilasele pannakse aastahinded välja enne lõpueksamite toimumist, välja arvatud õppeainetes, milles õpilane jäetakse täiendavale õppetööle. </w:t>
      </w:r>
    </w:p>
    <w:p w:rsidR="008C0A22" w:rsidRDefault="00BE679E" w:rsidP="00BE679E">
      <w:pPr>
        <w:pStyle w:val="Pealkiri2"/>
        <w:jc w:val="both"/>
        <w:rPr>
          <w:b w:val="0"/>
        </w:rPr>
      </w:pPr>
      <w:r>
        <w:rPr>
          <w:b w:val="0"/>
        </w:rPr>
        <w:t xml:space="preserve">(6) </w:t>
      </w:r>
      <w:r w:rsidR="00E97D22">
        <w:rPr>
          <w:b w:val="0"/>
        </w:rPr>
        <w:t xml:space="preserve">Kokkuvõtvad hinded või hinnangu </w:t>
      </w:r>
      <w:r w:rsidR="008C0A22" w:rsidRPr="008C0A22">
        <w:rPr>
          <w:b w:val="0"/>
        </w:rPr>
        <w:t>kantakse I ja II poolaasta lõpul e- päevikusse ja tunnistusele, õppeaasta lõpul kantakse õpilasraamatusse „Viidud järgmisesse klassi kirjeldavate hinnangute alusel“.</w:t>
      </w:r>
    </w:p>
    <w:p w:rsidR="008C0A22" w:rsidRDefault="00BE679E" w:rsidP="00BE679E">
      <w:pPr>
        <w:pStyle w:val="Pealkiri2"/>
        <w:jc w:val="both"/>
        <w:rPr>
          <w:b w:val="0"/>
        </w:rPr>
      </w:pPr>
      <w:r>
        <w:rPr>
          <w:b w:val="0"/>
        </w:rPr>
        <w:t xml:space="preserve">(7) </w:t>
      </w:r>
      <w:r w:rsidR="00E97D22">
        <w:rPr>
          <w:b w:val="0"/>
        </w:rPr>
        <w:t>A</w:t>
      </w:r>
      <w:r w:rsidR="008C0A22" w:rsidRPr="008C0A22">
        <w:rPr>
          <w:b w:val="0"/>
        </w:rPr>
        <w:t xml:space="preserve">astahinnete või hinnangute alusel otsustab õppenõukogu, kas viia õpilane järgmisse klassi, jätta täiendavale õppetööle või klassikursust kordama. Õpilaste järgmisse klassi üleviimise otsus tehakse enne õppeperioodi lõppu. </w:t>
      </w:r>
    </w:p>
    <w:p w:rsidR="00F2523D" w:rsidRDefault="00F2523D" w:rsidP="00E97D22">
      <w:pPr>
        <w:pStyle w:val="Pealkiri2"/>
        <w:ind w:firstLine="360"/>
        <w:jc w:val="both"/>
      </w:pPr>
      <w:r>
        <w:t>5.6. Käitumise ja hoolsuse hindamine</w:t>
      </w:r>
    </w:p>
    <w:p w:rsidR="00F2523D" w:rsidRDefault="00BE679E" w:rsidP="00BE679E">
      <w:pPr>
        <w:pStyle w:val="Pealkiri2"/>
        <w:jc w:val="both"/>
        <w:rPr>
          <w:b w:val="0"/>
        </w:rPr>
      </w:pPr>
      <w:r>
        <w:rPr>
          <w:b w:val="0"/>
        </w:rPr>
        <w:t xml:space="preserve">(1) </w:t>
      </w:r>
      <w:r w:rsidR="00F2523D" w:rsidRPr="00F2523D">
        <w:rPr>
          <w:b w:val="0"/>
        </w:rPr>
        <w:t xml:space="preserve">1.– 3. kooliastmeni hinnatakse õpilase käitumist ja hoolsust. 1. klassis hinnatakse käitumist ja hoolsust alates II poolaastast. </w:t>
      </w:r>
    </w:p>
    <w:p w:rsidR="00F2523D" w:rsidRDefault="00BE679E" w:rsidP="00BE679E">
      <w:pPr>
        <w:pStyle w:val="Pealkiri2"/>
        <w:jc w:val="both"/>
        <w:rPr>
          <w:b w:val="0"/>
        </w:rPr>
      </w:pPr>
      <w:r>
        <w:rPr>
          <w:b w:val="0"/>
        </w:rPr>
        <w:t xml:space="preserve">(2) </w:t>
      </w:r>
      <w:r w:rsidR="00F2523D" w:rsidRPr="00F2523D">
        <w:rPr>
          <w:b w:val="0"/>
        </w:rPr>
        <w:t xml:space="preserve">Käitumishindega “eeskujulik” hinnatakse õpilast, kellele üldtunnustatud käitumis- ja kõlblusnormide järgimine on harjumuspärane igas olukorras, kes täidab kooli kodukorra nõudeid eeskujulikult ja järjepidevalt. </w:t>
      </w:r>
    </w:p>
    <w:p w:rsidR="00F2523D" w:rsidRDefault="00BE679E" w:rsidP="00BE679E">
      <w:pPr>
        <w:pStyle w:val="Pealkiri2"/>
        <w:jc w:val="both"/>
        <w:rPr>
          <w:b w:val="0"/>
        </w:rPr>
      </w:pPr>
      <w:r>
        <w:rPr>
          <w:b w:val="0"/>
        </w:rPr>
        <w:t xml:space="preserve">(3) </w:t>
      </w:r>
      <w:r w:rsidR="00F2523D" w:rsidRPr="00F2523D">
        <w:rPr>
          <w:b w:val="0"/>
        </w:rPr>
        <w:t xml:space="preserve">Käitumishindega “hea” hinnatakse õpilast, kes järgib üldtunnustatud käitumis- ja kõlblusnorme ning täidab kooli kodukorra nõudeid. </w:t>
      </w:r>
    </w:p>
    <w:p w:rsidR="00F2523D" w:rsidRDefault="00BE679E" w:rsidP="00BE679E">
      <w:pPr>
        <w:pStyle w:val="Pealkiri2"/>
        <w:jc w:val="both"/>
        <w:rPr>
          <w:b w:val="0"/>
        </w:rPr>
      </w:pPr>
      <w:r>
        <w:rPr>
          <w:b w:val="0"/>
        </w:rPr>
        <w:t xml:space="preserve">(4) </w:t>
      </w:r>
      <w:r w:rsidR="00F2523D" w:rsidRPr="00F2523D">
        <w:rPr>
          <w:b w:val="0"/>
        </w:rPr>
        <w:t>Käitumishindega “rahuldav” hinnatakse õpilast, kes üldiselt järgib üldtunnustatud käitumis- ja kõlblusnorme ja täidab kooli kodukorra nõudeid, kuid kellel on esinenud eksimusi, mistõttu ta vajab pedagoogide ja lastevanemate tähelepanu ja suunamist.</w:t>
      </w:r>
    </w:p>
    <w:p w:rsidR="00F2523D" w:rsidRDefault="00BE679E" w:rsidP="00BE679E">
      <w:pPr>
        <w:pStyle w:val="Pealkiri2"/>
        <w:jc w:val="both"/>
        <w:rPr>
          <w:b w:val="0"/>
        </w:rPr>
      </w:pPr>
      <w:r>
        <w:rPr>
          <w:b w:val="0"/>
        </w:rPr>
        <w:t xml:space="preserve">(5) </w:t>
      </w:r>
      <w:r w:rsidR="00F2523D" w:rsidRPr="00F2523D">
        <w:rPr>
          <w:b w:val="0"/>
        </w:rPr>
        <w:t xml:space="preserve">Käitumishindega “mitterahuldav” hinnatakse õpilast, kes ei täida kooli kodukorra nõudeid ega järgi üldtunnustatud käitumis- ja kõlblusnorme, ei allu õpetajate ega lastevanemate nõudmistele; korduva põhjuseta puudumise korral või üksiku õigusvastase teo või ebakõlbelise käitumise eest. </w:t>
      </w:r>
    </w:p>
    <w:p w:rsidR="00F2523D" w:rsidRDefault="00BE679E" w:rsidP="00BE679E">
      <w:pPr>
        <w:pStyle w:val="Pealkiri2"/>
        <w:jc w:val="both"/>
        <w:rPr>
          <w:b w:val="0"/>
        </w:rPr>
      </w:pPr>
      <w:r>
        <w:rPr>
          <w:b w:val="0"/>
        </w:rPr>
        <w:t xml:space="preserve">(6) </w:t>
      </w:r>
      <w:r w:rsidR="00F2523D" w:rsidRPr="00F2523D">
        <w:rPr>
          <w:b w:val="0"/>
        </w:rPr>
        <w:t xml:space="preserve">Käitumise aastahindeks pannakse “mitterahuldav” kooli õppenõukogu otsuse alusel. Selleks esitab klassijuhataja õppenõukogule põhjenduse, milles on arvestatud ka õpilasesinduse seisukohti ja ettepanekuid. </w:t>
      </w:r>
    </w:p>
    <w:p w:rsidR="00F2523D" w:rsidRDefault="00BE679E" w:rsidP="00BE679E">
      <w:pPr>
        <w:pStyle w:val="Pealkiri2"/>
        <w:jc w:val="both"/>
        <w:rPr>
          <w:b w:val="0"/>
        </w:rPr>
      </w:pPr>
      <w:r>
        <w:rPr>
          <w:b w:val="0"/>
        </w:rPr>
        <w:t xml:space="preserve">(7) </w:t>
      </w:r>
      <w:r w:rsidR="00F2523D" w:rsidRPr="00F2523D">
        <w:rPr>
          <w:b w:val="0"/>
        </w:rPr>
        <w:t xml:space="preserve">Hoolsuse hindamise aluseks on suhtumine õppimisse ja ülesannetesse, tema kohusetunne, töökus, järjekindlus õppeülesannete täitmisel. </w:t>
      </w:r>
    </w:p>
    <w:p w:rsidR="00F2523D" w:rsidRDefault="00BE679E" w:rsidP="00BE679E">
      <w:pPr>
        <w:pStyle w:val="Pealkiri2"/>
        <w:jc w:val="both"/>
        <w:rPr>
          <w:b w:val="0"/>
        </w:rPr>
      </w:pPr>
      <w:r>
        <w:rPr>
          <w:b w:val="0"/>
        </w:rPr>
        <w:t xml:space="preserve">(8) </w:t>
      </w:r>
      <w:r w:rsidR="00F2523D" w:rsidRPr="00F2523D">
        <w:rPr>
          <w:b w:val="0"/>
        </w:rPr>
        <w:t xml:space="preserve">Hoolsus hindega “eeskujulik” hinnatakse õpilast, kes suhtub õppeülesannetesse alati kohusetundlikult, õpib kõiki õppeaineid võimetekohaselt, on õppeülesannete täitmisel püüdlik, hoolas, iseseisev, ilmutab omaalgatust ja viib alustatud tööd lõpuni. </w:t>
      </w:r>
    </w:p>
    <w:p w:rsidR="00F2523D" w:rsidRDefault="00BE679E" w:rsidP="00BE679E">
      <w:pPr>
        <w:pStyle w:val="Pealkiri2"/>
        <w:jc w:val="both"/>
        <w:rPr>
          <w:b w:val="0"/>
        </w:rPr>
      </w:pPr>
      <w:r>
        <w:rPr>
          <w:b w:val="0"/>
        </w:rPr>
        <w:t xml:space="preserve">(9) </w:t>
      </w:r>
      <w:r w:rsidR="00F2523D" w:rsidRPr="00553B86">
        <w:rPr>
          <w:b w:val="0"/>
        </w:rPr>
        <w:t xml:space="preserve">Hoolsus hindega “hea” hinnatakse õpilast, kes suhtub õppimisse ja ülesannetesse kohusetundlikult, on iseseisev ja hoolikas ning õpib oma võimete kohaselt. </w:t>
      </w:r>
    </w:p>
    <w:p w:rsidR="00F2523D" w:rsidRDefault="00BE679E" w:rsidP="00BE679E">
      <w:pPr>
        <w:pStyle w:val="Pealkiri2"/>
        <w:jc w:val="both"/>
        <w:rPr>
          <w:b w:val="0"/>
        </w:rPr>
      </w:pPr>
      <w:r>
        <w:rPr>
          <w:b w:val="0"/>
        </w:rPr>
        <w:t xml:space="preserve">(10) </w:t>
      </w:r>
      <w:r w:rsidR="00F2523D" w:rsidRPr="00F2523D">
        <w:rPr>
          <w:b w:val="0"/>
        </w:rPr>
        <w:t xml:space="preserve">Hoolsus hindega “rahuldav” saab õpilane, kes üldiselt täidab oma õppeülesandeid ja muid kohustusi, kuid ei ole piisavalt järjekindel ega õpi kõiki aineid oma tegelike võimete ja arengutaseme kohaselt. </w:t>
      </w:r>
    </w:p>
    <w:p w:rsidR="00BE679E" w:rsidRDefault="00BE679E" w:rsidP="00BE679E">
      <w:pPr>
        <w:pStyle w:val="Pealkiri2"/>
        <w:jc w:val="both"/>
        <w:rPr>
          <w:b w:val="0"/>
        </w:rPr>
      </w:pPr>
      <w:r>
        <w:rPr>
          <w:b w:val="0"/>
        </w:rPr>
        <w:t xml:space="preserve">(11) </w:t>
      </w:r>
      <w:r w:rsidR="00F2523D" w:rsidRPr="00553B86">
        <w:rPr>
          <w:b w:val="0"/>
        </w:rPr>
        <w:t xml:space="preserve">Hoolsus hindega “mitterahuldav” hinnatakse õpilast, kes ei õpi võimetekohaselt, suhtub õppimisse ja ülesannetesse lohakalt ja vastutustundetult, ei täida tundides õpetajate nõudmisi, jätab sageli tegemata oma kodused õppeülesanded ning muud ülesanded koolis ja kodus. </w:t>
      </w:r>
    </w:p>
    <w:p w:rsidR="00F2523D" w:rsidRDefault="00BE679E" w:rsidP="00BE679E">
      <w:pPr>
        <w:pStyle w:val="Pealkiri2"/>
        <w:jc w:val="both"/>
        <w:rPr>
          <w:b w:val="0"/>
        </w:rPr>
      </w:pPr>
      <w:r>
        <w:rPr>
          <w:b w:val="0"/>
        </w:rPr>
        <w:t xml:space="preserve">(12) </w:t>
      </w:r>
      <w:r w:rsidR="00F2523D" w:rsidRPr="00F2523D">
        <w:rPr>
          <w:b w:val="0"/>
        </w:rPr>
        <w:t xml:space="preserve">Käitumis- ja hoolsushinded märgitakse </w:t>
      </w:r>
      <w:r w:rsidR="00E97D22">
        <w:rPr>
          <w:b w:val="0"/>
        </w:rPr>
        <w:t>e- päevikusse</w:t>
      </w:r>
      <w:r w:rsidR="00F2523D" w:rsidRPr="00F2523D">
        <w:rPr>
          <w:b w:val="0"/>
        </w:rPr>
        <w:t xml:space="preserve">, käitumishinne ka õpilasraamatusse. </w:t>
      </w:r>
    </w:p>
    <w:p w:rsidR="00F2523D" w:rsidRDefault="00BE679E" w:rsidP="00BE679E">
      <w:pPr>
        <w:pStyle w:val="Pealkiri2"/>
        <w:jc w:val="both"/>
        <w:rPr>
          <w:b w:val="0"/>
        </w:rPr>
      </w:pPr>
      <w:r>
        <w:rPr>
          <w:b w:val="0"/>
        </w:rPr>
        <w:t xml:space="preserve">(13) </w:t>
      </w:r>
      <w:r w:rsidR="00F2523D" w:rsidRPr="00F2523D">
        <w:rPr>
          <w:b w:val="0"/>
        </w:rPr>
        <w:t xml:space="preserve">Käitumise hindamise aluseks on kooli kodukorra täitmine ning üldtunnustatud käitumis- ja kõlblusnormide järgimine koolis. Hoolsuse hindamise aluseks on õpilase suhtumine õppeülesannetesse: kohusetundlikkus, töökus ja järjekindlus õppeülesannete täitmisel. </w:t>
      </w:r>
    </w:p>
    <w:p w:rsidR="00F2523D" w:rsidRPr="00F2523D" w:rsidRDefault="00BE679E" w:rsidP="00BE679E">
      <w:pPr>
        <w:pStyle w:val="Pealkiri2"/>
        <w:jc w:val="both"/>
        <w:rPr>
          <w:b w:val="0"/>
        </w:rPr>
      </w:pPr>
      <w:r>
        <w:rPr>
          <w:b w:val="0"/>
        </w:rPr>
        <w:t xml:space="preserve">(14) </w:t>
      </w:r>
      <w:r w:rsidR="00F2523D" w:rsidRPr="00F2523D">
        <w:rPr>
          <w:b w:val="0"/>
        </w:rPr>
        <w:t>Käitumist ja hoolsust hinnatakse hinnetega «eeskujulik», «hea», «rahuldav» ja «mitterahuldav».</w:t>
      </w:r>
    </w:p>
    <w:p w:rsidR="00F2523D" w:rsidRDefault="00F2523D" w:rsidP="00F2523D">
      <w:pPr>
        <w:pStyle w:val="Pealkiri2"/>
        <w:jc w:val="both"/>
      </w:pPr>
    </w:p>
    <w:p w:rsidR="00F2523D" w:rsidRDefault="00F2523D" w:rsidP="00F2523D">
      <w:pPr>
        <w:pStyle w:val="Pealkiri2"/>
        <w:jc w:val="both"/>
      </w:pPr>
      <w:r>
        <w:t xml:space="preserve">5.7. Hinde ja hinnangu vaidlustamine </w:t>
      </w:r>
    </w:p>
    <w:p w:rsidR="00F2523D" w:rsidRDefault="00F2523D" w:rsidP="00F2523D">
      <w:pPr>
        <w:pStyle w:val="Pealkiri2"/>
        <w:jc w:val="both"/>
        <w:rPr>
          <w:b w:val="0"/>
        </w:rPr>
      </w:pPr>
      <w:r>
        <w:t>(</w:t>
      </w:r>
      <w:r w:rsidRPr="00F2523D">
        <w:rPr>
          <w:b w:val="0"/>
        </w:rPr>
        <w:t>1) Õpilasel või tema seaduslikul esindajal on õigus hindeid/hinnanguid vaidlustada kümne päeva jooksul pärast hinde/hinnangu teadasaamist, esitades kooli direktorile kirjalikult vastava taotluse koos põhjendustega.</w:t>
      </w:r>
    </w:p>
    <w:p w:rsidR="00F2523D" w:rsidRPr="00F2523D" w:rsidRDefault="00F2523D" w:rsidP="00F2523D">
      <w:pPr>
        <w:pStyle w:val="Pealkiri2"/>
        <w:jc w:val="both"/>
        <w:rPr>
          <w:b w:val="0"/>
        </w:rPr>
      </w:pPr>
      <w:r w:rsidRPr="00F2523D">
        <w:rPr>
          <w:b w:val="0"/>
        </w:rPr>
        <w:t>(2) Kooli direktor teeb otsuse ja teavitab sellest lõikes 1 nimetatud taotluse esitajat kirjalikult viie tööpäeva jooksul otsuse vastuvõtmise päevast arvates</w:t>
      </w:r>
    </w:p>
    <w:p w:rsidR="008C0A22" w:rsidRDefault="008C0A22" w:rsidP="008C0A22">
      <w:pPr>
        <w:pStyle w:val="Pealkiri2"/>
        <w:ind w:left="630"/>
        <w:rPr>
          <w:b w:val="0"/>
        </w:rPr>
      </w:pPr>
    </w:p>
    <w:p w:rsidR="009C40E6" w:rsidRDefault="00BB2D62">
      <w:pPr>
        <w:pStyle w:val="Pealkiri1"/>
        <w:numPr>
          <w:ilvl w:val="0"/>
          <w:numId w:val="15"/>
        </w:numPr>
        <w:tabs>
          <w:tab w:val="left" w:pos="488"/>
        </w:tabs>
        <w:ind w:left="216" w:right="1357" w:firstLine="0"/>
      </w:pPr>
      <w:r>
        <w:t>Hariduslike erivajadustega õpilaste õppekorralduse põhimõtted ja tugiteenuste rakendamise</w:t>
      </w:r>
      <w:r>
        <w:rPr>
          <w:spacing w:val="-5"/>
        </w:rPr>
        <w:t xml:space="preserve"> </w:t>
      </w:r>
      <w:r>
        <w:t>kord</w:t>
      </w:r>
    </w:p>
    <w:p w:rsidR="009C40E6" w:rsidRDefault="009C40E6">
      <w:pPr>
        <w:pStyle w:val="Kehatekst"/>
        <w:spacing w:before="7"/>
        <w:rPr>
          <w:b/>
          <w:sz w:val="23"/>
        </w:rPr>
      </w:pPr>
    </w:p>
    <w:p w:rsidR="009C40E6" w:rsidRDefault="00BB2D62">
      <w:pPr>
        <w:pStyle w:val="Loendilik"/>
        <w:numPr>
          <w:ilvl w:val="0"/>
          <w:numId w:val="5"/>
        </w:numPr>
        <w:tabs>
          <w:tab w:val="left" w:pos="558"/>
        </w:tabs>
        <w:ind w:right="195" w:firstLine="0"/>
        <w:jc w:val="both"/>
        <w:rPr>
          <w:sz w:val="24"/>
        </w:rPr>
      </w:pPr>
      <w:r>
        <w:rPr>
          <w:sz w:val="24"/>
        </w:rPr>
        <w:t>Sõltuvalt õpilase hariduslikust erivajadusest võib põhikoolis teha muudatusi või kohandusi õppeajas, õppe sisus, õppeprotsessis, õpikeskkonnas või taotletavates õpitulemustes. Muutuste tegemisse kaasatakse vanem ja koostatakse individuaalne</w:t>
      </w:r>
      <w:r>
        <w:rPr>
          <w:spacing w:val="-6"/>
          <w:sz w:val="24"/>
        </w:rPr>
        <w:t xml:space="preserve"> </w:t>
      </w:r>
      <w:r>
        <w:rPr>
          <w:sz w:val="24"/>
        </w:rPr>
        <w:t>õppekava.</w:t>
      </w:r>
    </w:p>
    <w:p w:rsidR="009C40E6" w:rsidRDefault="00BB2D62">
      <w:pPr>
        <w:pStyle w:val="Loendilik"/>
        <w:numPr>
          <w:ilvl w:val="0"/>
          <w:numId w:val="5"/>
        </w:numPr>
        <w:tabs>
          <w:tab w:val="left" w:pos="555"/>
        </w:tabs>
        <w:ind w:left="554" w:hanging="339"/>
        <w:jc w:val="both"/>
        <w:rPr>
          <w:sz w:val="24"/>
        </w:rPr>
      </w:pPr>
      <w:r>
        <w:rPr>
          <w:sz w:val="24"/>
        </w:rPr>
        <w:t>Hariduslikust erivajadusest tulenevalt on võimalik rakendada järgmisi</w:t>
      </w:r>
      <w:r>
        <w:rPr>
          <w:spacing w:val="-3"/>
          <w:sz w:val="24"/>
        </w:rPr>
        <w:t xml:space="preserve"> </w:t>
      </w:r>
      <w:r>
        <w:rPr>
          <w:sz w:val="24"/>
        </w:rPr>
        <w:t>tugiteenuseid:</w:t>
      </w:r>
    </w:p>
    <w:p w:rsidR="009C40E6" w:rsidRDefault="00BB2D62">
      <w:pPr>
        <w:pStyle w:val="Loendilik"/>
        <w:numPr>
          <w:ilvl w:val="1"/>
          <w:numId w:val="5"/>
        </w:numPr>
        <w:tabs>
          <w:tab w:val="left" w:pos="936"/>
          <w:tab w:val="left" w:pos="937"/>
        </w:tabs>
        <w:ind w:hanging="361"/>
        <w:rPr>
          <w:rFonts w:ascii="Symbol" w:hAnsi="Symbol"/>
          <w:sz w:val="20"/>
        </w:rPr>
      </w:pPr>
      <w:r>
        <w:rPr>
          <w:sz w:val="24"/>
        </w:rPr>
        <w:t>saada täiendavat konsultatsiooni</w:t>
      </w:r>
      <w:r>
        <w:rPr>
          <w:spacing w:val="-2"/>
          <w:sz w:val="24"/>
        </w:rPr>
        <w:t xml:space="preserve"> </w:t>
      </w:r>
      <w:r>
        <w:rPr>
          <w:sz w:val="24"/>
        </w:rPr>
        <w:t>aineõpetajalt;</w:t>
      </w:r>
    </w:p>
    <w:p w:rsidR="009C40E6" w:rsidRDefault="00BB2D62">
      <w:pPr>
        <w:pStyle w:val="Loendilik"/>
        <w:numPr>
          <w:ilvl w:val="1"/>
          <w:numId w:val="5"/>
        </w:numPr>
        <w:tabs>
          <w:tab w:val="left" w:pos="936"/>
          <w:tab w:val="left" w:pos="937"/>
        </w:tabs>
        <w:spacing w:before="1"/>
        <w:ind w:right="203"/>
        <w:rPr>
          <w:rFonts w:ascii="Symbol" w:hAnsi="Symbol"/>
          <w:sz w:val="20"/>
        </w:rPr>
      </w:pPr>
      <w:r>
        <w:rPr>
          <w:sz w:val="24"/>
        </w:rPr>
        <w:t>kasutatakse diferentseeritud õpiülesandeid, mille sisu ja raskusaste võimaldavad õpilasel sobiva tasemega</w:t>
      </w:r>
      <w:r>
        <w:rPr>
          <w:spacing w:val="-1"/>
          <w:sz w:val="24"/>
        </w:rPr>
        <w:t xml:space="preserve"> </w:t>
      </w:r>
      <w:r>
        <w:rPr>
          <w:sz w:val="24"/>
        </w:rPr>
        <w:t>õppida;</w:t>
      </w:r>
    </w:p>
    <w:p w:rsidR="009C40E6" w:rsidRDefault="00BB2D62">
      <w:pPr>
        <w:pStyle w:val="Loendilik"/>
        <w:numPr>
          <w:ilvl w:val="1"/>
          <w:numId w:val="5"/>
        </w:numPr>
        <w:tabs>
          <w:tab w:val="left" w:pos="936"/>
          <w:tab w:val="left" w:pos="937"/>
        </w:tabs>
        <w:ind w:hanging="361"/>
        <w:rPr>
          <w:rFonts w:ascii="Symbol" w:hAnsi="Symbol"/>
          <w:sz w:val="20"/>
        </w:rPr>
      </w:pPr>
      <w:r>
        <w:rPr>
          <w:sz w:val="24"/>
        </w:rPr>
        <w:t xml:space="preserve">rakendatakse diferentseeritud hindamist </w:t>
      </w:r>
      <w:proofErr w:type="spellStart"/>
      <w:r>
        <w:rPr>
          <w:sz w:val="24"/>
        </w:rPr>
        <w:t>õppenõustamiskeskuse</w:t>
      </w:r>
      <w:proofErr w:type="spellEnd"/>
      <w:r>
        <w:rPr>
          <w:spacing w:val="-5"/>
          <w:sz w:val="24"/>
        </w:rPr>
        <w:t xml:space="preserve"> </w:t>
      </w:r>
      <w:r>
        <w:rPr>
          <w:sz w:val="24"/>
        </w:rPr>
        <w:t>otsusega;</w:t>
      </w:r>
    </w:p>
    <w:p w:rsidR="009C40E6" w:rsidRDefault="00BB2D62">
      <w:pPr>
        <w:pStyle w:val="Loendilik"/>
        <w:numPr>
          <w:ilvl w:val="1"/>
          <w:numId w:val="5"/>
        </w:numPr>
        <w:tabs>
          <w:tab w:val="left" w:pos="936"/>
          <w:tab w:val="left" w:pos="937"/>
        </w:tabs>
        <w:ind w:hanging="361"/>
        <w:rPr>
          <w:rFonts w:ascii="Symbol" w:hAnsi="Symbol"/>
          <w:sz w:val="20"/>
        </w:rPr>
      </w:pPr>
      <w:r>
        <w:rPr>
          <w:sz w:val="24"/>
        </w:rPr>
        <w:t>parandusõppe rühmas</w:t>
      </w:r>
      <w:r>
        <w:rPr>
          <w:spacing w:val="-1"/>
          <w:sz w:val="24"/>
        </w:rPr>
        <w:t xml:space="preserve"> </w:t>
      </w:r>
      <w:r>
        <w:rPr>
          <w:sz w:val="24"/>
        </w:rPr>
        <w:t>osalemine;</w:t>
      </w:r>
    </w:p>
    <w:p w:rsidR="009C40E6" w:rsidRDefault="00BB2D62">
      <w:pPr>
        <w:pStyle w:val="Loendilik"/>
        <w:numPr>
          <w:ilvl w:val="1"/>
          <w:numId w:val="5"/>
        </w:numPr>
        <w:tabs>
          <w:tab w:val="left" w:pos="936"/>
          <w:tab w:val="left" w:pos="937"/>
        </w:tabs>
        <w:ind w:right="197"/>
        <w:rPr>
          <w:rFonts w:ascii="Symbol" w:hAnsi="Symbol"/>
          <w:sz w:val="20"/>
        </w:rPr>
      </w:pPr>
      <w:r>
        <w:rPr>
          <w:sz w:val="24"/>
        </w:rPr>
        <w:t xml:space="preserve">saada individuaalset abi ja õppenõustamist SA </w:t>
      </w:r>
      <w:proofErr w:type="spellStart"/>
      <w:r>
        <w:rPr>
          <w:sz w:val="24"/>
        </w:rPr>
        <w:t>Innove</w:t>
      </w:r>
      <w:proofErr w:type="spellEnd"/>
      <w:r>
        <w:rPr>
          <w:sz w:val="24"/>
        </w:rPr>
        <w:t xml:space="preserve"> Ida- Virumaa Rajaleidja keskuse psühholoogidelt ja</w:t>
      </w:r>
      <w:r>
        <w:rPr>
          <w:spacing w:val="-2"/>
          <w:sz w:val="24"/>
        </w:rPr>
        <w:t xml:space="preserve"> </w:t>
      </w:r>
      <w:r>
        <w:rPr>
          <w:sz w:val="24"/>
        </w:rPr>
        <w:t>eripedagoogilt.</w:t>
      </w:r>
    </w:p>
    <w:p w:rsidR="009C40E6" w:rsidRDefault="00BB2D62">
      <w:pPr>
        <w:pStyle w:val="Loendilik"/>
        <w:numPr>
          <w:ilvl w:val="0"/>
          <w:numId w:val="5"/>
        </w:numPr>
        <w:tabs>
          <w:tab w:val="left" w:pos="555"/>
        </w:tabs>
        <w:ind w:left="554" w:hanging="339"/>
        <w:rPr>
          <w:sz w:val="24"/>
        </w:rPr>
      </w:pPr>
      <w:r>
        <w:rPr>
          <w:sz w:val="24"/>
        </w:rPr>
        <w:t>Kõrgematest vaimsetest võimetest, eriandekusest tulenevalt on õpilasel</w:t>
      </w:r>
      <w:r>
        <w:rPr>
          <w:spacing w:val="-5"/>
          <w:sz w:val="24"/>
        </w:rPr>
        <w:t xml:space="preserve"> </w:t>
      </w:r>
      <w:r>
        <w:rPr>
          <w:sz w:val="24"/>
        </w:rPr>
        <w:t>võimalus:</w:t>
      </w:r>
    </w:p>
    <w:p w:rsidR="009C40E6" w:rsidRDefault="00BB2D62">
      <w:pPr>
        <w:pStyle w:val="Loendilik"/>
        <w:numPr>
          <w:ilvl w:val="1"/>
          <w:numId w:val="5"/>
        </w:numPr>
        <w:tabs>
          <w:tab w:val="left" w:pos="936"/>
          <w:tab w:val="left" w:pos="937"/>
        </w:tabs>
        <w:spacing w:before="4" w:line="237" w:lineRule="auto"/>
        <w:ind w:right="202"/>
        <w:rPr>
          <w:rFonts w:ascii="Symbol" w:hAnsi="Symbol"/>
          <w:sz w:val="24"/>
        </w:rPr>
      </w:pPr>
      <w:r>
        <w:rPr>
          <w:sz w:val="24"/>
        </w:rPr>
        <w:t>saada diferentseeritud õpiülesandeid, mille sisu ja raskusaste võimaldavad õpilasel sobiva tasemega</w:t>
      </w:r>
      <w:r>
        <w:rPr>
          <w:spacing w:val="-3"/>
          <w:sz w:val="24"/>
        </w:rPr>
        <w:t xml:space="preserve"> </w:t>
      </w:r>
      <w:r>
        <w:rPr>
          <w:sz w:val="24"/>
        </w:rPr>
        <w:t>õppida;</w:t>
      </w:r>
    </w:p>
    <w:p w:rsidR="009C40E6" w:rsidRDefault="00BB2D62">
      <w:pPr>
        <w:pStyle w:val="Loendilik"/>
        <w:numPr>
          <w:ilvl w:val="1"/>
          <w:numId w:val="5"/>
        </w:numPr>
        <w:tabs>
          <w:tab w:val="left" w:pos="936"/>
          <w:tab w:val="left" w:pos="937"/>
        </w:tabs>
        <w:spacing w:before="3"/>
        <w:ind w:right="197"/>
        <w:rPr>
          <w:rFonts w:ascii="Symbol" w:hAnsi="Symbol"/>
          <w:sz w:val="24"/>
        </w:rPr>
      </w:pPr>
      <w:r>
        <w:rPr>
          <w:sz w:val="24"/>
        </w:rPr>
        <w:t>saada õpetajapoolset juhendamist aineolümpiaadiks valmistumisel ning osaleda aineolümpiaadidel, -</w:t>
      </w:r>
      <w:r>
        <w:rPr>
          <w:spacing w:val="-2"/>
          <w:sz w:val="24"/>
        </w:rPr>
        <w:t xml:space="preserve"> </w:t>
      </w:r>
      <w:r>
        <w:rPr>
          <w:sz w:val="24"/>
        </w:rPr>
        <w:t>võistlustel;</w:t>
      </w:r>
    </w:p>
    <w:p w:rsidR="009C40E6" w:rsidRDefault="00BB2D62">
      <w:pPr>
        <w:pStyle w:val="Loendilik"/>
        <w:numPr>
          <w:ilvl w:val="1"/>
          <w:numId w:val="5"/>
        </w:numPr>
        <w:tabs>
          <w:tab w:val="left" w:pos="936"/>
          <w:tab w:val="left" w:pos="937"/>
        </w:tabs>
        <w:spacing w:line="293" w:lineRule="exact"/>
        <w:ind w:hanging="361"/>
        <w:rPr>
          <w:rFonts w:ascii="Symbol" w:hAnsi="Symbol"/>
          <w:sz w:val="24"/>
        </w:rPr>
      </w:pPr>
      <w:r>
        <w:rPr>
          <w:sz w:val="24"/>
        </w:rPr>
        <w:t xml:space="preserve">osaleda </w:t>
      </w:r>
      <w:proofErr w:type="spellStart"/>
      <w:r>
        <w:rPr>
          <w:sz w:val="24"/>
        </w:rPr>
        <w:t>ülekoolilistel</w:t>
      </w:r>
      <w:proofErr w:type="spellEnd"/>
      <w:r>
        <w:rPr>
          <w:spacing w:val="-2"/>
          <w:sz w:val="24"/>
        </w:rPr>
        <w:t xml:space="preserve"> </w:t>
      </w:r>
      <w:r>
        <w:rPr>
          <w:sz w:val="24"/>
        </w:rPr>
        <w:t>projektidel.</w:t>
      </w:r>
    </w:p>
    <w:p w:rsidR="009C40E6" w:rsidRDefault="00BB2D62">
      <w:pPr>
        <w:pStyle w:val="Loendilik"/>
        <w:numPr>
          <w:ilvl w:val="0"/>
          <w:numId w:val="5"/>
        </w:numPr>
        <w:tabs>
          <w:tab w:val="left" w:pos="685"/>
        </w:tabs>
        <w:spacing w:before="157"/>
        <w:ind w:right="193" w:firstLine="0"/>
        <w:jc w:val="both"/>
        <w:rPr>
          <w:sz w:val="24"/>
        </w:rPr>
      </w:pPr>
      <w:r>
        <w:rPr>
          <w:sz w:val="24"/>
        </w:rPr>
        <w:t>Individuaalse õppekava määramiseks on vaja aineõpetaja või lapsevanema taotlust või eriarsti tõendit. Ettepanek individuaalse õppekava määramiseks esitatakse kooli hariduslike erivajaduste koordinaatorile, kes esitab taotlused kooli direktorile. Individuaalse õppekava määramise kinnitab kooli direktor. Individuaalse õppekava võib määrata ühes või mitmes õppeaines. Individuaalse õppekava järgi õppivale õpilasele avab klassijuhataja õpilase individuaalse vaatluse elektroonilise kaardi. Klassijuhataja tööülesannete hulka kuulub õpilase elektroonilise vaatluskaardi</w:t>
      </w:r>
      <w:r>
        <w:rPr>
          <w:spacing w:val="-1"/>
          <w:sz w:val="24"/>
        </w:rPr>
        <w:t xml:space="preserve"> </w:t>
      </w:r>
      <w:r>
        <w:rPr>
          <w:sz w:val="24"/>
        </w:rPr>
        <w:t>täitmine.</w:t>
      </w:r>
    </w:p>
    <w:p w:rsidR="009C40E6" w:rsidRDefault="009C40E6">
      <w:pPr>
        <w:pStyle w:val="Kehatekst"/>
        <w:rPr>
          <w:sz w:val="26"/>
        </w:rPr>
      </w:pPr>
    </w:p>
    <w:p w:rsidR="009C40E6" w:rsidRDefault="009C40E6">
      <w:pPr>
        <w:pStyle w:val="Kehatekst"/>
        <w:rPr>
          <w:sz w:val="26"/>
        </w:rPr>
      </w:pPr>
    </w:p>
    <w:p w:rsidR="009C40E6" w:rsidRDefault="009C40E6">
      <w:pPr>
        <w:pStyle w:val="Kehatekst"/>
        <w:spacing w:before="6"/>
      </w:pPr>
    </w:p>
    <w:p w:rsidR="000C151B" w:rsidRDefault="000C151B">
      <w:pPr>
        <w:pStyle w:val="Kehatekst"/>
        <w:spacing w:before="6"/>
      </w:pPr>
    </w:p>
    <w:p w:rsidR="009C40E6" w:rsidRDefault="00BB2D62">
      <w:pPr>
        <w:pStyle w:val="Pealkiri1"/>
        <w:numPr>
          <w:ilvl w:val="0"/>
          <w:numId w:val="15"/>
        </w:numPr>
        <w:tabs>
          <w:tab w:val="left" w:pos="488"/>
        </w:tabs>
        <w:ind w:left="487" w:hanging="272"/>
      </w:pPr>
      <w:r>
        <w:t>Karjääriõppe, karjääriinfo ja nõustamise</w:t>
      </w:r>
      <w:r>
        <w:rPr>
          <w:spacing w:val="-8"/>
        </w:rPr>
        <w:t xml:space="preserve"> </w:t>
      </w:r>
      <w:r>
        <w:t>kord</w:t>
      </w:r>
    </w:p>
    <w:p w:rsidR="009C40E6" w:rsidRDefault="009C40E6">
      <w:pPr>
        <w:pStyle w:val="Kehatekst"/>
        <w:spacing w:before="7"/>
        <w:rPr>
          <w:b/>
          <w:sz w:val="23"/>
        </w:rPr>
      </w:pPr>
    </w:p>
    <w:p w:rsidR="009C40E6" w:rsidRDefault="00BB2D62">
      <w:pPr>
        <w:pStyle w:val="Loendilik"/>
        <w:numPr>
          <w:ilvl w:val="0"/>
          <w:numId w:val="4"/>
        </w:numPr>
        <w:tabs>
          <w:tab w:val="left" w:pos="555"/>
        </w:tabs>
        <w:spacing w:before="1"/>
        <w:jc w:val="both"/>
        <w:rPr>
          <w:sz w:val="24"/>
        </w:rPr>
      </w:pPr>
      <w:r>
        <w:rPr>
          <w:sz w:val="24"/>
        </w:rPr>
        <w:t>Karjääriinfo vahendamise ja nõustamise prioriteetne sihtrühm on 9. klassi</w:t>
      </w:r>
      <w:r>
        <w:rPr>
          <w:spacing w:val="-7"/>
          <w:sz w:val="24"/>
        </w:rPr>
        <w:t xml:space="preserve"> </w:t>
      </w:r>
      <w:r>
        <w:rPr>
          <w:sz w:val="24"/>
        </w:rPr>
        <w:t>õpilased.</w:t>
      </w:r>
    </w:p>
    <w:p w:rsidR="009C40E6" w:rsidRDefault="00BB2D62">
      <w:pPr>
        <w:pStyle w:val="Loendilik"/>
        <w:numPr>
          <w:ilvl w:val="0"/>
          <w:numId w:val="4"/>
        </w:numPr>
        <w:tabs>
          <w:tab w:val="left" w:pos="591"/>
        </w:tabs>
        <w:ind w:left="216" w:right="197" w:firstLine="0"/>
        <w:jc w:val="both"/>
        <w:rPr>
          <w:sz w:val="24"/>
        </w:rPr>
      </w:pPr>
      <w:r>
        <w:rPr>
          <w:sz w:val="24"/>
        </w:rPr>
        <w:t>Põhikooli lõpuklassi õpilastele on ette nähtud vähemalt kaks tundi karjääriinfoloenguid karjääri planeerimise, õpivõimaluste, tööturu olukorra ja väljavaadete teemadel. Grupiteavitamine toimub koostöös kooli sotsiaalpedagoogiga. Grupinõustamisele järgneb individuaalnõustamine.</w:t>
      </w:r>
    </w:p>
    <w:p w:rsidR="009C40E6" w:rsidRDefault="00BB2D62">
      <w:pPr>
        <w:pStyle w:val="Loendilik"/>
        <w:numPr>
          <w:ilvl w:val="0"/>
          <w:numId w:val="4"/>
        </w:numPr>
        <w:tabs>
          <w:tab w:val="left" w:pos="555"/>
        </w:tabs>
        <w:spacing w:before="69"/>
        <w:rPr>
          <w:sz w:val="24"/>
        </w:rPr>
      </w:pPr>
      <w:r>
        <w:rPr>
          <w:sz w:val="24"/>
        </w:rPr>
        <w:t>Põhikooli lõpuklassi õpilased osalevad messil „Teeviit“.</w:t>
      </w:r>
    </w:p>
    <w:p w:rsidR="009C40E6" w:rsidRDefault="00BB2D62">
      <w:pPr>
        <w:pStyle w:val="Loendilik"/>
        <w:numPr>
          <w:ilvl w:val="0"/>
          <w:numId w:val="4"/>
        </w:numPr>
        <w:tabs>
          <w:tab w:val="left" w:pos="555"/>
        </w:tabs>
        <w:spacing w:before="1"/>
        <w:rPr>
          <w:sz w:val="24"/>
        </w:rPr>
      </w:pPr>
      <w:r>
        <w:rPr>
          <w:sz w:val="24"/>
        </w:rPr>
        <w:t>Karjääriõppe vormideks on</w:t>
      </w:r>
      <w:r>
        <w:rPr>
          <w:spacing w:val="-2"/>
          <w:sz w:val="24"/>
        </w:rPr>
        <w:t xml:space="preserve"> </w:t>
      </w:r>
      <w:r>
        <w:rPr>
          <w:sz w:val="24"/>
        </w:rPr>
        <w:t>:</w:t>
      </w:r>
    </w:p>
    <w:p w:rsidR="009C40E6" w:rsidRDefault="00BB2D62">
      <w:pPr>
        <w:pStyle w:val="Loendilik"/>
        <w:numPr>
          <w:ilvl w:val="1"/>
          <w:numId w:val="4"/>
        </w:numPr>
        <w:tabs>
          <w:tab w:val="left" w:pos="936"/>
          <w:tab w:val="left" w:pos="937"/>
        </w:tabs>
        <w:ind w:hanging="361"/>
        <w:rPr>
          <w:sz w:val="24"/>
        </w:rPr>
      </w:pPr>
      <w:r>
        <w:rPr>
          <w:sz w:val="24"/>
        </w:rPr>
        <w:t>arenguvestlused;</w:t>
      </w:r>
    </w:p>
    <w:p w:rsidR="009C40E6" w:rsidRDefault="00BB2D62">
      <w:pPr>
        <w:pStyle w:val="Loendilik"/>
        <w:numPr>
          <w:ilvl w:val="1"/>
          <w:numId w:val="4"/>
        </w:numPr>
        <w:tabs>
          <w:tab w:val="left" w:pos="936"/>
          <w:tab w:val="left" w:pos="937"/>
        </w:tabs>
        <w:ind w:hanging="361"/>
        <w:rPr>
          <w:sz w:val="24"/>
        </w:rPr>
      </w:pPr>
      <w:r>
        <w:rPr>
          <w:sz w:val="24"/>
        </w:rPr>
        <w:t>individuaalne nõustamine erispetsialisti (psühholoog, karjäärinõustaja)</w:t>
      </w:r>
      <w:r>
        <w:rPr>
          <w:spacing w:val="-4"/>
          <w:sz w:val="24"/>
        </w:rPr>
        <w:t xml:space="preserve"> </w:t>
      </w:r>
      <w:r>
        <w:rPr>
          <w:sz w:val="24"/>
        </w:rPr>
        <w:t>poolt;</w:t>
      </w:r>
    </w:p>
    <w:p w:rsidR="009C40E6" w:rsidRDefault="00BB2D62">
      <w:pPr>
        <w:pStyle w:val="Loendilik"/>
        <w:numPr>
          <w:ilvl w:val="1"/>
          <w:numId w:val="4"/>
        </w:numPr>
        <w:tabs>
          <w:tab w:val="left" w:pos="936"/>
          <w:tab w:val="left" w:pos="937"/>
        </w:tabs>
        <w:ind w:hanging="361"/>
        <w:rPr>
          <w:sz w:val="24"/>
        </w:rPr>
      </w:pPr>
      <w:r>
        <w:rPr>
          <w:sz w:val="24"/>
        </w:rPr>
        <w:t>erinevate kutseõppeasutuste teavitused edasiõppimisvõimaluste</w:t>
      </w:r>
      <w:r>
        <w:rPr>
          <w:spacing w:val="-5"/>
          <w:sz w:val="24"/>
        </w:rPr>
        <w:t xml:space="preserve"> </w:t>
      </w:r>
      <w:r>
        <w:rPr>
          <w:sz w:val="24"/>
        </w:rPr>
        <w:t>kohta;</w:t>
      </w:r>
    </w:p>
    <w:p w:rsidR="009C40E6" w:rsidRDefault="00BB2D62">
      <w:pPr>
        <w:pStyle w:val="Loendilik"/>
        <w:numPr>
          <w:ilvl w:val="1"/>
          <w:numId w:val="4"/>
        </w:numPr>
        <w:tabs>
          <w:tab w:val="left" w:pos="936"/>
          <w:tab w:val="left" w:pos="937"/>
        </w:tabs>
        <w:ind w:hanging="361"/>
        <w:rPr>
          <w:sz w:val="24"/>
        </w:rPr>
      </w:pPr>
      <w:r>
        <w:rPr>
          <w:sz w:val="24"/>
        </w:rPr>
        <w:t>õppekäigud (nt Eesti Töötukassa Kiviõli</w:t>
      </w:r>
      <w:r>
        <w:rPr>
          <w:spacing w:val="-3"/>
          <w:sz w:val="24"/>
        </w:rPr>
        <w:t xml:space="preserve"> </w:t>
      </w:r>
      <w:r>
        <w:rPr>
          <w:sz w:val="24"/>
        </w:rPr>
        <w:t>Büroosse).</w:t>
      </w:r>
    </w:p>
    <w:p w:rsidR="009C40E6" w:rsidRDefault="00BB2D62">
      <w:pPr>
        <w:pStyle w:val="Loendilik"/>
        <w:numPr>
          <w:ilvl w:val="0"/>
          <w:numId w:val="4"/>
        </w:numPr>
        <w:tabs>
          <w:tab w:val="left" w:pos="555"/>
        </w:tabs>
        <w:rPr>
          <w:sz w:val="24"/>
        </w:rPr>
      </w:pPr>
      <w:r>
        <w:rPr>
          <w:sz w:val="24"/>
        </w:rPr>
        <w:lastRenderedPageBreak/>
        <w:t>Karjäärinõustamise</w:t>
      </w:r>
      <w:r>
        <w:rPr>
          <w:spacing w:val="-2"/>
          <w:sz w:val="24"/>
        </w:rPr>
        <w:t xml:space="preserve"> </w:t>
      </w:r>
      <w:r>
        <w:rPr>
          <w:sz w:val="24"/>
        </w:rPr>
        <w:t>korraldamisel:</w:t>
      </w:r>
    </w:p>
    <w:p w:rsidR="009C40E6" w:rsidRDefault="00BB2D62">
      <w:pPr>
        <w:pStyle w:val="Loendilik"/>
        <w:numPr>
          <w:ilvl w:val="1"/>
          <w:numId w:val="4"/>
        </w:numPr>
        <w:tabs>
          <w:tab w:val="left" w:pos="936"/>
          <w:tab w:val="left" w:pos="937"/>
        </w:tabs>
        <w:ind w:hanging="361"/>
        <w:rPr>
          <w:sz w:val="24"/>
        </w:rPr>
      </w:pPr>
      <w:r>
        <w:rPr>
          <w:sz w:val="24"/>
        </w:rPr>
        <w:t>selgitatakse õpilase vajadusi ja</w:t>
      </w:r>
      <w:r>
        <w:rPr>
          <w:spacing w:val="-3"/>
          <w:sz w:val="24"/>
        </w:rPr>
        <w:t xml:space="preserve"> </w:t>
      </w:r>
      <w:r>
        <w:rPr>
          <w:sz w:val="24"/>
        </w:rPr>
        <w:t>eesmärke;</w:t>
      </w:r>
    </w:p>
    <w:p w:rsidR="009C40E6" w:rsidRDefault="00BB2D62">
      <w:pPr>
        <w:pStyle w:val="Loendilik"/>
        <w:numPr>
          <w:ilvl w:val="1"/>
          <w:numId w:val="4"/>
        </w:numPr>
        <w:tabs>
          <w:tab w:val="left" w:pos="936"/>
          <w:tab w:val="left" w:pos="937"/>
        </w:tabs>
        <w:ind w:hanging="361"/>
        <w:rPr>
          <w:sz w:val="24"/>
        </w:rPr>
      </w:pPr>
      <w:r>
        <w:rPr>
          <w:sz w:val="24"/>
        </w:rPr>
        <w:t>hinnatakse õpilase olemasolevaid ja edasiarendamist vajavaid teadmisi ja</w:t>
      </w:r>
      <w:r>
        <w:rPr>
          <w:spacing w:val="-7"/>
          <w:sz w:val="24"/>
        </w:rPr>
        <w:t xml:space="preserve"> </w:t>
      </w:r>
      <w:r>
        <w:rPr>
          <w:sz w:val="24"/>
        </w:rPr>
        <w:t>oskusi;</w:t>
      </w:r>
    </w:p>
    <w:p w:rsidR="009C40E6" w:rsidRDefault="00BB2D62">
      <w:pPr>
        <w:pStyle w:val="Loendilik"/>
        <w:numPr>
          <w:ilvl w:val="1"/>
          <w:numId w:val="4"/>
        </w:numPr>
        <w:tabs>
          <w:tab w:val="left" w:pos="936"/>
          <w:tab w:val="left" w:pos="937"/>
        </w:tabs>
        <w:ind w:hanging="361"/>
        <w:rPr>
          <w:sz w:val="24"/>
        </w:rPr>
      </w:pPr>
      <w:r>
        <w:rPr>
          <w:sz w:val="24"/>
        </w:rPr>
        <w:t>täpsustatakse töö- ja</w:t>
      </w:r>
      <w:r>
        <w:rPr>
          <w:spacing w:val="-2"/>
          <w:sz w:val="24"/>
        </w:rPr>
        <w:t xml:space="preserve"> </w:t>
      </w:r>
      <w:r>
        <w:rPr>
          <w:sz w:val="24"/>
        </w:rPr>
        <w:t>õppesoove;</w:t>
      </w:r>
    </w:p>
    <w:p w:rsidR="009C40E6" w:rsidRDefault="00BB2D62">
      <w:pPr>
        <w:pStyle w:val="Loendilik"/>
        <w:numPr>
          <w:ilvl w:val="1"/>
          <w:numId w:val="4"/>
        </w:numPr>
        <w:tabs>
          <w:tab w:val="left" w:pos="936"/>
          <w:tab w:val="left" w:pos="937"/>
        </w:tabs>
        <w:ind w:hanging="361"/>
        <w:rPr>
          <w:sz w:val="24"/>
        </w:rPr>
      </w:pPr>
      <w:r>
        <w:rPr>
          <w:sz w:val="24"/>
        </w:rPr>
        <w:t>arutatakse kutse-, õppe- ja töövaliku otsuste</w:t>
      </w:r>
      <w:r>
        <w:rPr>
          <w:spacing w:val="-14"/>
          <w:sz w:val="24"/>
        </w:rPr>
        <w:t xml:space="preserve"> </w:t>
      </w:r>
      <w:r>
        <w:rPr>
          <w:sz w:val="24"/>
        </w:rPr>
        <w:t>tegemist;</w:t>
      </w:r>
    </w:p>
    <w:p w:rsidR="009C40E6" w:rsidRDefault="00BB2D62">
      <w:pPr>
        <w:pStyle w:val="Loendilik"/>
        <w:numPr>
          <w:ilvl w:val="1"/>
          <w:numId w:val="4"/>
        </w:numPr>
        <w:tabs>
          <w:tab w:val="left" w:pos="936"/>
          <w:tab w:val="left" w:pos="937"/>
        </w:tabs>
        <w:ind w:hanging="361"/>
        <w:rPr>
          <w:sz w:val="24"/>
        </w:rPr>
      </w:pPr>
      <w:r>
        <w:rPr>
          <w:sz w:val="24"/>
        </w:rPr>
        <w:t>hinnatakse õpilase kutsesobivust ja isiksuse</w:t>
      </w:r>
      <w:r>
        <w:rPr>
          <w:spacing w:val="-5"/>
          <w:sz w:val="24"/>
        </w:rPr>
        <w:t xml:space="preserve"> </w:t>
      </w:r>
      <w:r>
        <w:rPr>
          <w:sz w:val="24"/>
        </w:rPr>
        <w:t>omadusi;</w:t>
      </w:r>
    </w:p>
    <w:p w:rsidR="009C40E6" w:rsidRDefault="00BB2D62">
      <w:pPr>
        <w:pStyle w:val="Loendilik"/>
        <w:numPr>
          <w:ilvl w:val="1"/>
          <w:numId w:val="4"/>
        </w:numPr>
        <w:tabs>
          <w:tab w:val="left" w:pos="936"/>
          <w:tab w:val="left" w:pos="937"/>
        </w:tabs>
        <w:ind w:hanging="361"/>
        <w:rPr>
          <w:sz w:val="24"/>
        </w:rPr>
      </w:pPr>
      <w:r>
        <w:rPr>
          <w:sz w:val="24"/>
        </w:rPr>
        <w:t>saadakse teavet tööturul</w:t>
      </w:r>
      <w:r>
        <w:rPr>
          <w:spacing w:val="-1"/>
          <w:sz w:val="24"/>
        </w:rPr>
        <w:t xml:space="preserve"> </w:t>
      </w:r>
      <w:r>
        <w:rPr>
          <w:sz w:val="24"/>
        </w:rPr>
        <w:t>toimuvast;</w:t>
      </w:r>
    </w:p>
    <w:p w:rsidR="009C40E6" w:rsidRDefault="00BB2D62">
      <w:pPr>
        <w:pStyle w:val="Loendilik"/>
        <w:numPr>
          <w:ilvl w:val="1"/>
          <w:numId w:val="4"/>
        </w:numPr>
        <w:tabs>
          <w:tab w:val="left" w:pos="936"/>
          <w:tab w:val="left" w:pos="937"/>
        </w:tabs>
        <w:ind w:hanging="361"/>
        <w:rPr>
          <w:sz w:val="24"/>
        </w:rPr>
      </w:pPr>
      <w:r>
        <w:rPr>
          <w:sz w:val="24"/>
        </w:rPr>
        <w:t>kavandatakse edaspidiseid</w:t>
      </w:r>
      <w:r>
        <w:rPr>
          <w:spacing w:val="-2"/>
          <w:sz w:val="24"/>
        </w:rPr>
        <w:t xml:space="preserve"> </w:t>
      </w:r>
      <w:r>
        <w:rPr>
          <w:sz w:val="24"/>
        </w:rPr>
        <w:t>tegevusi.</w:t>
      </w:r>
    </w:p>
    <w:p w:rsidR="009C40E6" w:rsidRDefault="009C40E6">
      <w:pPr>
        <w:pStyle w:val="Kehatekst"/>
        <w:rPr>
          <w:sz w:val="26"/>
        </w:rPr>
      </w:pPr>
    </w:p>
    <w:p w:rsidR="009C40E6" w:rsidRDefault="009C40E6">
      <w:pPr>
        <w:pStyle w:val="Kehatekst"/>
        <w:spacing w:before="6"/>
      </w:pPr>
    </w:p>
    <w:p w:rsidR="009C40E6" w:rsidRDefault="00BB2D62">
      <w:pPr>
        <w:pStyle w:val="Pealkiri1"/>
        <w:numPr>
          <w:ilvl w:val="0"/>
          <w:numId w:val="15"/>
        </w:numPr>
        <w:tabs>
          <w:tab w:val="left" w:pos="488"/>
        </w:tabs>
        <w:ind w:left="487" w:hanging="272"/>
      </w:pPr>
      <w:r>
        <w:t>Õpilaste ja lastevanemate teavitamise ja nõustamise</w:t>
      </w:r>
      <w:r>
        <w:rPr>
          <w:spacing w:val="-16"/>
        </w:rPr>
        <w:t xml:space="preserve"> </w:t>
      </w:r>
      <w:r>
        <w:t>korraldus</w:t>
      </w:r>
    </w:p>
    <w:p w:rsidR="009C40E6" w:rsidRDefault="009C40E6">
      <w:pPr>
        <w:pStyle w:val="Kehatekst"/>
        <w:spacing w:before="7"/>
        <w:rPr>
          <w:b/>
          <w:sz w:val="23"/>
        </w:rPr>
      </w:pPr>
    </w:p>
    <w:p w:rsidR="009C40E6" w:rsidRDefault="00BB2D62">
      <w:pPr>
        <w:pStyle w:val="Loendilik"/>
        <w:numPr>
          <w:ilvl w:val="0"/>
          <w:numId w:val="3"/>
        </w:numPr>
        <w:tabs>
          <w:tab w:val="left" w:pos="555"/>
        </w:tabs>
        <w:jc w:val="both"/>
        <w:rPr>
          <w:sz w:val="24"/>
        </w:rPr>
      </w:pPr>
      <w:r>
        <w:rPr>
          <w:sz w:val="24"/>
        </w:rPr>
        <w:t>Koolikorraldust reguleerivad dokumendid on kättesaadavad kooli</w:t>
      </w:r>
      <w:r>
        <w:rPr>
          <w:spacing w:val="-2"/>
          <w:sz w:val="24"/>
        </w:rPr>
        <w:t xml:space="preserve"> </w:t>
      </w:r>
      <w:r>
        <w:rPr>
          <w:sz w:val="24"/>
        </w:rPr>
        <w:t>kodulehel.</w:t>
      </w:r>
    </w:p>
    <w:p w:rsidR="009C40E6" w:rsidRDefault="00BB2D62">
      <w:pPr>
        <w:pStyle w:val="Loendilik"/>
        <w:numPr>
          <w:ilvl w:val="0"/>
          <w:numId w:val="3"/>
        </w:numPr>
        <w:tabs>
          <w:tab w:val="left" w:pos="555"/>
        </w:tabs>
        <w:jc w:val="both"/>
        <w:rPr>
          <w:sz w:val="24"/>
        </w:rPr>
      </w:pPr>
      <w:r>
        <w:rPr>
          <w:sz w:val="24"/>
        </w:rPr>
        <w:t>Vähemalt 1 kord aastas kutsub kooli direktor kokku lastevanemate</w:t>
      </w:r>
      <w:r>
        <w:rPr>
          <w:spacing w:val="-7"/>
          <w:sz w:val="24"/>
        </w:rPr>
        <w:t xml:space="preserve"> </w:t>
      </w:r>
      <w:r>
        <w:rPr>
          <w:sz w:val="24"/>
        </w:rPr>
        <w:t>üldkoosoleku.</w:t>
      </w:r>
    </w:p>
    <w:p w:rsidR="009C40E6" w:rsidRDefault="00BB2D62">
      <w:pPr>
        <w:pStyle w:val="Loendilik"/>
        <w:numPr>
          <w:ilvl w:val="0"/>
          <w:numId w:val="3"/>
        </w:numPr>
        <w:tabs>
          <w:tab w:val="left" w:pos="632"/>
        </w:tabs>
        <w:ind w:left="216" w:right="197" w:firstLine="0"/>
        <w:jc w:val="both"/>
        <w:rPr>
          <w:sz w:val="24"/>
        </w:rPr>
      </w:pPr>
      <w:r>
        <w:rPr>
          <w:sz w:val="24"/>
        </w:rPr>
        <w:t>E- päeviku kaudu saab õpilane ja vanem teavet õppesisu, koduste õppeülesannete, õppeedukuse, puudumiste, hilinemiste, käitumise ja hoolsuse kohta ning jooksvat informatsiooni.</w:t>
      </w:r>
    </w:p>
    <w:p w:rsidR="009C40E6" w:rsidRDefault="00BB2D62">
      <w:pPr>
        <w:pStyle w:val="Loendilik"/>
        <w:numPr>
          <w:ilvl w:val="0"/>
          <w:numId w:val="3"/>
        </w:numPr>
        <w:tabs>
          <w:tab w:val="left" w:pos="618"/>
        </w:tabs>
        <w:ind w:left="216" w:right="195" w:firstLine="0"/>
        <w:jc w:val="both"/>
        <w:rPr>
          <w:sz w:val="24"/>
        </w:rPr>
      </w:pPr>
      <w:r>
        <w:rPr>
          <w:sz w:val="24"/>
        </w:rPr>
        <w:t xml:space="preserve">Vanemate täiendavaks teavitamiseks on kasutusel e- post, samuti </w:t>
      </w:r>
      <w:r>
        <w:rPr>
          <w:i/>
          <w:sz w:val="24"/>
        </w:rPr>
        <w:t xml:space="preserve">Facebook </w:t>
      </w:r>
      <w:r>
        <w:rPr>
          <w:sz w:val="24"/>
        </w:rPr>
        <w:t>ja kooli koduleht.</w:t>
      </w:r>
    </w:p>
    <w:p w:rsidR="009C40E6" w:rsidRDefault="00BB2D62">
      <w:pPr>
        <w:pStyle w:val="Loendilik"/>
        <w:numPr>
          <w:ilvl w:val="0"/>
          <w:numId w:val="3"/>
        </w:numPr>
        <w:tabs>
          <w:tab w:val="left" w:pos="555"/>
        </w:tabs>
        <w:jc w:val="both"/>
        <w:rPr>
          <w:sz w:val="24"/>
        </w:rPr>
      </w:pPr>
      <w:r>
        <w:rPr>
          <w:sz w:val="24"/>
        </w:rPr>
        <w:t>Kool nõustab vajaduse korral lapsevanemat õpilase arengu toetamises ja kodus</w:t>
      </w:r>
      <w:r>
        <w:rPr>
          <w:spacing w:val="-14"/>
          <w:sz w:val="24"/>
        </w:rPr>
        <w:t xml:space="preserve"> </w:t>
      </w:r>
      <w:r>
        <w:rPr>
          <w:sz w:val="24"/>
        </w:rPr>
        <w:t>õppimises.</w:t>
      </w:r>
    </w:p>
    <w:p w:rsidR="009C40E6" w:rsidRDefault="00BB2D62">
      <w:pPr>
        <w:pStyle w:val="Loendilik"/>
        <w:numPr>
          <w:ilvl w:val="0"/>
          <w:numId w:val="3"/>
        </w:numPr>
        <w:tabs>
          <w:tab w:val="left" w:pos="555"/>
        </w:tabs>
        <w:jc w:val="both"/>
        <w:rPr>
          <w:sz w:val="24"/>
        </w:rPr>
      </w:pPr>
      <w:r>
        <w:rPr>
          <w:sz w:val="24"/>
        </w:rPr>
        <w:t xml:space="preserve">Esmaseks info </w:t>
      </w:r>
      <w:proofErr w:type="spellStart"/>
      <w:r>
        <w:rPr>
          <w:sz w:val="24"/>
        </w:rPr>
        <w:t>edastajaks</w:t>
      </w:r>
      <w:proofErr w:type="spellEnd"/>
      <w:r>
        <w:rPr>
          <w:sz w:val="24"/>
        </w:rPr>
        <w:t xml:space="preserve"> lapsevanemale on</w:t>
      </w:r>
      <w:r>
        <w:rPr>
          <w:spacing w:val="1"/>
          <w:sz w:val="24"/>
        </w:rPr>
        <w:t xml:space="preserve"> </w:t>
      </w:r>
      <w:r>
        <w:rPr>
          <w:sz w:val="24"/>
        </w:rPr>
        <w:t>klassijuhataja.</w:t>
      </w:r>
    </w:p>
    <w:p w:rsidR="009C40E6" w:rsidRDefault="00BB2D62">
      <w:pPr>
        <w:pStyle w:val="Loendilik"/>
        <w:numPr>
          <w:ilvl w:val="0"/>
          <w:numId w:val="3"/>
        </w:numPr>
        <w:tabs>
          <w:tab w:val="left" w:pos="555"/>
        </w:tabs>
        <w:spacing w:before="1"/>
        <w:jc w:val="both"/>
        <w:rPr>
          <w:sz w:val="24"/>
        </w:rPr>
      </w:pPr>
      <w:r>
        <w:rPr>
          <w:sz w:val="24"/>
        </w:rPr>
        <w:t>Õppe- ja kasvatustöö korralduses võimaldatakse</w:t>
      </w:r>
      <w:r>
        <w:rPr>
          <w:spacing w:val="-2"/>
          <w:sz w:val="24"/>
        </w:rPr>
        <w:t xml:space="preserve"> </w:t>
      </w:r>
      <w:r>
        <w:rPr>
          <w:sz w:val="24"/>
        </w:rPr>
        <w:t>õpilasel:</w:t>
      </w:r>
    </w:p>
    <w:p w:rsidR="009C40E6" w:rsidRDefault="00BB2D62">
      <w:pPr>
        <w:pStyle w:val="Loendilik"/>
        <w:numPr>
          <w:ilvl w:val="1"/>
          <w:numId w:val="3"/>
        </w:numPr>
        <w:tabs>
          <w:tab w:val="left" w:pos="937"/>
        </w:tabs>
        <w:ind w:hanging="361"/>
        <w:jc w:val="both"/>
        <w:rPr>
          <w:sz w:val="24"/>
        </w:rPr>
      </w:pPr>
      <w:r>
        <w:rPr>
          <w:sz w:val="24"/>
        </w:rPr>
        <w:t>saada klassijuhatajalt arenguvestluse käigus</w:t>
      </w:r>
      <w:r>
        <w:rPr>
          <w:spacing w:val="-2"/>
          <w:sz w:val="24"/>
        </w:rPr>
        <w:t xml:space="preserve"> </w:t>
      </w:r>
      <w:r>
        <w:rPr>
          <w:sz w:val="24"/>
        </w:rPr>
        <w:t>nõustamist;</w:t>
      </w:r>
    </w:p>
    <w:p w:rsidR="009C40E6" w:rsidRDefault="00BB2D62">
      <w:pPr>
        <w:pStyle w:val="Loendilik"/>
        <w:numPr>
          <w:ilvl w:val="1"/>
          <w:numId w:val="3"/>
        </w:numPr>
        <w:tabs>
          <w:tab w:val="left" w:pos="937"/>
        </w:tabs>
        <w:ind w:right="196"/>
        <w:jc w:val="both"/>
        <w:rPr>
          <w:sz w:val="24"/>
        </w:rPr>
      </w:pPr>
      <w:r>
        <w:rPr>
          <w:sz w:val="24"/>
        </w:rPr>
        <w:t>saada nõustamist aineõpetajatelt, hariduslike erivajaduste koordinaatorilt, õppealajuhatajalt.</w:t>
      </w:r>
    </w:p>
    <w:p w:rsidR="009C40E6" w:rsidRDefault="009C40E6">
      <w:pPr>
        <w:pStyle w:val="Kehatekst"/>
        <w:rPr>
          <w:sz w:val="26"/>
        </w:rPr>
      </w:pPr>
    </w:p>
    <w:p w:rsidR="009C40E6" w:rsidRDefault="009C40E6">
      <w:pPr>
        <w:pStyle w:val="Kehatekst"/>
        <w:spacing w:before="5"/>
      </w:pPr>
    </w:p>
    <w:p w:rsidR="009C40E6" w:rsidRDefault="00BB2D62">
      <w:pPr>
        <w:pStyle w:val="Pealkiri1"/>
        <w:numPr>
          <w:ilvl w:val="0"/>
          <w:numId w:val="15"/>
        </w:numPr>
        <w:tabs>
          <w:tab w:val="left" w:pos="488"/>
        </w:tabs>
        <w:ind w:left="487" w:hanging="272"/>
        <w:jc w:val="both"/>
      </w:pPr>
      <w:r>
        <w:t>Õpetajate koostöö ja töö planeerimise</w:t>
      </w:r>
      <w:r>
        <w:rPr>
          <w:spacing w:val="-5"/>
        </w:rPr>
        <w:t xml:space="preserve"> </w:t>
      </w:r>
      <w:r>
        <w:t>põhimõtted</w:t>
      </w:r>
    </w:p>
    <w:p w:rsidR="009C40E6" w:rsidRDefault="009C40E6">
      <w:pPr>
        <w:pStyle w:val="Kehatekst"/>
        <w:spacing w:before="8"/>
        <w:rPr>
          <w:b/>
          <w:sz w:val="23"/>
        </w:rPr>
      </w:pPr>
    </w:p>
    <w:p w:rsidR="009C40E6" w:rsidRDefault="00BB2D62">
      <w:pPr>
        <w:pStyle w:val="Loendilik"/>
        <w:numPr>
          <w:ilvl w:val="0"/>
          <w:numId w:val="2"/>
        </w:numPr>
        <w:tabs>
          <w:tab w:val="left" w:pos="555"/>
        </w:tabs>
        <w:rPr>
          <w:sz w:val="24"/>
        </w:rPr>
      </w:pPr>
      <w:r>
        <w:rPr>
          <w:sz w:val="24"/>
        </w:rPr>
        <w:t>Õpetajate koostöö vormideks</w:t>
      </w:r>
      <w:r>
        <w:rPr>
          <w:spacing w:val="-1"/>
          <w:sz w:val="24"/>
        </w:rPr>
        <w:t xml:space="preserve"> </w:t>
      </w:r>
      <w:r>
        <w:rPr>
          <w:sz w:val="24"/>
        </w:rPr>
        <w:t>on:</w:t>
      </w:r>
    </w:p>
    <w:p w:rsidR="009C40E6" w:rsidRDefault="00BB2D62">
      <w:pPr>
        <w:pStyle w:val="Loendilik"/>
        <w:numPr>
          <w:ilvl w:val="1"/>
          <w:numId w:val="2"/>
        </w:numPr>
        <w:tabs>
          <w:tab w:val="left" w:pos="936"/>
          <w:tab w:val="left" w:pos="937"/>
        </w:tabs>
        <w:ind w:hanging="361"/>
        <w:rPr>
          <w:sz w:val="24"/>
        </w:rPr>
      </w:pPr>
      <w:r>
        <w:rPr>
          <w:sz w:val="24"/>
        </w:rPr>
        <w:t>õppenõukogu;</w:t>
      </w:r>
    </w:p>
    <w:p w:rsidR="009C40E6" w:rsidRDefault="00BB2D62">
      <w:pPr>
        <w:pStyle w:val="Loendilik"/>
        <w:numPr>
          <w:ilvl w:val="1"/>
          <w:numId w:val="2"/>
        </w:numPr>
        <w:tabs>
          <w:tab w:val="left" w:pos="936"/>
          <w:tab w:val="left" w:pos="937"/>
        </w:tabs>
        <w:ind w:hanging="361"/>
        <w:rPr>
          <w:sz w:val="24"/>
        </w:rPr>
      </w:pPr>
      <w:r>
        <w:rPr>
          <w:sz w:val="24"/>
        </w:rPr>
        <w:t>töökoosolekud;</w:t>
      </w:r>
    </w:p>
    <w:p w:rsidR="009C40E6" w:rsidRDefault="00BB2D62">
      <w:pPr>
        <w:pStyle w:val="Loendilik"/>
        <w:numPr>
          <w:ilvl w:val="1"/>
          <w:numId w:val="2"/>
        </w:numPr>
        <w:tabs>
          <w:tab w:val="left" w:pos="936"/>
          <w:tab w:val="left" w:pos="937"/>
        </w:tabs>
        <w:ind w:hanging="361"/>
        <w:rPr>
          <w:sz w:val="24"/>
        </w:rPr>
      </w:pPr>
      <w:r>
        <w:rPr>
          <w:sz w:val="24"/>
        </w:rPr>
        <w:t>õppetoolide koosolekud;</w:t>
      </w:r>
    </w:p>
    <w:p w:rsidR="009C40E6" w:rsidRDefault="00BB2D62">
      <w:pPr>
        <w:pStyle w:val="Loendilik"/>
        <w:numPr>
          <w:ilvl w:val="1"/>
          <w:numId w:val="2"/>
        </w:numPr>
        <w:tabs>
          <w:tab w:val="left" w:pos="936"/>
          <w:tab w:val="left" w:pos="937"/>
        </w:tabs>
        <w:ind w:hanging="361"/>
        <w:rPr>
          <w:sz w:val="24"/>
        </w:rPr>
      </w:pPr>
      <w:r>
        <w:rPr>
          <w:sz w:val="24"/>
        </w:rPr>
        <w:t>koolitused.</w:t>
      </w:r>
    </w:p>
    <w:p w:rsidR="009C40E6" w:rsidRDefault="00BB2D62">
      <w:pPr>
        <w:pStyle w:val="Loendilik"/>
        <w:numPr>
          <w:ilvl w:val="0"/>
          <w:numId w:val="2"/>
        </w:numPr>
        <w:tabs>
          <w:tab w:val="left" w:pos="570"/>
        </w:tabs>
        <w:ind w:left="216" w:right="195" w:firstLine="0"/>
        <w:jc w:val="both"/>
        <w:rPr>
          <w:sz w:val="24"/>
        </w:rPr>
      </w:pPr>
      <w:r>
        <w:rPr>
          <w:sz w:val="24"/>
        </w:rPr>
        <w:t xml:space="preserve">Õpetajad kuuluvad </w:t>
      </w:r>
      <w:proofErr w:type="spellStart"/>
      <w:r>
        <w:rPr>
          <w:sz w:val="24"/>
        </w:rPr>
        <w:t>ainevaldkonniti</w:t>
      </w:r>
      <w:proofErr w:type="spellEnd"/>
      <w:r>
        <w:rPr>
          <w:sz w:val="24"/>
        </w:rPr>
        <w:t xml:space="preserve"> õppetoolidesse. Õppetooli koordineerib õppetoolijuht. Koolis on 4 õppetooli: algõpetus, sotsiaalained, loodus- matemaatika, võõrkeeled. Õppetooli juht protokollib koosolekud. Ainekavade arenduse eest vastutavad õppetoolide juhid ning tööprotsessi kaasatakse kõik</w:t>
      </w:r>
      <w:r>
        <w:rPr>
          <w:spacing w:val="-2"/>
          <w:sz w:val="24"/>
        </w:rPr>
        <w:t xml:space="preserve"> </w:t>
      </w:r>
      <w:r>
        <w:rPr>
          <w:sz w:val="24"/>
        </w:rPr>
        <w:t>aineõpetajad.</w:t>
      </w:r>
    </w:p>
    <w:p w:rsidR="009C40E6" w:rsidRDefault="00BB2D62">
      <w:pPr>
        <w:pStyle w:val="Loendilik"/>
        <w:numPr>
          <w:ilvl w:val="0"/>
          <w:numId w:val="2"/>
        </w:numPr>
        <w:tabs>
          <w:tab w:val="left" w:pos="565"/>
        </w:tabs>
        <w:spacing w:before="1"/>
        <w:ind w:left="216" w:right="196" w:firstLine="0"/>
        <w:jc w:val="both"/>
        <w:rPr>
          <w:sz w:val="24"/>
        </w:rPr>
      </w:pPr>
      <w:r>
        <w:rPr>
          <w:sz w:val="24"/>
        </w:rPr>
        <w:t>Juhtkonna muudatusettepanekud jõuavad õpetajateni õppetooli juhatajate vahendusel ning neid arutatakse õppetoolide koosolekutel. Õpetajate esitatud muudatusettepanekuid arutatakse õppetoolide juhtide ja juhtkonnaga. Kord kuus kohtub õppealajuhataja õppetoolide</w:t>
      </w:r>
      <w:r>
        <w:rPr>
          <w:spacing w:val="-10"/>
          <w:sz w:val="24"/>
        </w:rPr>
        <w:t xml:space="preserve"> </w:t>
      </w:r>
      <w:r>
        <w:rPr>
          <w:sz w:val="24"/>
        </w:rPr>
        <w:t>juhtidega.</w:t>
      </w:r>
    </w:p>
    <w:p w:rsidR="009C40E6" w:rsidRDefault="009C40E6">
      <w:pPr>
        <w:jc w:val="both"/>
        <w:rPr>
          <w:sz w:val="24"/>
        </w:rPr>
        <w:sectPr w:rsidR="009C40E6">
          <w:pgSz w:w="11910" w:h="16840"/>
          <w:pgMar w:top="1320" w:right="1220" w:bottom="280" w:left="1200" w:header="708" w:footer="708" w:gutter="0"/>
          <w:cols w:space="708"/>
        </w:sectPr>
      </w:pPr>
    </w:p>
    <w:p w:rsidR="009C40E6" w:rsidRDefault="00BB2D62">
      <w:pPr>
        <w:pStyle w:val="Pealkiri1"/>
        <w:numPr>
          <w:ilvl w:val="0"/>
          <w:numId w:val="15"/>
        </w:numPr>
        <w:tabs>
          <w:tab w:val="left" w:pos="622"/>
        </w:tabs>
        <w:spacing w:before="77"/>
        <w:ind w:left="621" w:hanging="406"/>
        <w:jc w:val="both"/>
      </w:pPr>
      <w:r>
        <w:lastRenderedPageBreak/>
        <w:t>Kiviõli I Keskkooli õppekava uuendamise ja täiendamise</w:t>
      </w:r>
      <w:r>
        <w:rPr>
          <w:spacing w:val="-15"/>
        </w:rPr>
        <w:t xml:space="preserve"> </w:t>
      </w:r>
      <w:r>
        <w:t>kord</w:t>
      </w:r>
    </w:p>
    <w:p w:rsidR="009C40E6" w:rsidRDefault="009C40E6">
      <w:pPr>
        <w:pStyle w:val="Kehatekst"/>
        <w:spacing w:before="8"/>
        <w:rPr>
          <w:b/>
          <w:sz w:val="23"/>
        </w:rPr>
      </w:pPr>
    </w:p>
    <w:p w:rsidR="009C40E6" w:rsidRDefault="00BB2D62">
      <w:pPr>
        <w:pStyle w:val="Loendilik"/>
        <w:numPr>
          <w:ilvl w:val="0"/>
          <w:numId w:val="1"/>
        </w:numPr>
        <w:tabs>
          <w:tab w:val="left" w:pos="675"/>
        </w:tabs>
        <w:jc w:val="both"/>
        <w:rPr>
          <w:sz w:val="24"/>
        </w:rPr>
      </w:pPr>
      <w:r>
        <w:rPr>
          <w:sz w:val="24"/>
        </w:rPr>
        <w:t>Õppekava koostamisel osalevad kõik</w:t>
      </w:r>
      <w:r>
        <w:rPr>
          <w:spacing w:val="-2"/>
          <w:sz w:val="24"/>
        </w:rPr>
        <w:t xml:space="preserve"> </w:t>
      </w:r>
      <w:r>
        <w:rPr>
          <w:sz w:val="24"/>
        </w:rPr>
        <w:t>õpetajad.</w:t>
      </w:r>
    </w:p>
    <w:p w:rsidR="009C40E6" w:rsidRDefault="00BB2D62">
      <w:pPr>
        <w:pStyle w:val="Loendilik"/>
        <w:numPr>
          <w:ilvl w:val="0"/>
          <w:numId w:val="1"/>
        </w:numPr>
        <w:tabs>
          <w:tab w:val="left" w:pos="683"/>
        </w:tabs>
        <w:ind w:left="216" w:right="197" w:firstLine="0"/>
        <w:jc w:val="both"/>
        <w:rPr>
          <w:sz w:val="24"/>
        </w:rPr>
      </w:pPr>
      <w:r>
        <w:rPr>
          <w:sz w:val="24"/>
        </w:rPr>
        <w:t>Õppekava koostamise ja arendamise korralduse eest vastutab kooli direktor ja õppealajuhataja.</w:t>
      </w:r>
    </w:p>
    <w:p w:rsidR="009C40E6" w:rsidRDefault="00BB2D62">
      <w:pPr>
        <w:pStyle w:val="Loendilik"/>
        <w:numPr>
          <w:ilvl w:val="0"/>
          <w:numId w:val="1"/>
        </w:numPr>
        <w:tabs>
          <w:tab w:val="left" w:pos="711"/>
        </w:tabs>
        <w:ind w:left="216" w:right="199" w:firstLine="0"/>
        <w:jc w:val="both"/>
        <w:rPr>
          <w:sz w:val="24"/>
        </w:rPr>
      </w:pPr>
      <w:r>
        <w:rPr>
          <w:sz w:val="24"/>
        </w:rPr>
        <w:t>Kooli õppekava kehtestab kooli direktor. Kooli õppekava ja selle muudatused esitatakse enne kehtestamist arvamuse andmiseks kooli hoolekogule, õpilasesindusele ja õppenõukogule.</w:t>
      </w:r>
    </w:p>
    <w:sectPr w:rsidR="009C40E6">
      <w:pgSz w:w="11910" w:h="16840"/>
      <w:pgMar w:top="1320" w:right="12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DCB"/>
    <w:multiLevelType w:val="hybridMultilevel"/>
    <w:tmpl w:val="6C12525C"/>
    <w:lvl w:ilvl="0" w:tplc="8A66E2AE">
      <w:start w:val="1"/>
      <w:numFmt w:val="decimal"/>
      <w:lvlText w:val="(%1)"/>
      <w:lvlJc w:val="left"/>
      <w:pPr>
        <w:ind w:left="1080" w:hanging="360"/>
      </w:pPr>
      <w:rPr>
        <w:rFonts w:ascii="Times New Roman" w:eastAsia="Times New Roman" w:hAnsi="Times New Roman" w:cs="Times New Roman" w:hint="default"/>
        <w:spacing w:val="-2"/>
        <w:w w:val="99"/>
        <w:sz w:val="24"/>
        <w:szCs w:val="24"/>
        <w:lang w:val="et-EE" w:eastAsia="et-EE" w:bidi="et-EE"/>
      </w:rPr>
    </w:lvl>
    <w:lvl w:ilvl="1" w:tplc="8A66E2AE">
      <w:start w:val="1"/>
      <w:numFmt w:val="decimal"/>
      <w:lvlText w:val="(%2)"/>
      <w:lvlJc w:val="left"/>
      <w:pPr>
        <w:ind w:left="1800" w:hanging="360"/>
      </w:pPr>
      <w:rPr>
        <w:rFonts w:ascii="Times New Roman" w:eastAsia="Times New Roman" w:hAnsi="Times New Roman" w:cs="Times New Roman" w:hint="default"/>
        <w:spacing w:val="-2"/>
        <w:w w:val="99"/>
        <w:sz w:val="24"/>
        <w:szCs w:val="24"/>
        <w:lang w:val="et-EE" w:eastAsia="et-EE" w:bidi="et-EE"/>
      </w:r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15:restartNumberingAfterBreak="0">
    <w:nsid w:val="04125932"/>
    <w:multiLevelType w:val="hybridMultilevel"/>
    <w:tmpl w:val="1E8E9848"/>
    <w:lvl w:ilvl="0" w:tplc="8A66E2AE">
      <w:start w:val="1"/>
      <w:numFmt w:val="decimal"/>
      <w:lvlText w:val="(%1)"/>
      <w:lvlJc w:val="left"/>
      <w:pPr>
        <w:ind w:left="936"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2" w15:restartNumberingAfterBreak="0">
    <w:nsid w:val="07353AB0"/>
    <w:multiLevelType w:val="hybridMultilevel"/>
    <w:tmpl w:val="70501196"/>
    <w:lvl w:ilvl="0" w:tplc="EE6AE48C">
      <w:start w:val="1"/>
      <w:numFmt w:val="decimal"/>
      <w:lvlText w:val="(%1)"/>
      <w:lvlJc w:val="left"/>
      <w:pPr>
        <w:ind w:left="554" w:hanging="339"/>
      </w:pPr>
      <w:rPr>
        <w:rFonts w:ascii="Times New Roman" w:eastAsia="Times New Roman" w:hAnsi="Times New Roman" w:cs="Times New Roman" w:hint="default"/>
        <w:w w:val="99"/>
        <w:sz w:val="24"/>
        <w:szCs w:val="24"/>
        <w:lang w:val="et-EE" w:eastAsia="et-EE" w:bidi="et-EE"/>
      </w:rPr>
    </w:lvl>
    <w:lvl w:ilvl="1" w:tplc="50A89690">
      <w:numFmt w:val="bullet"/>
      <w:lvlText w:val=""/>
      <w:lvlJc w:val="left"/>
      <w:pPr>
        <w:ind w:left="936" w:hanging="360"/>
      </w:pPr>
      <w:rPr>
        <w:rFonts w:ascii="Symbol" w:eastAsia="Symbol" w:hAnsi="Symbol" w:cs="Symbol" w:hint="default"/>
        <w:w w:val="99"/>
        <w:sz w:val="20"/>
        <w:szCs w:val="20"/>
        <w:lang w:val="et-EE" w:eastAsia="et-EE" w:bidi="et-EE"/>
      </w:rPr>
    </w:lvl>
    <w:lvl w:ilvl="2" w:tplc="7A1602A2">
      <w:numFmt w:val="bullet"/>
      <w:lvlText w:val="•"/>
      <w:lvlJc w:val="left"/>
      <w:pPr>
        <w:ind w:left="1889" w:hanging="360"/>
      </w:pPr>
      <w:rPr>
        <w:rFonts w:hint="default"/>
        <w:lang w:val="et-EE" w:eastAsia="et-EE" w:bidi="et-EE"/>
      </w:rPr>
    </w:lvl>
    <w:lvl w:ilvl="3" w:tplc="754C50E4">
      <w:numFmt w:val="bullet"/>
      <w:lvlText w:val="•"/>
      <w:lvlJc w:val="left"/>
      <w:pPr>
        <w:ind w:left="2839" w:hanging="360"/>
      </w:pPr>
      <w:rPr>
        <w:rFonts w:hint="default"/>
        <w:lang w:val="et-EE" w:eastAsia="et-EE" w:bidi="et-EE"/>
      </w:rPr>
    </w:lvl>
    <w:lvl w:ilvl="4" w:tplc="B052DF70">
      <w:numFmt w:val="bullet"/>
      <w:lvlText w:val="•"/>
      <w:lvlJc w:val="left"/>
      <w:pPr>
        <w:ind w:left="3788" w:hanging="360"/>
      </w:pPr>
      <w:rPr>
        <w:rFonts w:hint="default"/>
        <w:lang w:val="et-EE" w:eastAsia="et-EE" w:bidi="et-EE"/>
      </w:rPr>
    </w:lvl>
    <w:lvl w:ilvl="5" w:tplc="451C9CBC">
      <w:numFmt w:val="bullet"/>
      <w:lvlText w:val="•"/>
      <w:lvlJc w:val="left"/>
      <w:pPr>
        <w:ind w:left="4738" w:hanging="360"/>
      </w:pPr>
      <w:rPr>
        <w:rFonts w:hint="default"/>
        <w:lang w:val="et-EE" w:eastAsia="et-EE" w:bidi="et-EE"/>
      </w:rPr>
    </w:lvl>
    <w:lvl w:ilvl="6" w:tplc="67ACB90A">
      <w:numFmt w:val="bullet"/>
      <w:lvlText w:val="•"/>
      <w:lvlJc w:val="left"/>
      <w:pPr>
        <w:ind w:left="5688" w:hanging="360"/>
      </w:pPr>
      <w:rPr>
        <w:rFonts w:hint="default"/>
        <w:lang w:val="et-EE" w:eastAsia="et-EE" w:bidi="et-EE"/>
      </w:rPr>
    </w:lvl>
    <w:lvl w:ilvl="7" w:tplc="4754D532">
      <w:numFmt w:val="bullet"/>
      <w:lvlText w:val="•"/>
      <w:lvlJc w:val="left"/>
      <w:pPr>
        <w:ind w:left="6637" w:hanging="360"/>
      </w:pPr>
      <w:rPr>
        <w:rFonts w:hint="default"/>
        <w:lang w:val="et-EE" w:eastAsia="et-EE" w:bidi="et-EE"/>
      </w:rPr>
    </w:lvl>
    <w:lvl w:ilvl="8" w:tplc="56F0BEF0">
      <w:numFmt w:val="bullet"/>
      <w:lvlText w:val="•"/>
      <w:lvlJc w:val="left"/>
      <w:pPr>
        <w:ind w:left="7587" w:hanging="360"/>
      </w:pPr>
      <w:rPr>
        <w:rFonts w:hint="default"/>
        <w:lang w:val="et-EE" w:eastAsia="et-EE" w:bidi="et-EE"/>
      </w:rPr>
    </w:lvl>
  </w:abstractNum>
  <w:abstractNum w:abstractNumId="3" w15:restartNumberingAfterBreak="0">
    <w:nsid w:val="07AB5968"/>
    <w:multiLevelType w:val="hybridMultilevel"/>
    <w:tmpl w:val="02D4F02A"/>
    <w:lvl w:ilvl="0" w:tplc="04250011">
      <w:start w:val="1"/>
      <w:numFmt w:val="decimal"/>
      <w:lvlText w:val="%1)"/>
      <w:lvlJc w:val="left"/>
      <w:pPr>
        <w:ind w:left="720" w:hanging="360"/>
      </w:pPr>
    </w:lvl>
    <w:lvl w:ilvl="1" w:tplc="137A7EF8">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9A64E68"/>
    <w:multiLevelType w:val="hybridMultilevel"/>
    <w:tmpl w:val="5740CC40"/>
    <w:lvl w:ilvl="0" w:tplc="8A66E2AE">
      <w:start w:val="1"/>
      <w:numFmt w:val="decimal"/>
      <w:lvlText w:val="(%1)"/>
      <w:lvlJc w:val="left"/>
      <w:pPr>
        <w:ind w:left="936"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5" w15:restartNumberingAfterBreak="0">
    <w:nsid w:val="0BC665DD"/>
    <w:multiLevelType w:val="hybridMultilevel"/>
    <w:tmpl w:val="252A3D6A"/>
    <w:lvl w:ilvl="0" w:tplc="5DF86978">
      <w:start w:val="1"/>
      <w:numFmt w:val="decimal"/>
      <w:lvlText w:val="(%1)"/>
      <w:lvlJc w:val="left"/>
      <w:pPr>
        <w:ind w:left="216" w:hanging="435"/>
      </w:pPr>
      <w:rPr>
        <w:rFonts w:ascii="Times New Roman" w:eastAsia="Times New Roman" w:hAnsi="Times New Roman" w:cs="Times New Roman" w:hint="default"/>
        <w:spacing w:val="-30"/>
        <w:w w:val="99"/>
        <w:sz w:val="24"/>
        <w:szCs w:val="24"/>
        <w:lang w:val="et-EE" w:eastAsia="et-EE" w:bidi="et-EE"/>
      </w:rPr>
    </w:lvl>
    <w:lvl w:ilvl="1" w:tplc="9DF44288">
      <w:numFmt w:val="bullet"/>
      <w:lvlText w:val="•"/>
      <w:lvlJc w:val="left"/>
      <w:pPr>
        <w:ind w:left="1146" w:hanging="435"/>
      </w:pPr>
      <w:rPr>
        <w:rFonts w:hint="default"/>
        <w:lang w:val="et-EE" w:eastAsia="et-EE" w:bidi="et-EE"/>
      </w:rPr>
    </w:lvl>
    <w:lvl w:ilvl="2" w:tplc="E610A960">
      <w:numFmt w:val="bullet"/>
      <w:lvlText w:val="•"/>
      <w:lvlJc w:val="left"/>
      <w:pPr>
        <w:ind w:left="2073" w:hanging="435"/>
      </w:pPr>
      <w:rPr>
        <w:rFonts w:hint="default"/>
        <w:lang w:val="et-EE" w:eastAsia="et-EE" w:bidi="et-EE"/>
      </w:rPr>
    </w:lvl>
    <w:lvl w:ilvl="3" w:tplc="44CCD4EA">
      <w:numFmt w:val="bullet"/>
      <w:lvlText w:val="•"/>
      <w:lvlJc w:val="left"/>
      <w:pPr>
        <w:ind w:left="2999" w:hanging="435"/>
      </w:pPr>
      <w:rPr>
        <w:rFonts w:hint="default"/>
        <w:lang w:val="et-EE" w:eastAsia="et-EE" w:bidi="et-EE"/>
      </w:rPr>
    </w:lvl>
    <w:lvl w:ilvl="4" w:tplc="CF0A611C">
      <w:numFmt w:val="bullet"/>
      <w:lvlText w:val="•"/>
      <w:lvlJc w:val="left"/>
      <w:pPr>
        <w:ind w:left="3926" w:hanging="435"/>
      </w:pPr>
      <w:rPr>
        <w:rFonts w:hint="default"/>
        <w:lang w:val="et-EE" w:eastAsia="et-EE" w:bidi="et-EE"/>
      </w:rPr>
    </w:lvl>
    <w:lvl w:ilvl="5" w:tplc="F3ACAA42">
      <w:numFmt w:val="bullet"/>
      <w:lvlText w:val="•"/>
      <w:lvlJc w:val="left"/>
      <w:pPr>
        <w:ind w:left="4853" w:hanging="435"/>
      </w:pPr>
      <w:rPr>
        <w:rFonts w:hint="default"/>
        <w:lang w:val="et-EE" w:eastAsia="et-EE" w:bidi="et-EE"/>
      </w:rPr>
    </w:lvl>
    <w:lvl w:ilvl="6" w:tplc="11068412">
      <w:numFmt w:val="bullet"/>
      <w:lvlText w:val="•"/>
      <w:lvlJc w:val="left"/>
      <w:pPr>
        <w:ind w:left="5779" w:hanging="435"/>
      </w:pPr>
      <w:rPr>
        <w:rFonts w:hint="default"/>
        <w:lang w:val="et-EE" w:eastAsia="et-EE" w:bidi="et-EE"/>
      </w:rPr>
    </w:lvl>
    <w:lvl w:ilvl="7" w:tplc="13E21862">
      <w:numFmt w:val="bullet"/>
      <w:lvlText w:val="•"/>
      <w:lvlJc w:val="left"/>
      <w:pPr>
        <w:ind w:left="6706" w:hanging="435"/>
      </w:pPr>
      <w:rPr>
        <w:rFonts w:hint="default"/>
        <w:lang w:val="et-EE" w:eastAsia="et-EE" w:bidi="et-EE"/>
      </w:rPr>
    </w:lvl>
    <w:lvl w:ilvl="8" w:tplc="D2E679F6">
      <w:numFmt w:val="bullet"/>
      <w:lvlText w:val="•"/>
      <w:lvlJc w:val="left"/>
      <w:pPr>
        <w:ind w:left="7633" w:hanging="435"/>
      </w:pPr>
      <w:rPr>
        <w:rFonts w:hint="default"/>
        <w:lang w:val="et-EE" w:eastAsia="et-EE" w:bidi="et-EE"/>
      </w:rPr>
    </w:lvl>
  </w:abstractNum>
  <w:abstractNum w:abstractNumId="6" w15:restartNumberingAfterBreak="0">
    <w:nsid w:val="14C6185C"/>
    <w:multiLevelType w:val="hybridMultilevel"/>
    <w:tmpl w:val="06D43C1C"/>
    <w:lvl w:ilvl="0" w:tplc="1390BAFC">
      <w:start w:val="1"/>
      <w:numFmt w:val="decimal"/>
      <w:lvlText w:val="%1)"/>
      <w:lvlJc w:val="left"/>
      <w:pPr>
        <w:ind w:left="576" w:hanging="360"/>
      </w:pPr>
      <w:rPr>
        <w:rFonts w:hint="default"/>
      </w:rPr>
    </w:lvl>
    <w:lvl w:ilvl="1" w:tplc="04250019" w:tentative="1">
      <w:start w:val="1"/>
      <w:numFmt w:val="lowerLetter"/>
      <w:lvlText w:val="%2."/>
      <w:lvlJc w:val="left"/>
      <w:pPr>
        <w:ind w:left="1296" w:hanging="360"/>
      </w:pPr>
    </w:lvl>
    <w:lvl w:ilvl="2" w:tplc="0425001B" w:tentative="1">
      <w:start w:val="1"/>
      <w:numFmt w:val="lowerRoman"/>
      <w:lvlText w:val="%3."/>
      <w:lvlJc w:val="right"/>
      <w:pPr>
        <w:ind w:left="2016" w:hanging="180"/>
      </w:pPr>
    </w:lvl>
    <w:lvl w:ilvl="3" w:tplc="0425000F" w:tentative="1">
      <w:start w:val="1"/>
      <w:numFmt w:val="decimal"/>
      <w:lvlText w:val="%4."/>
      <w:lvlJc w:val="left"/>
      <w:pPr>
        <w:ind w:left="2736" w:hanging="360"/>
      </w:pPr>
    </w:lvl>
    <w:lvl w:ilvl="4" w:tplc="04250019" w:tentative="1">
      <w:start w:val="1"/>
      <w:numFmt w:val="lowerLetter"/>
      <w:lvlText w:val="%5."/>
      <w:lvlJc w:val="left"/>
      <w:pPr>
        <w:ind w:left="3456" w:hanging="360"/>
      </w:pPr>
    </w:lvl>
    <w:lvl w:ilvl="5" w:tplc="0425001B" w:tentative="1">
      <w:start w:val="1"/>
      <w:numFmt w:val="lowerRoman"/>
      <w:lvlText w:val="%6."/>
      <w:lvlJc w:val="right"/>
      <w:pPr>
        <w:ind w:left="4176" w:hanging="180"/>
      </w:pPr>
    </w:lvl>
    <w:lvl w:ilvl="6" w:tplc="0425000F" w:tentative="1">
      <w:start w:val="1"/>
      <w:numFmt w:val="decimal"/>
      <w:lvlText w:val="%7."/>
      <w:lvlJc w:val="left"/>
      <w:pPr>
        <w:ind w:left="4896" w:hanging="360"/>
      </w:pPr>
    </w:lvl>
    <w:lvl w:ilvl="7" w:tplc="04250019" w:tentative="1">
      <w:start w:val="1"/>
      <w:numFmt w:val="lowerLetter"/>
      <w:lvlText w:val="%8."/>
      <w:lvlJc w:val="left"/>
      <w:pPr>
        <w:ind w:left="5616" w:hanging="360"/>
      </w:pPr>
    </w:lvl>
    <w:lvl w:ilvl="8" w:tplc="0425001B" w:tentative="1">
      <w:start w:val="1"/>
      <w:numFmt w:val="lowerRoman"/>
      <w:lvlText w:val="%9."/>
      <w:lvlJc w:val="right"/>
      <w:pPr>
        <w:ind w:left="6336" w:hanging="180"/>
      </w:pPr>
    </w:lvl>
  </w:abstractNum>
  <w:abstractNum w:abstractNumId="7" w15:restartNumberingAfterBreak="0">
    <w:nsid w:val="17D455FE"/>
    <w:multiLevelType w:val="multilevel"/>
    <w:tmpl w:val="46B4F1AE"/>
    <w:lvl w:ilvl="0">
      <w:start w:val="4"/>
      <w:numFmt w:val="decimal"/>
      <w:lvlText w:val="%1"/>
      <w:lvlJc w:val="left"/>
      <w:pPr>
        <w:ind w:left="570" w:hanging="454"/>
      </w:pPr>
      <w:rPr>
        <w:rFonts w:hint="default"/>
        <w:lang w:val="et" w:eastAsia="et" w:bidi="et"/>
      </w:rPr>
    </w:lvl>
    <w:lvl w:ilvl="1">
      <w:start w:val="1"/>
      <w:numFmt w:val="decimal"/>
      <w:lvlText w:val="%1.%2."/>
      <w:lvlJc w:val="left"/>
      <w:pPr>
        <w:ind w:left="570" w:hanging="454"/>
        <w:jc w:val="right"/>
      </w:pPr>
      <w:rPr>
        <w:rFonts w:ascii="Times New Roman" w:eastAsia="Times New Roman" w:hAnsi="Times New Roman" w:cs="Times New Roman" w:hint="default"/>
        <w:color w:val="2D74B5"/>
        <w:w w:val="99"/>
        <w:sz w:val="26"/>
        <w:szCs w:val="26"/>
        <w:lang w:val="et" w:eastAsia="et" w:bidi="et"/>
      </w:rPr>
    </w:lvl>
    <w:lvl w:ilvl="2">
      <w:start w:val="1"/>
      <w:numFmt w:val="decimal"/>
      <w:lvlText w:val="(%3)"/>
      <w:lvlJc w:val="left"/>
      <w:pPr>
        <w:ind w:left="836" w:hanging="360"/>
      </w:pPr>
      <w:rPr>
        <w:rFonts w:ascii="Times New Roman" w:eastAsia="Times New Roman" w:hAnsi="Times New Roman" w:cs="Times New Roman" w:hint="default"/>
        <w:w w:val="99"/>
        <w:sz w:val="24"/>
        <w:szCs w:val="24"/>
        <w:lang w:val="et" w:eastAsia="et" w:bidi="et"/>
      </w:rPr>
    </w:lvl>
    <w:lvl w:ilvl="3">
      <w:numFmt w:val="bullet"/>
      <w:lvlText w:val="•"/>
      <w:lvlJc w:val="left"/>
      <w:pPr>
        <w:ind w:left="1898" w:hanging="360"/>
      </w:pPr>
      <w:rPr>
        <w:rFonts w:hint="default"/>
        <w:lang w:val="et" w:eastAsia="et" w:bidi="et"/>
      </w:rPr>
    </w:lvl>
    <w:lvl w:ilvl="4">
      <w:numFmt w:val="bullet"/>
      <w:lvlText w:val="•"/>
      <w:lvlJc w:val="left"/>
      <w:pPr>
        <w:ind w:left="2956" w:hanging="360"/>
      </w:pPr>
      <w:rPr>
        <w:rFonts w:hint="default"/>
        <w:lang w:val="et" w:eastAsia="et" w:bidi="et"/>
      </w:rPr>
    </w:lvl>
    <w:lvl w:ilvl="5">
      <w:numFmt w:val="bullet"/>
      <w:lvlText w:val="•"/>
      <w:lvlJc w:val="left"/>
      <w:pPr>
        <w:ind w:left="4014" w:hanging="360"/>
      </w:pPr>
      <w:rPr>
        <w:rFonts w:hint="default"/>
        <w:lang w:val="et" w:eastAsia="et" w:bidi="et"/>
      </w:rPr>
    </w:lvl>
    <w:lvl w:ilvl="6">
      <w:numFmt w:val="bullet"/>
      <w:lvlText w:val="•"/>
      <w:lvlJc w:val="left"/>
      <w:pPr>
        <w:ind w:left="5073" w:hanging="360"/>
      </w:pPr>
      <w:rPr>
        <w:rFonts w:hint="default"/>
        <w:lang w:val="et" w:eastAsia="et" w:bidi="et"/>
      </w:rPr>
    </w:lvl>
    <w:lvl w:ilvl="7">
      <w:numFmt w:val="bullet"/>
      <w:lvlText w:val="•"/>
      <w:lvlJc w:val="left"/>
      <w:pPr>
        <w:ind w:left="6131" w:hanging="360"/>
      </w:pPr>
      <w:rPr>
        <w:rFonts w:hint="default"/>
        <w:lang w:val="et" w:eastAsia="et" w:bidi="et"/>
      </w:rPr>
    </w:lvl>
    <w:lvl w:ilvl="8">
      <w:numFmt w:val="bullet"/>
      <w:lvlText w:val="•"/>
      <w:lvlJc w:val="left"/>
      <w:pPr>
        <w:ind w:left="7189" w:hanging="360"/>
      </w:pPr>
      <w:rPr>
        <w:rFonts w:hint="default"/>
        <w:lang w:val="et" w:eastAsia="et" w:bidi="et"/>
      </w:rPr>
    </w:lvl>
  </w:abstractNum>
  <w:abstractNum w:abstractNumId="8" w15:restartNumberingAfterBreak="0">
    <w:nsid w:val="18773C14"/>
    <w:multiLevelType w:val="hybridMultilevel"/>
    <w:tmpl w:val="268C382E"/>
    <w:lvl w:ilvl="0" w:tplc="8A66E2AE">
      <w:start w:val="1"/>
      <w:numFmt w:val="decimal"/>
      <w:lvlText w:val="(%1)"/>
      <w:lvlJc w:val="left"/>
      <w:pPr>
        <w:ind w:left="720"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8E8281A"/>
    <w:multiLevelType w:val="hybridMultilevel"/>
    <w:tmpl w:val="74B490A0"/>
    <w:lvl w:ilvl="0" w:tplc="AEF80B08">
      <w:start w:val="1"/>
      <w:numFmt w:val="decimal"/>
      <w:lvlText w:val="(%1)"/>
      <w:lvlJc w:val="left"/>
      <w:pPr>
        <w:ind w:left="216" w:hanging="435"/>
      </w:pPr>
      <w:rPr>
        <w:rFonts w:ascii="Times New Roman" w:eastAsia="Times New Roman" w:hAnsi="Times New Roman" w:cs="Times New Roman" w:hint="default"/>
        <w:spacing w:val="-26"/>
        <w:w w:val="99"/>
        <w:sz w:val="24"/>
        <w:szCs w:val="24"/>
        <w:lang w:val="et-EE" w:eastAsia="et-EE" w:bidi="et-EE"/>
      </w:rPr>
    </w:lvl>
    <w:lvl w:ilvl="1" w:tplc="833400CA">
      <w:numFmt w:val="bullet"/>
      <w:lvlText w:val="•"/>
      <w:lvlJc w:val="left"/>
      <w:pPr>
        <w:ind w:left="1146" w:hanging="435"/>
      </w:pPr>
      <w:rPr>
        <w:rFonts w:hint="default"/>
        <w:lang w:val="et-EE" w:eastAsia="et-EE" w:bidi="et-EE"/>
      </w:rPr>
    </w:lvl>
    <w:lvl w:ilvl="2" w:tplc="BA0E33F8">
      <w:numFmt w:val="bullet"/>
      <w:lvlText w:val="•"/>
      <w:lvlJc w:val="left"/>
      <w:pPr>
        <w:ind w:left="2073" w:hanging="435"/>
      </w:pPr>
      <w:rPr>
        <w:rFonts w:hint="default"/>
        <w:lang w:val="et-EE" w:eastAsia="et-EE" w:bidi="et-EE"/>
      </w:rPr>
    </w:lvl>
    <w:lvl w:ilvl="3" w:tplc="210C4062">
      <w:numFmt w:val="bullet"/>
      <w:lvlText w:val="•"/>
      <w:lvlJc w:val="left"/>
      <w:pPr>
        <w:ind w:left="2999" w:hanging="435"/>
      </w:pPr>
      <w:rPr>
        <w:rFonts w:hint="default"/>
        <w:lang w:val="et-EE" w:eastAsia="et-EE" w:bidi="et-EE"/>
      </w:rPr>
    </w:lvl>
    <w:lvl w:ilvl="4" w:tplc="44EECF30">
      <w:numFmt w:val="bullet"/>
      <w:lvlText w:val="•"/>
      <w:lvlJc w:val="left"/>
      <w:pPr>
        <w:ind w:left="3926" w:hanging="435"/>
      </w:pPr>
      <w:rPr>
        <w:rFonts w:hint="default"/>
        <w:lang w:val="et-EE" w:eastAsia="et-EE" w:bidi="et-EE"/>
      </w:rPr>
    </w:lvl>
    <w:lvl w:ilvl="5" w:tplc="0CE646C0">
      <w:numFmt w:val="bullet"/>
      <w:lvlText w:val="•"/>
      <w:lvlJc w:val="left"/>
      <w:pPr>
        <w:ind w:left="4853" w:hanging="435"/>
      </w:pPr>
      <w:rPr>
        <w:rFonts w:hint="default"/>
        <w:lang w:val="et-EE" w:eastAsia="et-EE" w:bidi="et-EE"/>
      </w:rPr>
    </w:lvl>
    <w:lvl w:ilvl="6" w:tplc="AC84D67A">
      <w:numFmt w:val="bullet"/>
      <w:lvlText w:val="•"/>
      <w:lvlJc w:val="left"/>
      <w:pPr>
        <w:ind w:left="5779" w:hanging="435"/>
      </w:pPr>
      <w:rPr>
        <w:rFonts w:hint="default"/>
        <w:lang w:val="et-EE" w:eastAsia="et-EE" w:bidi="et-EE"/>
      </w:rPr>
    </w:lvl>
    <w:lvl w:ilvl="7" w:tplc="9202EFA0">
      <w:numFmt w:val="bullet"/>
      <w:lvlText w:val="•"/>
      <w:lvlJc w:val="left"/>
      <w:pPr>
        <w:ind w:left="6706" w:hanging="435"/>
      </w:pPr>
      <w:rPr>
        <w:rFonts w:hint="default"/>
        <w:lang w:val="et-EE" w:eastAsia="et-EE" w:bidi="et-EE"/>
      </w:rPr>
    </w:lvl>
    <w:lvl w:ilvl="8" w:tplc="6BB46106">
      <w:numFmt w:val="bullet"/>
      <w:lvlText w:val="•"/>
      <w:lvlJc w:val="left"/>
      <w:pPr>
        <w:ind w:left="7633" w:hanging="435"/>
      </w:pPr>
      <w:rPr>
        <w:rFonts w:hint="default"/>
        <w:lang w:val="et-EE" w:eastAsia="et-EE" w:bidi="et-EE"/>
      </w:rPr>
    </w:lvl>
  </w:abstractNum>
  <w:abstractNum w:abstractNumId="10" w15:restartNumberingAfterBreak="0">
    <w:nsid w:val="19BC09B6"/>
    <w:multiLevelType w:val="hybridMultilevel"/>
    <w:tmpl w:val="089C9066"/>
    <w:lvl w:ilvl="0" w:tplc="8A66E2AE">
      <w:start w:val="1"/>
      <w:numFmt w:val="decimal"/>
      <w:lvlText w:val="(%1)"/>
      <w:lvlJc w:val="left"/>
      <w:pPr>
        <w:ind w:left="927"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647" w:hanging="360"/>
      </w:pPr>
    </w:lvl>
    <w:lvl w:ilvl="2" w:tplc="0425001B">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11" w15:restartNumberingAfterBreak="0">
    <w:nsid w:val="1A710EA5"/>
    <w:multiLevelType w:val="hybridMultilevel"/>
    <w:tmpl w:val="10C4A7B8"/>
    <w:lvl w:ilvl="0" w:tplc="8A66E2AE">
      <w:start w:val="1"/>
      <w:numFmt w:val="decimal"/>
      <w:lvlText w:val="(%1)"/>
      <w:lvlJc w:val="left"/>
      <w:pPr>
        <w:ind w:left="990"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710" w:hanging="360"/>
      </w:pPr>
    </w:lvl>
    <w:lvl w:ilvl="2" w:tplc="0425001B" w:tentative="1">
      <w:start w:val="1"/>
      <w:numFmt w:val="lowerRoman"/>
      <w:lvlText w:val="%3."/>
      <w:lvlJc w:val="right"/>
      <w:pPr>
        <w:ind w:left="2430" w:hanging="180"/>
      </w:pPr>
    </w:lvl>
    <w:lvl w:ilvl="3" w:tplc="0425000F" w:tentative="1">
      <w:start w:val="1"/>
      <w:numFmt w:val="decimal"/>
      <w:lvlText w:val="%4."/>
      <w:lvlJc w:val="left"/>
      <w:pPr>
        <w:ind w:left="3150" w:hanging="360"/>
      </w:pPr>
    </w:lvl>
    <w:lvl w:ilvl="4" w:tplc="04250019" w:tentative="1">
      <w:start w:val="1"/>
      <w:numFmt w:val="lowerLetter"/>
      <w:lvlText w:val="%5."/>
      <w:lvlJc w:val="left"/>
      <w:pPr>
        <w:ind w:left="3870" w:hanging="360"/>
      </w:pPr>
    </w:lvl>
    <w:lvl w:ilvl="5" w:tplc="0425001B" w:tentative="1">
      <w:start w:val="1"/>
      <w:numFmt w:val="lowerRoman"/>
      <w:lvlText w:val="%6."/>
      <w:lvlJc w:val="right"/>
      <w:pPr>
        <w:ind w:left="4590" w:hanging="180"/>
      </w:pPr>
    </w:lvl>
    <w:lvl w:ilvl="6" w:tplc="0425000F" w:tentative="1">
      <w:start w:val="1"/>
      <w:numFmt w:val="decimal"/>
      <w:lvlText w:val="%7."/>
      <w:lvlJc w:val="left"/>
      <w:pPr>
        <w:ind w:left="5310" w:hanging="360"/>
      </w:pPr>
    </w:lvl>
    <w:lvl w:ilvl="7" w:tplc="04250019" w:tentative="1">
      <w:start w:val="1"/>
      <w:numFmt w:val="lowerLetter"/>
      <w:lvlText w:val="%8."/>
      <w:lvlJc w:val="left"/>
      <w:pPr>
        <w:ind w:left="6030" w:hanging="360"/>
      </w:pPr>
    </w:lvl>
    <w:lvl w:ilvl="8" w:tplc="0425001B" w:tentative="1">
      <w:start w:val="1"/>
      <w:numFmt w:val="lowerRoman"/>
      <w:lvlText w:val="%9."/>
      <w:lvlJc w:val="right"/>
      <w:pPr>
        <w:ind w:left="6750" w:hanging="180"/>
      </w:pPr>
    </w:lvl>
  </w:abstractNum>
  <w:abstractNum w:abstractNumId="12" w15:restartNumberingAfterBreak="0">
    <w:nsid w:val="216F491E"/>
    <w:multiLevelType w:val="multilevel"/>
    <w:tmpl w:val="46B4F1AE"/>
    <w:lvl w:ilvl="0">
      <w:start w:val="4"/>
      <w:numFmt w:val="decimal"/>
      <w:lvlText w:val="%1"/>
      <w:lvlJc w:val="left"/>
      <w:pPr>
        <w:ind w:left="570" w:hanging="454"/>
      </w:pPr>
      <w:rPr>
        <w:rFonts w:hint="default"/>
        <w:lang w:val="et" w:eastAsia="et" w:bidi="et"/>
      </w:rPr>
    </w:lvl>
    <w:lvl w:ilvl="1">
      <w:start w:val="1"/>
      <w:numFmt w:val="decimal"/>
      <w:lvlText w:val="%1.%2."/>
      <w:lvlJc w:val="left"/>
      <w:pPr>
        <w:ind w:left="570" w:hanging="454"/>
        <w:jc w:val="right"/>
      </w:pPr>
      <w:rPr>
        <w:rFonts w:ascii="Times New Roman" w:eastAsia="Times New Roman" w:hAnsi="Times New Roman" w:cs="Times New Roman" w:hint="default"/>
        <w:color w:val="2D74B5"/>
        <w:w w:val="99"/>
        <w:sz w:val="26"/>
        <w:szCs w:val="26"/>
        <w:lang w:val="et" w:eastAsia="et" w:bidi="et"/>
      </w:rPr>
    </w:lvl>
    <w:lvl w:ilvl="2">
      <w:start w:val="1"/>
      <w:numFmt w:val="decimal"/>
      <w:lvlText w:val="(%3)"/>
      <w:lvlJc w:val="left"/>
      <w:pPr>
        <w:ind w:left="836" w:hanging="360"/>
      </w:pPr>
      <w:rPr>
        <w:rFonts w:ascii="Times New Roman" w:eastAsia="Times New Roman" w:hAnsi="Times New Roman" w:cs="Times New Roman" w:hint="default"/>
        <w:w w:val="99"/>
        <w:sz w:val="24"/>
        <w:szCs w:val="24"/>
        <w:lang w:val="et" w:eastAsia="et" w:bidi="et"/>
      </w:rPr>
    </w:lvl>
    <w:lvl w:ilvl="3">
      <w:numFmt w:val="bullet"/>
      <w:lvlText w:val="•"/>
      <w:lvlJc w:val="left"/>
      <w:pPr>
        <w:ind w:left="1898" w:hanging="360"/>
      </w:pPr>
      <w:rPr>
        <w:rFonts w:hint="default"/>
        <w:lang w:val="et" w:eastAsia="et" w:bidi="et"/>
      </w:rPr>
    </w:lvl>
    <w:lvl w:ilvl="4">
      <w:numFmt w:val="bullet"/>
      <w:lvlText w:val="•"/>
      <w:lvlJc w:val="left"/>
      <w:pPr>
        <w:ind w:left="2956" w:hanging="360"/>
      </w:pPr>
      <w:rPr>
        <w:rFonts w:hint="default"/>
        <w:lang w:val="et" w:eastAsia="et" w:bidi="et"/>
      </w:rPr>
    </w:lvl>
    <w:lvl w:ilvl="5">
      <w:numFmt w:val="bullet"/>
      <w:lvlText w:val="•"/>
      <w:lvlJc w:val="left"/>
      <w:pPr>
        <w:ind w:left="4014" w:hanging="360"/>
      </w:pPr>
      <w:rPr>
        <w:rFonts w:hint="default"/>
        <w:lang w:val="et" w:eastAsia="et" w:bidi="et"/>
      </w:rPr>
    </w:lvl>
    <w:lvl w:ilvl="6">
      <w:numFmt w:val="bullet"/>
      <w:lvlText w:val="•"/>
      <w:lvlJc w:val="left"/>
      <w:pPr>
        <w:ind w:left="5073" w:hanging="360"/>
      </w:pPr>
      <w:rPr>
        <w:rFonts w:hint="default"/>
        <w:lang w:val="et" w:eastAsia="et" w:bidi="et"/>
      </w:rPr>
    </w:lvl>
    <w:lvl w:ilvl="7">
      <w:numFmt w:val="bullet"/>
      <w:lvlText w:val="•"/>
      <w:lvlJc w:val="left"/>
      <w:pPr>
        <w:ind w:left="6131" w:hanging="360"/>
      </w:pPr>
      <w:rPr>
        <w:rFonts w:hint="default"/>
        <w:lang w:val="et" w:eastAsia="et" w:bidi="et"/>
      </w:rPr>
    </w:lvl>
    <w:lvl w:ilvl="8">
      <w:numFmt w:val="bullet"/>
      <w:lvlText w:val="•"/>
      <w:lvlJc w:val="left"/>
      <w:pPr>
        <w:ind w:left="7189" w:hanging="360"/>
      </w:pPr>
      <w:rPr>
        <w:rFonts w:hint="default"/>
        <w:lang w:val="et" w:eastAsia="et" w:bidi="et"/>
      </w:rPr>
    </w:lvl>
  </w:abstractNum>
  <w:abstractNum w:abstractNumId="13" w15:restartNumberingAfterBreak="0">
    <w:nsid w:val="22E61467"/>
    <w:multiLevelType w:val="hybridMultilevel"/>
    <w:tmpl w:val="E3B8A5FE"/>
    <w:lvl w:ilvl="0" w:tplc="2A92AD3C">
      <w:start w:val="1"/>
      <w:numFmt w:val="decimal"/>
      <w:lvlText w:val="(%1)"/>
      <w:lvlJc w:val="left"/>
      <w:pPr>
        <w:ind w:left="936" w:hanging="360"/>
      </w:pPr>
      <w:rPr>
        <w:rFonts w:ascii="Times New Roman" w:eastAsia="Times New Roman" w:hAnsi="Times New Roman" w:cs="Times New Roman" w:hint="default"/>
        <w:w w:val="99"/>
        <w:sz w:val="24"/>
        <w:szCs w:val="24"/>
        <w:lang w:val="et-EE" w:eastAsia="et-EE" w:bidi="et-EE"/>
      </w:r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14" w15:restartNumberingAfterBreak="0">
    <w:nsid w:val="24836754"/>
    <w:multiLevelType w:val="hybridMultilevel"/>
    <w:tmpl w:val="8318BB9A"/>
    <w:lvl w:ilvl="0" w:tplc="8A66E2AE">
      <w:start w:val="1"/>
      <w:numFmt w:val="decimal"/>
      <w:lvlText w:val="(%1)"/>
      <w:lvlJc w:val="left"/>
      <w:pPr>
        <w:ind w:left="674" w:hanging="459"/>
      </w:pPr>
      <w:rPr>
        <w:rFonts w:ascii="Times New Roman" w:eastAsia="Times New Roman" w:hAnsi="Times New Roman" w:cs="Times New Roman" w:hint="default"/>
        <w:spacing w:val="-2"/>
        <w:w w:val="99"/>
        <w:sz w:val="24"/>
        <w:szCs w:val="24"/>
        <w:lang w:val="et-EE" w:eastAsia="et-EE" w:bidi="et-EE"/>
      </w:rPr>
    </w:lvl>
    <w:lvl w:ilvl="1" w:tplc="D46E211E">
      <w:numFmt w:val="bullet"/>
      <w:lvlText w:val="•"/>
      <w:lvlJc w:val="left"/>
      <w:pPr>
        <w:ind w:left="1560" w:hanging="459"/>
      </w:pPr>
      <w:rPr>
        <w:rFonts w:hint="default"/>
        <w:lang w:val="et-EE" w:eastAsia="et-EE" w:bidi="et-EE"/>
      </w:rPr>
    </w:lvl>
    <w:lvl w:ilvl="2" w:tplc="D02CDA60">
      <w:numFmt w:val="bullet"/>
      <w:lvlText w:val="•"/>
      <w:lvlJc w:val="left"/>
      <w:pPr>
        <w:ind w:left="2441" w:hanging="459"/>
      </w:pPr>
      <w:rPr>
        <w:rFonts w:hint="default"/>
        <w:lang w:val="et-EE" w:eastAsia="et-EE" w:bidi="et-EE"/>
      </w:rPr>
    </w:lvl>
    <w:lvl w:ilvl="3" w:tplc="496636BE">
      <w:numFmt w:val="bullet"/>
      <w:lvlText w:val="•"/>
      <w:lvlJc w:val="left"/>
      <w:pPr>
        <w:ind w:left="3321" w:hanging="459"/>
      </w:pPr>
      <w:rPr>
        <w:rFonts w:hint="default"/>
        <w:lang w:val="et-EE" w:eastAsia="et-EE" w:bidi="et-EE"/>
      </w:rPr>
    </w:lvl>
    <w:lvl w:ilvl="4" w:tplc="8A02EBAC">
      <w:numFmt w:val="bullet"/>
      <w:lvlText w:val="•"/>
      <w:lvlJc w:val="left"/>
      <w:pPr>
        <w:ind w:left="4202" w:hanging="459"/>
      </w:pPr>
      <w:rPr>
        <w:rFonts w:hint="default"/>
        <w:lang w:val="et-EE" w:eastAsia="et-EE" w:bidi="et-EE"/>
      </w:rPr>
    </w:lvl>
    <w:lvl w:ilvl="5" w:tplc="CBCA8836">
      <w:numFmt w:val="bullet"/>
      <w:lvlText w:val="•"/>
      <w:lvlJc w:val="left"/>
      <w:pPr>
        <w:ind w:left="5083" w:hanging="459"/>
      </w:pPr>
      <w:rPr>
        <w:rFonts w:hint="default"/>
        <w:lang w:val="et-EE" w:eastAsia="et-EE" w:bidi="et-EE"/>
      </w:rPr>
    </w:lvl>
    <w:lvl w:ilvl="6" w:tplc="0204D3E4">
      <w:numFmt w:val="bullet"/>
      <w:lvlText w:val="•"/>
      <w:lvlJc w:val="left"/>
      <w:pPr>
        <w:ind w:left="5963" w:hanging="459"/>
      </w:pPr>
      <w:rPr>
        <w:rFonts w:hint="default"/>
        <w:lang w:val="et-EE" w:eastAsia="et-EE" w:bidi="et-EE"/>
      </w:rPr>
    </w:lvl>
    <w:lvl w:ilvl="7" w:tplc="7AA4638E">
      <w:numFmt w:val="bullet"/>
      <w:lvlText w:val="•"/>
      <w:lvlJc w:val="left"/>
      <w:pPr>
        <w:ind w:left="6844" w:hanging="459"/>
      </w:pPr>
      <w:rPr>
        <w:rFonts w:hint="default"/>
        <w:lang w:val="et-EE" w:eastAsia="et-EE" w:bidi="et-EE"/>
      </w:rPr>
    </w:lvl>
    <w:lvl w:ilvl="8" w:tplc="A4C0C95C">
      <w:numFmt w:val="bullet"/>
      <w:lvlText w:val="•"/>
      <w:lvlJc w:val="left"/>
      <w:pPr>
        <w:ind w:left="7725" w:hanging="459"/>
      </w:pPr>
      <w:rPr>
        <w:rFonts w:hint="default"/>
        <w:lang w:val="et-EE" w:eastAsia="et-EE" w:bidi="et-EE"/>
      </w:rPr>
    </w:lvl>
  </w:abstractNum>
  <w:abstractNum w:abstractNumId="15" w15:restartNumberingAfterBreak="0">
    <w:nsid w:val="2DA96E10"/>
    <w:multiLevelType w:val="hybridMultilevel"/>
    <w:tmpl w:val="54C46480"/>
    <w:lvl w:ilvl="0" w:tplc="04250011">
      <w:start w:val="1"/>
      <w:numFmt w:val="decimal"/>
      <w:lvlText w:val="%1)"/>
      <w:lvlJc w:val="left"/>
      <w:pPr>
        <w:ind w:left="900" w:hanging="360"/>
      </w:pPr>
    </w:lvl>
    <w:lvl w:ilvl="1" w:tplc="04250019" w:tentative="1">
      <w:start w:val="1"/>
      <w:numFmt w:val="lowerLetter"/>
      <w:lvlText w:val="%2."/>
      <w:lvlJc w:val="left"/>
      <w:pPr>
        <w:ind w:left="1620" w:hanging="360"/>
      </w:pPr>
    </w:lvl>
    <w:lvl w:ilvl="2" w:tplc="0425001B" w:tentative="1">
      <w:start w:val="1"/>
      <w:numFmt w:val="lowerRoman"/>
      <w:lvlText w:val="%3."/>
      <w:lvlJc w:val="right"/>
      <w:pPr>
        <w:ind w:left="2340" w:hanging="180"/>
      </w:pPr>
    </w:lvl>
    <w:lvl w:ilvl="3" w:tplc="0425000F" w:tentative="1">
      <w:start w:val="1"/>
      <w:numFmt w:val="decimal"/>
      <w:lvlText w:val="%4."/>
      <w:lvlJc w:val="left"/>
      <w:pPr>
        <w:ind w:left="3060" w:hanging="360"/>
      </w:pPr>
    </w:lvl>
    <w:lvl w:ilvl="4" w:tplc="04250019" w:tentative="1">
      <w:start w:val="1"/>
      <w:numFmt w:val="lowerLetter"/>
      <w:lvlText w:val="%5."/>
      <w:lvlJc w:val="left"/>
      <w:pPr>
        <w:ind w:left="3780" w:hanging="360"/>
      </w:pPr>
    </w:lvl>
    <w:lvl w:ilvl="5" w:tplc="0425001B" w:tentative="1">
      <w:start w:val="1"/>
      <w:numFmt w:val="lowerRoman"/>
      <w:lvlText w:val="%6."/>
      <w:lvlJc w:val="right"/>
      <w:pPr>
        <w:ind w:left="4500" w:hanging="180"/>
      </w:pPr>
    </w:lvl>
    <w:lvl w:ilvl="6" w:tplc="0425000F" w:tentative="1">
      <w:start w:val="1"/>
      <w:numFmt w:val="decimal"/>
      <w:lvlText w:val="%7."/>
      <w:lvlJc w:val="left"/>
      <w:pPr>
        <w:ind w:left="5220" w:hanging="360"/>
      </w:pPr>
    </w:lvl>
    <w:lvl w:ilvl="7" w:tplc="04250019" w:tentative="1">
      <w:start w:val="1"/>
      <w:numFmt w:val="lowerLetter"/>
      <w:lvlText w:val="%8."/>
      <w:lvlJc w:val="left"/>
      <w:pPr>
        <w:ind w:left="5940" w:hanging="360"/>
      </w:pPr>
    </w:lvl>
    <w:lvl w:ilvl="8" w:tplc="0425001B" w:tentative="1">
      <w:start w:val="1"/>
      <w:numFmt w:val="lowerRoman"/>
      <w:lvlText w:val="%9."/>
      <w:lvlJc w:val="right"/>
      <w:pPr>
        <w:ind w:left="6660" w:hanging="180"/>
      </w:pPr>
    </w:lvl>
  </w:abstractNum>
  <w:abstractNum w:abstractNumId="16" w15:restartNumberingAfterBreak="0">
    <w:nsid w:val="32A11806"/>
    <w:multiLevelType w:val="hybridMultilevel"/>
    <w:tmpl w:val="4E76562C"/>
    <w:lvl w:ilvl="0" w:tplc="8A66E2AE">
      <w:start w:val="1"/>
      <w:numFmt w:val="decimal"/>
      <w:lvlText w:val="(%1)"/>
      <w:lvlJc w:val="left"/>
      <w:pPr>
        <w:ind w:left="990"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710" w:hanging="360"/>
      </w:pPr>
    </w:lvl>
    <w:lvl w:ilvl="2" w:tplc="0425001B" w:tentative="1">
      <w:start w:val="1"/>
      <w:numFmt w:val="lowerRoman"/>
      <w:lvlText w:val="%3."/>
      <w:lvlJc w:val="right"/>
      <w:pPr>
        <w:ind w:left="2430" w:hanging="180"/>
      </w:pPr>
    </w:lvl>
    <w:lvl w:ilvl="3" w:tplc="0425000F" w:tentative="1">
      <w:start w:val="1"/>
      <w:numFmt w:val="decimal"/>
      <w:lvlText w:val="%4."/>
      <w:lvlJc w:val="left"/>
      <w:pPr>
        <w:ind w:left="3150" w:hanging="360"/>
      </w:pPr>
    </w:lvl>
    <w:lvl w:ilvl="4" w:tplc="04250019" w:tentative="1">
      <w:start w:val="1"/>
      <w:numFmt w:val="lowerLetter"/>
      <w:lvlText w:val="%5."/>
      <w:lvlJc w:val="left"/>
      <w:pPr>
        <w:ind w:left="3870" w:hanging="360"/>
      </w:pPr>
    </w:lvl>
    <w:lvl w:ilvl="5" w:tplc="0425001B" w:tentative="1">
      <w:start w:val="1"/>
      <w:numFmt w:val="lowerRoman"/>
      <w:lvlText w:val="%6."/>
      <w:lvlJc w:val="right"/>
      <w:pPr>
        <w:ind w:left="4590" w:hanging="180"/>
      </w:pPr>
    </w:lvl>
    <w:lvl w:ilvl="6" w:tplc="0425000F" w:tentative="1">
      <w:start w:val="1"/>
      <w:numFmt w:val="decimal"/>
      <w:lvlText w:val="%7."/>
      <w:lvlJc w:val="left"/>
      <w:pPr>
        <w:ind w:left="5310" w:hanging="360"/>
      </w:pPr>
    </w:lvl>
    <w:lvl w:ilvl="7" w:tplc="04250019" w:tentative="1">
      <w:start w:val="1"/>
      <w:numFmt w:val="lowerLetter"/>
      <w:lvlText w:val="%8."/>
      <w:lvlJc w:val="left"/>
      <w:pPr>
        <w:ind w:left="6030" w:hanging="360"/>
      </w:pPr>
    </w:lvl>
    <w:lvl w:ilvl="8" w:tplc="0425001B" w:tentative="1">
      <w:start w:val="1"/>
      <w:numFmt w:val="lowerRoman"/>
      <w:lvlText w:val="%9."/>
      <w:lvlJc w:val="right"/>
      <w:pPr>
        <w:ind w:left="6750" w:hanging="180"/>
      </w:pPr>
    </w:lvl>
  </w:abstractNum>
  <w:abstractNum w:abstractNumId="17" w15:restartNumberingAfterBreak="0">
    <w:nsid w:val="35246F0E"/>
    <w:multiLevelType w:val="hybridMultilevel"/>
    <w:tmpl w:val="7DF47882"/>
    <w:lvl w:ilvl="0" w:tplc="8A66E2AE">
      <w:start w:val="1"/>
      <w:numFmt w:val="decimal"/>
      <w:lvlText w:val="(%1)"/>
      <w:lvlJc w:val="left"/>
      <w:pPr>
        <w:ind w:left="720"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8EA2C59"/>
    <w:multiLevelType w:val="hybridMultilevel"/>
    <w:tmpl w:val="40D2205C"/>
    <w:lvl w:ilvl="0" w:tplc="D438E830">
      <w:start w:val="1"/>
      <w:numFmt w:val="decimal"/>
      <w:lvlText w:val="(%1)"/>
      <w:lvlJc w:val="left"/>
      <w:pPr>
        <w:ind w:left="216" w:hanging="341"/>
      </w:pPr>
      <w:rPr>
        <w:rFonts w:ascii="Times New Roman" w:eastAsia="Times New Roman" w:hAnsi="Times New Roman" w:cs="Times New Roman" w:hint="default"/>
        <w:spacing w:val="-2"/>
        <w:w w:val="99"/>
        <w:sz w:val="24"/>
        <w:szCs w:val="24"/>
        <w:lang w:val="et-EE" w:eastAsia="et-EE" w:bidi="et-EE"/>
      </w:rPr>
    </w:lvl>
    <w:lvl w:ilvl="1" w:tplc="351011CC">
      <w:numFmt w:val="bullet"/>
      <w:lvlText w:val=""/>
      <w:lvlJc w:val="left"/>
      <w:pPr>
        <w:ind w:left="936" w:hanging="360"/>
      </w:pPr>
      <w:rPr>
        <w:rFonts w:hint="default"/>
        <w:w w:val="100"/>
        <w:lang w:val="et-EE" w:eastAsia="et-EE" w:bidi="et-EE"/>
      </w:rPr>
    </w:lvl>
    <w:lvl w:ilvl="2" w:tplc="3386F434">
      <w:numFmt w:val="bullet"/>
      <w:lvlText w:val="•"/>
      <w:lvlJc w:val="left"/>
      <w:pPr>
        <w:ind w:left="1889" w:hanging="360"/>
      </w:pPr>
      <w:rPr>
        <w:rFonts w:hint="default"/>
        <w:lang w:val="et-EE" w:eastAsia="et-EE" w:bidi="et-EE"/>
      </w:rPr>
    </w:lvl>
    <w:lvl w:ilvl="3" w:tplc="124C5700">
      <w:numFmt w:val="bullet"/>
      <w:lvlText w:val="•"/>
      <w:lvlJc w:val="left"/>
      <w:pPr>
        <w:ind w:left="2839" w:hanging="360"/>
      </w:pPr>
      <w:rPr>
        <w:rFonts w:hint="default"/>
        <w:lang w:val="et-EE" w:eastAsia="et-EE" w:bidi="et-EE"/>
      </w:rPr>
    </w:lvl>
    <w:lvl w:ilvl="4" w:tplc="18B8C192">
      <w:numFmt w:val="bullet"/>
      <w:lvlText w:val="•"/>
      <w:lvlJc w:val="left"/>
      <w:pPr>
        <w:ind w:left="3788" w:hanging="360"/>
      </w:pPr>
      <w:rPr>
        <w:rFonts w:hint="default"/>
        <w:lang w:val="et-EE" w:eastAsia="et-EE" w:bidi="et-EE"/>
      </w:rPr>
    </w:lvl>
    <w:lvl w:ilvl="5" w:tplc="ADBA4A4C">
      <w:numFmt w:val="bullet"/>
      <w:lvlText w:val="•"/>
      <w:lvlJc w:val="left"/>
      <w:pPr>
        <w:ind w:left="4738" w:hanging="360"/>
      </w:pPr>
      <w:rPr>
        <w:rFonts w:hint="default"/>
        <w:lang w:val="et-EE" w:eastAsia="et-EE" w:bidi="et-EE"/>
      </w:rPr>
    </w:lvl>
    <w:lvl w:ilvl="6" w:tplc="DC7C275E">
      <w:numFmt w:val="bullet"/>
      <w:lvlText w:val="•"/>
      <w:lvlJc w:val="left"/>
      <w:pPr>
        <w:ind w:left="5688" w:hanging="360"/>
      </w:pPr>
      <w:rPr>
        <w:rFonts w:hint="default"/>
        <w:lang w:val="et-EE" w:eastAsia="et-EE" w:bidi="et-EE"/>
      </w:rPr>
    </w:lvl>
    <w:lvl w:ilvl="7" w:tplc="8EFCE684">
      <w:numFmt w:val="bullet"/>
      <w:lvlText w:val="•"/>
      <w:lvlJc w:val="left"/>
      <w:pPr>
        <w:ind w:left="6637" w:hanging="360"/>
      </w:pPr>
      <w:rPr>
        <w:rFonts w:hint="default"/>
        <w:lang w:val="et-EE" w:eastAsia="et-EE" w:bidi="et-EE"/>
      </w:rPr>
    </w:lvl>
    <w:lvl w:ilvl="8" w:tplc="18D28B28">
      <w:numFmt w:val="bullet"/>
      <w:lvlText w:val="•"/>
      <w:lvlJc w:val="left"/>
      <w:pPr>
        <w:ind w:left="7587" w:hanging="360"/>
      </w:pPr>
      <w:rPr>
        <w:rFonts w:hint="default"/>
        <w:lang w:val="et-EE" w:eastAsia="et-EE" w:bidi="et-EE"/>
      </w:rPr>
    </w:lvl>
  </w:abstractNum>
  <w:abstractNum w:abstractNumId="19" w15:restartNumberingAfterBreak="0">
    <w:nsid w:val="39250124"/>
    <w:multiLevelType w:val="hybridMultilevel"/>
    <w:tmpl w:val="BF0A9E04"/>
    <w:lvl w:ilvl="0" w:tplc="73587312">
      <w:start w:val="1"/>
      <w:numFmt w:val="decimal"/>
      <w:lvlText w:val="(%1)"/>
      <w:lvlJc w:val="left"/>
      <w:pPr>
        <w:ind w:left="554" w:hanging="339"/>
      </w:pPr>
      <w:rPr>
        <w:rFonts w:ascii="Times New Roman" w:eastAsia="Times New Roman" w:hAnsi="Times New Roman" w:cs="Times New Roman" w:hint="default"/>
        <w:w w:val="99"/>
        <w:sz w:val="24"/>
        <w:szCs w:val="24"/>
        <w:lang w:val="et-EE" w:eastAsia="et-EE" w:bidi="et-EE"/>
      </w:rPr>
    </w:lvl>
    <w:lvl w:ilvl="1" w:tplc="10C6EC4E">
      <w:numFmt w:val="bullet"/>
      <w:lvlText w:val="•"/>
      <w:lvlJc w:val="left"/>
      <w:pPr>
        <w:ind w:left="1452" w:hanging="339"/>
      </w:pPr>
      <w:rPr>
        <w:rFonts w:hint="default"/>
        <w:lang w:val="et-EE" w:eastAsia="et-EE" w:bidi="et-EE"/>
      </w:rPr>
    </w:lvl>
    <w:lvl w:ilvl="2" w:tplc="327082E2">
      <w:numFmt w:val="bullet"/>
      <w:lvlText w:val="•"/>
      <w:lvlJc w:val="left"/>
      <w:pPr>
        <w:ind w:left="2345" w:hanging="339"/>
      </w:pPr>
      <w:rPr>
        <w:rFonts w:hint="default"/>
        <w:lang w:val="et-EE" w:eastAsia="et-EE" w:bidi="et-EE"/>
      </w:rPr>
    </w:lvl>
    <w:lvl w:ilvl="3" w:tplc="814CB2F6">
      <w:numFmt w:val="bullet"/>
      <w:lvlText w:val="•"/>
      <w:lvlJc w:val="left"/>
      <w:pPr>
        <w:ind w:left="3237" w:hanging="339"/>
      </w:pPr>
      <w:rPr>
        <w:rFonts w:hint="default"/>
        <w:lang w:val="et-EE" w:eastAsia="et-EE" w:bidi="et-EE"/>
      </w:rPr>
    </w:lvl>
    <w:lvl w:ilvl="4" w:tplc="26CE124C">
      <w:numFmt w:val="bullet"/>
      <w:lvlText w:val="•"/>
      <w:lvlJc w:val="left"/>
      <w:pPr>
        <w:ind w:left="4130" w:hanging="339"/>
      </w:pPr>
      <w:rPr>
        <w:rFonts w:hint="default"/>
        <w:lang w:val="et-EE" w:eastAsia="et-EE" w:bidi="et-EE"/>
      </w:rPr>
    </w:lvl>
    <w:lvl w:ilvl="5" w:tplc="63320768">
      <w:numFmt w:val="bullet"/>
      <w:lvlText w:val="•"/>
      <w:lvlJc w:val="left"/>
      <w:pPr>
        <w:ind w:left="5023" w:hanging="339"/>
      </w:pPr>
      <w:rPr>
        <w:rFonts w:hint="default"/>
        <w:lang w:val="et-EE" w:eastAsia="et-EE" w:bidi="et-EE"/>
      </w:rPr>
    </w:lvl>
    <w:lvl w:ilvl="6" w:tplc="8EAA7D08">
      <w:numFmt w:val="bullet"/>
      <w:lvlText w:val="•"/>
      <w:lvlJc w:val="left"/>
      <w:pPr>
        <w:ind w:left="5915" w:hanging="339"/>
      </w:pPr>
      <w:rPr>
        <w:rFonts w:hint="default"/>
        <w:lang w:val="et-EE" w:eastAsia="et-EE" w:bidi="et-EE"/>
      </w:rPr>
    </w:lvl>
    <w:lvl w:ilvl="7" w:tplc="297A702C">
      <w:numFmt w:val="bullet"/>
      <w:lvlText w:val="•"/>
      <w:lvlJc w:val="left"/>
      <w:pPr>
        <w:ind w:left="6808" w:hanging="339"/>
      </w:pPr>
      <w:rPr>
        <w:rFonts w:hint="default"/>
        <w:lang w:val="et-EE" w:eastAsia="et-EE" w:bidi="et-EE"/>
      </w:rPr>
    </w:lvl>
    <w:lvl w:ilvl="8" w:tplc="DAB6F776">
      <w:numFmt w:val="bullet"/>
      <w:lvlText w:val="•"/>
      <w:lvlJc w:val="left"/>
      <w:pPr>
        <w:ind w:left="7701" w:hanging="339"/>
      </w:pPr>
      <w:rPr>
        <w:rFonts w:hint="default"/>
        <w:lang w:val="et-EE" w:eastAsia="et-EE" w:bidi="et-EE"/>
      </w:rPr>
    </w:lvl>
  </w:abstractNum>
  <w:abstractNum w:abstractNumId="20" w15:restartNumberingAfterBreak="0">
    <w:nsid w:val="3BA44801"/>
    <w:multiLevelType w:val="hybridMultilevel"/>
    <w:tmpl w:val="110EA1D6"/>
    <w:lvl w:ilvl="0" w:tplc="21EA700C">
      <w:start w:val="1"/>
      <w:numFmt w:val="decimal"/>
      <w:lvlText w:val="(%1)"/>
      <w:lvlJc w:val="left"/>
      <w:pPr>
        <w:ind w:left="554" w:hanging="339"/>
      </w:pPr>
      <w:rPr>
        <w:rFonts w:ascii="Times New Roman" w:eastAsia="Times New Roman" w:hAnsi="Times New Roman" w:cs="Times New Roman" w:hint="default"/>
        <w:w w:val="99"/>
        <w:sz w:val="24"/>
        <w:szCs w:val="24"/>
        <w:lang w:val="et-EE" w:eastAsia="et-EE" w:bidi="et-EE"/>
      </w:rPr>
    </w:lvl>
    <w:lvl w:ilvl="1" w:tplc="DFE4AE34">
      <w:numFmt w:val="bullet"/>
      <w:lvlText w:val=""/>
      <w:lvlJc w:val="left"/>
      <w:pPr>
        <w:ind w:left="936" w:hanging="360"/>
      </w:pPr>
      <w:rPr>
        <w:rFonts w:ascii="Symbol" w:eastAsia="Symbol" w:hAnsi="Symbol" w:cs="Symbol" w:hint="default"/>
        <w:w w:val="99"/>
        <w:sz w:val="20"/>
        <w:szCs w:val="20"/>
        <w:lang w:val="et-EE" w:eastAsia="et-EE" w:bidi="et-EE"/>
      </w:rPr>
    </w:lvl>
    <w:lvl w:ilvl="2" w:tplc="72C4675A">
      <w:numFmt w:val="bullet"/>
      <w:lvlText w:val="•"/>
      <w:lvlJc w:val="left"/>
      <w:pPr>
        <w:ind w:left="1889" w:hanging="360"/>
      </w:pPr>
      <w:rPr>
        <w:rFonts w:hint="default"/>
        <w:lang w:val="et-EE" w:eastAsia="et-EE" w:bidi="et-EE"/>
      </w:rPr>
    </w:lvl>
    <w:lvl w:ilvl="3" w:tplc="521EDF4A">
      <w:numFmt w:val="bullet"/>
      <w:lvlText w:val="•"/>
      <w:lvlJc w:val="left"/>
      <w:pPr>
        <w:ind w:left="2839" w:hanging="360"/>
      </w:pPr>
      <w:rPr>
        <w:rFonts w:hint="default"/>
        <w:lang w:val="et-EE" w:eastAsia="et-EE" w:bidi="et-EE"/>
      </w:rPr>
    </w:lvl>
    <w:lvl w:ilvl="4" w:tplc="AC827B20">
      <w:numFmt w:val="bullet"/>
      <w:lvlText w:val="•"/>
      <w:lvlJc w:val="left"/>
      <w:pPr>
        <w:ind w:left="3788" w:hanging="360"/>
      </w:pPr>
      <w:rPr>
        <w:rFonts w:hint="default"/>
        <w:lang w:val="et-EE" w:eastAsia="et-EE" w:bidi="et-EE"/>
      </w:rPr>
    </w:lvl>
    <w:lvl w:ilvl="5" w:tplc="1C2AE5B6">
      <w:numFmt w:val="bullet"/>
      <w:lvlText w:val="•"/>
      <w:lvlJc w:val="left"/>
      <w:pPr>
        <w:ind w:left="4738" w:hanging="360"/>
      </w:pPr>
      <w:rPr>
        <w:rFonts w:hint="default"/>
        <w:lang w:val="et-EE" w:eastAsia="et-EE" w:bidi="et-EE"/>
      </w:rPr>
    </w:lvl>
    <w:lvl w:ilvl="6" w:tplc="0044AB1C">
      <w:numFmt w:val="bullet"/>
      <w:lvlText w:val="•"/>
      <w:lvlJc w:val="left"/>
      <w:pPr>
        <w:ind w:left="5688" w:hanging="360"/>
      </w:pPr>
      <w:rPr>
        <w:rFonts w:hint="default"/>
        <w:lang w:val="et-EE" w:eastAsia="et-EE" w:bidi="et-EE"/>
      </w:rPr>
    </w:lvl>
    <w:lvl w:ilvl="7" w:tplc="DD4439FE">
      <w:numFmt w:val="bullet"/>
      <w:lvlText w:val="•"/>
      <w:lvlJc w:val="left"/>
      <w:pPr>
        <w:ind w:left="6637" w:hanging="360"/>
      </w:pPr>
      <w:rPr>
        <w:rFonts w:hint="default"/>
        <w:lang w:val="et-EE" w:eastAsia="et-EE" w:bidi="et-EE"/>
      </w:rPr>
    </w:lvl>
    <w:lvl w:ilvl="8" w:tplc="2DA0A25A">
      <w:numFmt w:val="bullet"/>
      <w:lvlText w:val="•"/>
      <w:lvlJc w:val="left"/>
      <w:pPr>
        <w:ind w:left="7587" w:hanging="360"/>
      </w:pPr>
      <w:rPr>
        <w:rFonts w:hint="default"/>
        <w:lang w:val="et-EE" w:eastAsia="et-EE" w:bidi="et-EE"/>
      </w:rPr>
    </w:lvl>
  </w:abstractNum>
  <w:abstractNum w:abstractNumId="21" w15:restartNumberingAfterBreak="0">
    <w:nsid w:val="3BC36357"/>
    <w:multiLevelType w:val="hybridMultilevel"/>
    <w:tmpl w:val="7F0684D2"/>
    <w:lvl w:ilvl="0" w:tplc="166C836E">
      <w:start w:val="1"/>
      <w:numFmt w:val="decimal"/>
      <w:lvlText w:val="(%1)"/>
      <w:lvlJc w:val="left"/>
      <w:pPr>
        <w:ind w:left="216" w:hanging="423"/>
      </w:pPr>
      <w:rPr>
        <w:rFonts w:ascii="Times New Roman" w:eastAsia="Times New Roman" w:hAnsi="Times New Roman" w:cs="Times New Roman" w:hint="default"/>
        <w:spacing w:val="-4"/>
        <w:w w:val="99"/>
        <w:sz w:val="24"/>
        <w:szCs w:val="24"/>
        <w:lang w:val="et-EE" w:eastAsia="et-EE" w:bidi="et-EE"/>
      </w:rPr>
    </w:lvl>
    <w:lvl w:ilvl="1" w:tplc="71FC311C">
      <w:numFmt w:val="bullet"/>
      <w:lvlText w:val=""/>
      <w:lvlJc w:val="left"/>
      <w:pPr>
        <w:ind w:left="936" w:hanging="360"/>
      </w:pPr>
      <w:rPr>
        <w:rFonts w:ascii="Symbol" w:eastAsia="Symbol" w:hAnsi="Symbol" w:cs="Symbol" w:hint="default"/>
        <w:w w:val="99"/>
        <w:sz w:val="20"/>
        <w:szCs w:val="20"/>
        <w:lang w:val="et-EE" w:eastAsia="et-EE" w:bidi="et-EE"/>
      </w:rPr>
    </w:lvl>
    <w:lvl w:ilvl="2" w:tplc="7048D6AE">
      <w:numFmt w:val="bullet"/>
      <w:lvlText w:val="•"/>
      <w:lvlJc w:val="left"/>
      <w:pPr>
        <w:ind w:left="1889" w:hanging="360"/>
      </w:pPr>
      <w:rPr>
        <w:rFonts w:hint="default"/>
        <w:lang w:val="et-EE" w:eastAsia="et-EE" w:bidi="et-EE"/>
      </w:rPr>
    </w:lvl>
    <w:lvl w:ilvl="3" w:tplc="4EBA838E">
      <w:numFmt w:val="bullet"/>
      <w:lvlText w:val="•"/>
      <w:lvlJc w:val="left"/>
      <w:pPr>
        <w:ind w:left="2839" w:hanging="360"/>
      </w:pPr>
      <w:rPr>
        <w:rFonts w:hint="default"/>
        <w:lang w:val="et-EE" w:eastAsia="et-EE" w:bidi="et-EE"/>
      </w:rPr>
    </w:lvl>
    <w:lvl w:ilvl="4" w:tplc="6B2CEA6C">
      <w:numFmt w:val="bullet"/>
      <w:lvlText w:val="•"/>
      <w:lvlJc w:val="left"/>
      <w:pPr>
        <w:ind w:left="3788" w:hanging="360"/>
      </w:pPr>
      <w:rPr>
        <w:rFonts w:hint="default"/>
        <w:lang w:val="et-EE" w:eastAsia="et-EE" w:bidi="et-EE"/>
      </w:rPr>
    </w:lvl>
    <w:lvl w:ilvl="5" w:tplc="E14CBCBC">
      <w:numFmt w:val="bullet"/>
      <w:lvlText w:val="•"/>
      <w:lvlJc w:val="left"/>
      <w:pPr>
        <w:ind w:left="4738" w:hanging="360"/>
      </w:pPr>
      <w:rPr>
        <w:rFonts w:hint="default"/>
        <w:lang w:val="et-EE" w:eastAsia="et-EE" w:bidi="et-EE"/>
      </w:rPr>
    </w:lvl>
    <w:lvl w:ilvl="6" w:tplc="2F44C204">
      <w:numFmt w:val="bullet"/>
      <w:lvlText w:val="•"/>
      <w:lvlJc w:val="left"/>
      <w:pPr>
        <w:ind w:left="5688" w:hanging="360"/>
      </w:pPr>
      <w:rPr>
        <w:rFonts w:hint="default"/>
        <w:lang w:val="et-EE" w:eastAsia="et-EE" w:bidi="et-EE"/>
      </w:rPr>
    </w:lvl>
    <w:lvl w:ilvl="7" w:tplc="A5460840">
      <w:numFmt w:val="bullet"/>
      <w:lvlText w:val="•"/>
      <w:lvlJc w:val="left"/>
      <w:pPr>
        <w:ind w:left="6637" w:hanging="360"/>
      </w:pPr>
      <w:rPr>
        <w:rFonts w:hint="default"/>
        <w:lang w:val="et-EE" w:eastAsia="et-EE" w:bidi="et-EE"/>
      </w:rPr>
    </w:lvl>
    <w:lvl w:ilvl="8" w:tplc="D6B0AB02">
      <w:numFmt w:val="bullet"/>
      <w:lvlText w:val="•"/>
      <w:lvlJc w:val="left"/>
      <w:pPr>
        <w:ind w:left="7587" w:hanging="360"/>
      </w:pPr>
      <w:rPr>
        <w:rFonts w:hint="default"/>
        <w:lang w:val="et-EE" w:eastAsia="et-EE" w:bidi="et-EE"/>
      </w:rPr>
    </w:lvl>
  </w:abstractNum>
  <w:abstractNum w:abstractNumId="22" w15:restartNumberingAfterBreak="0">
    <w:nsid w:val="3BD34FA4"/>
    <w:multiLevelType w:val="hybridMultilevel"/>
    <w:tmpl w:val="13364F06"/>
    <w:lvl w:ilvl="0" w:tplc="209A0574">
      <w:start w:val="1"/>
      <w:numFmt w:val="decimal"/>
      <w:lvlText w:val="(%1)"/>
      <w:lvlJc w:val="left"/>
      <w:pPr>
        <w:ind w:left="643" w:hanging="344"/>
      </w:pPr>
      <w:rPr>
        <w:rFonts w:ascii="Times New Roman" w:eastAsia="Times New Roman" w:hAnsi="Times New Roman" w:cs="Times New Roman" w:hint="default"/>
        <w:w w:val="99"/>
        <w:sz w:val="24"/>
        <w:szCs w:val="24"/>
        <w:lang w:val="et-EE" w:eastAsia="et-EE" w:bidi="et-EE"/>
      </w:rPr>
    </w:lvl>
    <w:lvl w:ilvl="1" w:tplc="A1B4104E">
      <w:numFmt w:val="bullet"/>
      <w:lvlText w:val="•"/>
      <w:lvlJc w:val="left"/>
      <w:pPr>
        <w:ind w:left="1524" w:hanging="344"/>
      </w:pPr>
      <w:rPr>
        <w:rFonts w:hint="default"/>
        <w:lang w:val="et-EE" w:eastAsia="et-EE" w:bidi="et-EE"/>
      </w:rPr>
    </w:lvl>
    <w:lvl w:ilvl="2" w:tplc="0130D442">
      <w:numFmt w:val="bullet"/>
      <w:lvlText w:val="•"/>
      <w:lvlJc w:val="left"/>
      <w:pPr>
        <w:ind w:left="2409" w:hanging="344"/>
      </w:pPr>
      <w:rPr>
        <w:rFonts w:hint="default"/>
        <w:lang w:val="et-EE" w:eastAsia="et-EE" w:bidi="et-EE"/>
      </w:rPr>
    </w:lvl>
    <w:lvl w:ilvl="3" w:tplc="9F6A4526">
      <w:numFmt w:val="bullet"/>
      <w:lvlText w:val="•"/>
      <w:lvlJc w:val="left"/>
      <w:pPr>
        <w:ind w:left="3293" w:hanging="344"/>
      </w:pPr>
      <w:rPr>
        <w:rFonts w:hint="default"/>
        <w:lang w:val="et-EE" w:eastAsia="et-EE" w:bidi="et-EE"/>
      </w:rPr>
    </w:lvl>
    <w:lvl w:ilvl="4" w:tplc="405435B2">
      <w:numFmt w:val="bullet"/>
      <w:lvlText w:val="•"/>
      <w:lvlJc w:val="left"/>
      <w:pPr>
        <w:ind w:left="4178" w:hanging="344"/>
      </w:pPr>
      <w:rPr>
        <w:rFonts w:hint="default"/>
        <w:lang w:val="et-EE" w:eastAsia="et-EE" w:bidi="et-EE"/>
      </w:rPr>
    </w:lvl>
    <w:lvl w:ilvl="5" w:tplc="381023B2">
      <w:numFmt w:val="bullet"/>
      <w:lvlText w:val="•"/>
      <w:lvlJc w:val="left"/>
      <w:pPr>
        <w:ind w:left="5063" w:hanging="344"/>
      </w:pPr>
      <w:rPr>
        <w:rFonts w:hint="default"/>
        <w:lang w:val="et-EE" w:eastAsia="et-EE" w:bidi="et-EE"/>
      </w:rPr>
    </w:lvl>
    <w:lvl w:ilvl="6" w:tplc="D5607388">
      <w:numFmt w:val="bullet"/>
      <w:lvlText w:val="•"/>
      <w:lvlJc w:val="left"/>
      <w:pPr>
        <w:ind w:left="5947" w:hanging="344"/>
      </w:pPr>
      <w:rPr>
        <w:rFonts w:hint="default"/>
        <w:lang w:val="et-EE" w:eastAsia="et-EE" w:bidi="et-EE"/>
      </w:rPr>
    </w:lvl>
    <w:lvl w:ilvl="7" w:tplc="9112DF9C">
      <w:numFmt w:val="bullet"/>
      <w:lvlText w:val="•"/>
      <w:lvlJc w:val="left"/>
      <w:pPr>
        <w:ind w:left="6832" w:hanging="344"/>
      </w:pPr>
      <w:rPr>
        <w:rFonts w:hint="default"/>
        <w:lang w:val="et-EE" w:eastAsia="et-EE" w:bidi="et-EE"/>
      </w:rPr>
    </w:lvl>
    <w:lvl w:ilvl="8" w:tplc="F474CA1A">
      <w:numFmt w:val="bullet"/>
      <w:lvlText w:val="•"/>
      <w:lvlJc w:val="left"/>
      <w:pPr>
        <w:ind w:left="7717" w:hanging="344"/>
      </w:pPr>
      <w:rPr>
        <w:rFonts w:hint="default"/>
        <w:lang w:val="et-EE" w:eastAsia="et-EE" w:bidi="et-EE"/>
      </w:rPr>
    </w:lvl>
  </w:abstractNum>
  <w:abstractNum w:abstractNumId="23" w15:restartNumberingAfterBreak="0">
    <w:nsid w:val="3EEA5F7D"/>
    <w:multiLevelType w:val="hybridMultilevel"/>
    <w:tmpl w:val="0CAC6D2C"/>
    <w:lvl w:ilvl="0" w:tplc="8A66E2AE">
      <w:start w:val="1"/>
      <w:numFmt w:val="decimal"/>
      <w:lvlText w:val="(%1)"/>
      <w:lvlJc w:val="left"/>
      <w:pPr>
        <w:ind w:left="936"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abstractNum w:abstractNumId="24" w15:restartNumberingAfterBreak="0">
    <w:nsid w:val="3FE030BE"/>
    <w:multiLevelType w:val="hybridMultilevel"/>
    <w:tmpl w:val="4AD8CAD4"/>
    <w:lvl w:ilvl="0" w:tplc="D1C02C54">
      <w:start w:val="1"/>
      <w:numFmt w:val="decimal"/>
      <w:lvlText w:val="(%1)"/>
      <w:lvlJc w:val="left"/>
      <w:pPr>
        <w:ind w:left="554" w:hanging="339"/>
      </w:pPr>
      <w:rPr>
        <w:rFonts w:ascii="Times New Roman" w:eastAsia="Times New Roman" w:hAnsi="Times New Roman" w:cs="Times New Roman" w:hint="default"/>
        <w:w w:val="99"/>
        <w:sz w:val="24"/>
        <w:szCs w:val="24"/>
        <w:lang w:val="et-EE" w:eastAsia="et-EE" w:bidi="et-EE"/>
      </w:rPr>
    </w:lvl>
    <w:lvl w:ilvl="1" w:tplc="1BEA54D2">
      <w:numFmt w:val="bullet"/>
      <w:lvlText w:val=""/>
      <w:lvlJc w:val="left"/>
      <w:pPr>
        <w:ind w:left="936" w:hanging="360"/>
      </w:pPr>
      <w:rPr>
        <w:rFonts w:ascii="Symbol" w:eastAsia="Symbol" w:hAnsi="Symbol" w:cs="Symbol" w:hint="default"/>
        <w:w w:val="99"/>
        <w:sz w:val="20"/>
        <w:szCs w:val="20"/>
        <w:lang w:val="et-EE" w:eastAsia="et-EE" w:bidi="et-EE"/>
      </w:rPr>
    </w:lvl>
    <w:lvl w:ilvl="2" w:tplc="6D14196A">
      <w:numFmt w:val="bullet"/>
      <w:lvlText w:val="•"/>
      <w:lvlJc w:val="left"/>
      <w:pPr>
        <w:ind w:left="1889" w:hanging="360"/>
      </w:pPr>
      <w:rPr>
        <w:rFonts w:hint="default"/>
        <w:lang w:val="et-EE" w:eastAsia="et-EE" w:bidi="et-EE"/>
      </w:rPr>
    </w:lvl>
    <w:lvl w:ilvl="3" w:tplc="37088996">
      <w:numFmt w:val="bullet"/>
      <w:lvlText w:val="•"/>
      <w:lvlJc w:val="left"/>
      <w:pPr>
        <w:ind w:left="2839" w:hanging="360"/>
      </w:pPr>
      <w:rPr>
        <w:rFonts w:hint="default"/>
        <w:lang w:val="et-EE" w:eastAsia="et-EE" w:bidi="et-EE"/>
      </w:rPr>
    </w:lvl>
    <w:lvl w:ilvl="4" w:tplc="B632152C">
      <w:numFmt w:val="bullet"/>
      <w:lvlText w:val="•"/>
      <w:lvlJc w:val="left"/>
      <w:pPr>
        <w:ind w:left="3788" w:hanging="360"/>
      </w:pPr>
      <w:rPr>
        <w:rFonts w:hint="default"/>
        <w:lang w:val="et-EE" w:eastAsia="et-EE" w:bidi="et-EE"/>
      </w:rPr>
    </w:lvl>
    <w:lvl w:ilvl="5" w:tplc="80887AF6">
      <w:numFmt w:val="bullet"/>
      <w:lvlText w:val="•"/>
      <w:lvlJc w:val="left"/>
      <w:pPr>
        <w:ind w:left="4738" w:hanging="360"/>
      </w:pPr>
      <w:rPr>
        <w:rFonts w:hint="default"/>
        <w:lang w:val="et-EE" w:eastAsia="et-EE" w:bidi="et-EE"/>
      </w:rPr>
    </w:lvl>
    <w:lvl w:ilvl="6" w:tplc="CD420E68">
      <w:numFmt w:val="bullet"/>
      <w:lvlText w:val="•"/>
      <w:lvlJc w:val="left"/>
      <w:pPr>
        <w:ind w:left="5688" w:hanging="360"/>
      </w:pPr>
      <w:rPr>
        <w:rFonts w:hint="default"/>
        <w:lang w:val="et-EE" w:eastAsia="et-EE" w:bidi="et-EE"/>
      </w:rPr>
    </w:lvl>
    <w:lvl w:ilvl="7" w:tplc="244CD86A">
      <w:numFmt w:val="bullet"/>
      <w:lvlText w:val="•"/>
      <w:lvlJc w:val="left"/>
      <w:pPr>
        <w:ind w:left="6637" w:hanging="360"/>
      </w:pPr>
      <w:rPr>
        <w:rFonts w:hint="default"/>
        <w:lang w:val="et-EE" w:eastAsia="et-EE" w:bidi="et-EE"/>
      </w:rPr>
    </w:lvl>
    <w:lvl w:ilvl="8" w:tplc="0AAA6AEC">
      <w:numFmt w:val="bullet"/>
      <w:lvlText w:val="•"/>
      <w:lvlJc w:val="left"/>
      <w:pPr>
        <w:ind w:left="7587" w:hanging="360"/>
      </w:pPr>
      <w:rPr>
        <w:rFonts w:hint="default"/>
        <w:lang w:val="et-EE" w:eastAsia="et-EE" w:bidi="et-EE"/>
      </w:rPr>
    </w:lvl>
  </w:abstractNum>
  <w:abstractNum w:abstractNumId="25" w15:restartNumberingAfterBreak="0">
    <w:nsid w:val="4C7C0829"/>
    <w:multiLevelType w:val="hybridMultilevel"/>
    <w:tmpl w:val="8478879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501A2B43"/>
    <w:multiLevelType w:val="hybridMultilevel"/>
    <w:tmpl w:val="644C1A64"/>
    <w:lvl w:ilvl="0" w:tplc="8E106000">
      <w:start w:val="1"/>
      <w:numFmt w:val="decimal"/>
      <w:lvlText w:val="%1."/>
      <w:lvlJc w:val="left"/>
      <w:pPr>
        <w:ind w:left="1196" w:hanging="360"/>
      </w:pPr>
      <w:rPr>
        <w:rFonts w:hint="default"/>
        <w:sz w:val="22"/>
      </w:rPr>
    </w:lvl>
    <w:lvl w:ilvl="1" w:tplc="04250019" w:tentative="1">
      <w:start w:val="1"/>
      <w:numFmt w:val="lowerLetter"/>
      <w:lvlText w:val="%2."/>
      <w:lvlJc w:val="left"/>
      <w:pPr>
        <w:ind w:left="1916" w:hanging="360"/>
      </w:pPr>
    </w:lvl>
    <w:lvl w:ilvl="2" w:tplc="0425001B" w:tentative="1">
      <w:start w:val="1"/>
      <w:numFmt w:val="lowerRoman"/>
      <w:lvlText w:val="%3."/>
      <w:lvlJc w:val="right"/>
      <w:pPr>
        <w:ind w:left="2636" w:hanging="180"/>
      </w:pPr>
    </w:lvl>
    <w:lvl w:ilvl="3" w:tplc="0425000F" w:tentative="1">
      <w:start w:val="1"/>
      <w:numFmt w:val="decimal"/>
      <w:lvlText w:val="%4."/>
      <w:lvlJc w:val="left"/>
      <w:pPr>
        <w:ind w:left="3356" w:hanging="360"/>
      </w:pPr>
    </w:lvl>
    <w:lvl w:ilvl="4" w:tplc="04250019" w:tentative="1">
      <w:start w:val="1"/>
      <w:numFmt w:val="lowerLetter"/>
      <w:lvlText w:val="%5."/>
      <w:lvlJc w:val="left"/>
      <w:pPr>
        <w:ind w:left="4076" w:hanging="360"/>
      </w:pPr>
    </w:lvl>
    <w:lvl w:ilvl="5" w:tplc="0425001B" w:tentative="1">
      <w:start w:val="1"/>
      <w:numFmt w:val="lowerRoman"/>
      <w:lvlText w:val="%6."/>
      <w:lvlJc w:val="right"/>
      <w:pPr>
        <w:ind w:left="4796" w:hanging="180"/>
      </w:pPr>
    </w:lvl>
    <w:lvl w:ilvl="6" w:tplc="0425000F" w:tentative="1">
      <w:start w:val="1"/>
      <w:numFmt w:val="decimal"/>
      <w:lvlText w:val="%7."/>
      <w:lvlJc w:val="left"/>
      <w:pPr>
        <w:ind w:left="5516" w:hanging="360"/>
      </w:pPr>
    </w:lvl>
    <w:lvl w:ilvl="7" w:tplc="04250019" w:tentative="1">
      <w:start w:val="1"/>
      <w:numFmt w:val="lowerLetter"/>
      <w:lvlText w:val="%8."/>
      <w:lvlJc w:val="left"/>
      <w:pPr>
        <w:ind w:left="6236" w:hanging="360"/>
      </w:pPr>
    </w:lvl>
    <w:lvl w:ilvl="8" w:tplc="0425001B" w:tentative="1">
      <w:start w:val="1"/>
      <w:numFmt w:val="lowerRoman"/>
      <w:lvlText w:val="%9."/>
      <w:lvlJc w:val="right"/>
      <w:pPr>
        <w:ind w:left="6956" w:hanging="180"/>
      </w:pPr>
    </w:lvl>
  </w:abstractNum>
  <w:abstractNum w:abstractNumId="27" w15:restartNumberingAfterBreak="0">
    <w:nsid w:val="52210408"/>
    <w:multiLevelType w:val="hybridMultilevel"/>
    <w:tmpl w:val="B3A658DA"/>
    <w:lvl w:ilvl="0" w:tplc="3E7EFCD8">
      <w:start w:val="1"/>
      <w:numFmt w:val="upperRoman"/>
      <w:lvlText w:val="%1"/>
      <w:lvlJc w:val="left"/>
      <w:pPr>
        <w:ind w:left="369" w:hanging="154"/>
      </w:pPr>
      <w:rPr>
        <w:rFonts w:ascii="Times New Roman" w:eastAsia="Times New Roman" w:hAnsi="Times New Roman" w:cs="Times New Roman" w:hint="default"/>
        <w:b/>
        <w:bCs/>
        <w:w w:val="100"/>
        <w:sz w:val="24"/>
        <w:szCs w:val="24"/>
        <w:lang w:val="et-EE" w:eastAsia="et-EE" w:bidi="et-EE"/>
      </w:rPr>
    </w:lvl>
    <w:lvl w:ilvl="1" w:tplc="83141514">
      <w:numFmt w:val="bullet"/>
      <w:lvlText w:val="•"/>
      <w:lvlJc w:val="left"/>
      <w:pPr>
        <w:ind w:left="1272" w:hanging="154"/>
      </w:pPr>
      <w:rPr>
        <w:rFonts w:hint="default"/>
        <w:lang w:val="et-EE" w:eastAsia="et-EE" w:bidi="et-EE"/>
      </w:rPr>
    </w:lvl>
    <w:lvl w:ilvl="2" w:tplc="EBA01906">
      <w:numFmt w:val="bullet"/>
      <w:lvlText w:val="•"/>
      <w:lvlJc w:val="left"/>
      <w:pPr>
        <w:ind w:left="2185" w:hanging="154"/>
      </w:pPr>
      <w:rPr>
        <w:rFonts w:hint="default"/>
        <w:lang w:val="et-EE" w:eastAsia="et-EE" w:bidi="et-EE"/>
      </w:rPr>
    </w:lvl>
    <w:lvl w:ilvl="3" w:tplc="40FEA564">
      <w:numFmt w:val="bullet"/>
      <w:lvlText w:val="•"/>
      <w:lvlJc w:val="left"/>
      <w:pPr>
        <w:ind w:left="3097" w:hanging="154"/>
      </w:pPr>
      <w:rPr>
        <w:rFonts w:hint="default"/>
        <w:lang w:val="et-EE" w:eastAsia="et-EE" w:bidi="et-EE"/>
      </w:rPr>
    </w:lvl>
    <w:lvl w:ilvl="4" w:tplc="5840F33C">
      <w:numFmt w:val="bullet"/>
      <w:lvlText w:val="•"/>
      <w:lvlJc w:val="left"/>
      <w:pPr>
        <w:ind w:left="4010" w:hanging="154"/>
      </w:pPr>
      <w:rPr>
        <w:rFonts w:hint="default"/>
        <w:lang w:val="et-EE" w:eastAsia="et-EE" w:bidi="et-EE"/>
      </w:rPr>
    </w:lvl>
    <w:lvl w:ilvl="5" w:tplc="F7A8772E">
      <w:numFmt w:val="bullet"/>
      <w:lvlText w:val="•"/>
      <w:lvlJc w:val="left"/>
      <w:pPr>
        <w:ind w:left="4923" w:hanging="154"/>
      </w:pPr>
      <w:rPr>
        <w:rFonts w:hint="default"/>
        <w:lang w:val="et-EE" w:eastAsia="et-EE" w:bidi="et-EE"/>
      </w:rPr>
    </w:lvl>
    <w:lvl w:ilvl="6" w:tplc="C45698B0">
      <w:numFmt w:val="bullet"/>
      <w:lvlText w:val="•"/>
      <w:lvlJc w:val="left"/>
      <w:pPr>
        <w:ind w:left="5835" w:hanging="154"/>
      </w:pPr>
      <w:rPr>
        <w:rFonts w:hint="default"/>
        <w:lang w:val="et-EE" w:eastAsia="et-EE" w:bidi="et-EE"/>
      </w:rPr>
    </w:lvl>
    <w:lvl w:ilvl="7" w:tplc="420C1990">
      <w:numFmt w:val="bullet"/>
      <w:lvlText w:val="•"/>
      <w:lvlJc w:val="left"/>
      <w:pPr>
        <w:ind w:left="6748" w:hanging="154"/>
      </w:pPr>
      <w:rPr>
        <w:rFonts w:hint="default"/>
        <w:lang w:val="et-EE" w:eastAsia="et-EE" w:bidi="et-EE"/>
      </w:rPr>
    </w:lvl>
    <w:lvl w:ilvl="8" w:tplc="11903308">
      <w:numFmt w:val="bullet"/>
      <w:lvlText w:val="•"/>
      <w:lvlJc w:val="left"/>
      <w:pPr>
        <w:ind w:left="7661" w:hanging="154"/>
      </w:pPr>
      <w:rPr>
        <w:rFonts w:hint="default"/>
        <w:lang w:val="et-EE" w:eastAsia="et-EE" w:bidi="et-EE"/>
      </w:rPr>
    </w:lvl>
  </w:abstractNum>
  <w:abstractNum w:abstractNumId="28" w15:restartNumberingAfterBreak="0">
    <w:nsid w:val="57383D52"/>
    <w:multiLevelType w:val="hybridMultilevel"/>
    <w:tmpl w:val="4E848B4C"/>
    <w:lvl w:ilvl="0" w:tplc="8A66E2AE">
      <w:start w:val="1"/>
      <w:numFmt w:val="decimal"/>
      <w:lvlText w:val="(%1)"/>
      <w:lvlJc w:val="left"/>
      <w:pPr>
        <w:ind w:left="720"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5B3556AF"/>
    <w:multiLevelType w:val="hybridMultilevel"/>
    <w:tmpl w:val="7C48533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D2E0AD2"/>
    <w:multiLevelType w:val="hybridMultilevel"/>
    <w:tmpl w:val="AF5E412A"/>
    <w:lvl w:ilvl="0" w:tplc="04250011">
      <w:start w:val="1"/>
      <w:numFmt w:val="decimal"/>
      <w:lvlText w:val="%1)"/>
      <w:lvlJc w:val="left"/>
      <w:pPr>
        <w:ind w:left="990" w:hanging="360"/>
      </w:pPr>
    </w:lvl>
    <w:lvl w:ilvl="1" w:tplc="04250019" w:tentative="1">
      <w:start w:val="1"/>
      <w:numFmt w:val="lowerLetter"/>
      <w:lvlText w:val="%2."/>
      <w:lvlJc w:val="left"/>
      <w:pPr>
        <w:ind w:left="1710" w:hanging="360"/>
      </w:pPr>
    </w:lvl>
    <w:lvl w:ilvl="2" w:tplc="0425001B" w:tentative="1">
      <w:start w:val="1"/>
      <w:numFmt w:val="lowerRoman"/>
      <w:lvlText w:val="%3."/>
      <w:lvlJc w:val="right"/>
      <w:pPr>
        <w:ind w:left="2430" w:hanging="180"/>
      </w:pPr>
    </w:lvl>
    <w:lvl w:ilvl="3" w:tplc="0425000F" w:tentative="1">
      <w:start w:val="1"/>
      <w:numFmt w:val="decimal"/>
      <w:lvlText w:val="%4."/>
      <w:lvlJc w:val="left"/>
      <w:pPr>
        <w:ind w:left="3150" w:hanging="360"/>
      </w:pPr>
    </w:lvl>
    <w:lvl w:ilvl="4" w:tplc="04250019" w:tentative="1">
      <w:start w:val="1"/>
      <w:numFmt w:val="lowerLetter"/>
      <w:lvlText w:val="%5."/>
      <w:lvlJc w:val="left"/>
      <w:pPr>
        <w:ind w:left="3870" w:hanging="360"/>
      </w:pPr>
    </w:lvl>
    <w:lvl w:ilvl="5" w:tplc="0425001B" w:tentative="1">
      <w:start w:val="1"/>
      <w:numFmt w:val="lowerRoman"/>
      <w:lvlText w:val="%6."/>
      <w:lvlJc w:val="right"/>
      <w:pPr>
        <w:ind w:left="4590" w:hanging="180"/>
      </w:pPr>
    </w:lvl>
    <w:lvl w:ilvl="6" w:tplc="0425000F" w:tentative="1">
      <w:start w:val="1"/>
      <w:numFmt w:val="decimal"/>
      <w:lvlText w:val="%7."/>
      <w:lvlJc w:val="left"/>
      <w:pPr>
        <w:ind w:left="5310" w:hanging="360"/>
      </w:pPr>
    </w:lvl>
    <w:lvl w:ilvl="7" w:tplc="04250019" w:tentative="1">
      <w:start w:val="1"/>
      <w:numFmt w:val="lowerLetter"/>
      <w:lvlText w:val="%8."/>
      <w:lvlJc w:val="left"/>
      <w:pPr>
        <w:ind w:left="6030" w:hanging="360"/>
      </w:pPr>
    </w:lvl>
    <w:lvl w:ilvl="8" w:tplc="0425001B" w:tentative="1">
      <w:start w:val="1"/>
      <w:numFmt w:val="lowerRoman"/>
      <w:lvlText w:val="%9."/>
      <w:lvlJc w:val="right"/>
      <w:pPr>
        <w:ind w:left="6750" w:hanging="180"/>
      </w:pPr>
    </w:lvl>
  </w:abstractNum>
  <w:abstractNum w:abstractNumId="31" w15:restartNumberingAfterBreak="0">
    <w:nsid w:val="64820B28"/>
    <w:multiLevelType w:val="hybridMultilevel"/>
    <w:tmpl w:val="42947276"/>
    <w:lvl w:ilvl="0" w:tplc="04250011">
      <w:start w:val="1"/>
      <w:numFmt w:val="decimal"/>
      <w:lvlText w:val="%1)"/>
      <w:lvlJc w:val="left"/>
      <w:pPr>
        <w:ind w:left="1556" w:hanging="360"/>
      </w:pPr>
    </w:lvl>
    <w:lvl w:ilvl="1" w:tplc="04250019" w:tentative="1">
      <w:start w:val="1"/>
      <w:numFmt w:val="lowerLetter"/>
      <w:lvlText w:val="%2."/>
      <w:lvlJc w:val="left"/>
      <w:pPr>
        <w:ind w:left="2276" w:hanging="360"/>
      </w:pPr>
    </w:lvl>
    <w:lvl w:ilvl="2" w:tplc="0425001B" w:tentative="1">
      <w:start w:val="1"/>
      <w:numFmt w:val="lowerRoman"/>
      <w:lvlText w:val="%3."/>
      <w:lvlJc w:val="right"/>
      <w:pPr>
        <w:ind w:left="2996" w:hanging="180"/>
      </w:pPr>
    </w:lvl>
    <w:lvl w:ilvl="3" w:tplc="0425000F" w:tentative="1">
      <w:start w:val="1"/>
      <w:numFmt w:val="decimal"/>
      <w:lvlText w:val="%4."/>
      <w:lvlJc w:val="left"/>
      <w:pPr>
        <w:ind w:left="3716" w:hanging="360"/>
      </w:pPr>
    </w:lvl>
    <w:lvl w:ilvl="4" w:tplc="04250019" w:tentative="1">
      <w:start w:val="1"/>
      <w:numFmt w:val="lowerLetter"/>
      <w:lvlText w:val="%5."/>
      <w:lvlJc w:val="left"/>
      <w:pPr>
        <w:ind w:left="4436" w:hanging="360"/>
      </w:pPr>
    </w:lvl>
    <w:lvl w:ilvl="5" w:tplc="0425001B" w:tentative="1">
      <w:start w:val="1"/>
      <w:numFmt w:val="lowerRoman"/>
      <w:lvlText w:val="%6."/>
      <w:lvlJc w:val="right"/>
      <w:pPr>
        <w:ind w:left="5156" w:hanging="180"/>
      </w:pPr>
    </w:lvl>
    <w:lvl w:ilvl="6" w:tplc="0425000F" w:tentative="1">
      <w:start w:val="1"/>
      <w:numFmt w:val="decimal"/>
      <w:lvlText w:val="%7."/>
      <w:lvlJc w:val="left"/>
      <w:pPr>
        <w:ind w:left="5876" w:hanging="360"/>
      </w:pPr>
    </w:lvl>
    <w:lvl w:ilvl="7" w:tplc="04250019" w:tentative="1">
      <w:start w:val="1"/>
      <w:numFmt w:val="lowerLetter"/>
      <w:lvlText w:val="%8."/>
      <w:lvlJc w:val="left"/>
      <w:pPr>
        <w:ind w:left="6596" w:hanging="360"/>
      </w:pPr>
    </w:lvl>
    <w:lvl w:ilvl="8" w:tplc="0425001B" w:tentative="1">
      <w:start w:val="1"/>
      <w:numFmt w:val="lowerRoman"/>
      <w:lvlText w:val="%9."/>
      <w:lvlJc w:val="right"/>
      <w:pPr>
        <w:ind w:left="7316" w:hanging="180"/>
      </w:pPr>
    </w:lvl>
  </w:abstractNum>
  <w:abstractNum w:abstractNumId="32" w15:restartNumberingAfterBreak="0">
    <w:nsid w:val="664242D7"/>
    <w:multiLevelType w:val="hybridMultilevel"/>
    <w:tmpl w:val="A2B452EE"/>
    <w:lvl w:ilvl="0" w:tplc="8A66E2AE">
      <w:start w:val="1"/>
      <w:numFmt w:val="decimal"/>
      <w:lvlText w:val="(%1)"/>
      <w:lvlJc w:val="left"/>
      <w:pPr>
        <w:ind w:left="643"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363" w:hanging="360"/>
      </w:pPr>
    </w:lvl>
    <w:lvl w:ilvl="2" w:tplc="0425001B" w:tentative="1">
      <w:start w:val="1"/>
      <w:numFmt w:val="lowerRoman"/>
      <w:lvlText w:val="%3."/>
      <w:lvlJc w:val="right"/>
      <w:pPr>
        <w:ind w:left="2083" w:hanging="180"/>
      </w:pPr>
    </w:lvl>
    <w:lvl w:ilvl="3" w:tplc="0425000F" w:tentative="1">
      <w:start w:val="1"/>
      <w:numFmt w:val="decimal"/>
      <w:lvlText w:val="%4."/>
      <w:lvlJc w:val="left"/>
      <w:pPr>
        <w:ind w:left="2803" w:hanging="360"/>
      </w:pPr>
    </w:lvl>
    <w:lvl w:ilvl="4" w:tplc="04250019" w:tentative="1">
      <w:start w:val="1"/>
      <w:numFmt w:val="lowerLetter"/>
      <w:lvlText w:val="%5."/>
      <w:lvlJc w:val="left"/>
      <w:pPr>
        <w:ind w:left="3523" w:hanging="360"/>
      </w:pPr>
    </w:lvl>
    <w:lvl w:ilvl="5" w:tplc="0425001B" w:tentative="1">
      <w:start w:val="1"/>
      <w:numFmt w:val="lowerRoman"/>
      <w:lvlText w:val="%6."/>
      <w:lvlJc w:val="right"/>
      <w:pPr>
        <w:ind w:left="4243" w:hanging="180"/>
      </w:pPr>
    </w:lvl>
    <w:lvl w:ilvl="6" w:tplc="0425000F" w:tentative="1">
      <w:start w:val="1"/>
      <w:numFmt w:val="decimal"/>
      <w:lvlText w:val="%7."/>
      <w:lvlJc w:val="left"/>
      <w:pPr>
        <w:ind w:left="4963" w:hanging="360"/>
      </w:pPr>
    </w:lvl>
    <w:lvl w:ilvl="7" w:tplc="04250019" w:tentative="1">
      <w:start w:val="1"/>
      <w:numFmt w:val="lowerLetter"/>
      <w:lvlText w:val="%8."/>
      <w:lvlJc w:val="left"/>
      <w:pPr>
        <w:ind w:left="5683" w:hanging="360"/>
      </w:pPr>
    </w:lvl>
    <w:lvl w:ilvl="8" w:tplc="0425001B" w:tentative="1">
      <w:start w:val="1"/>
      <w:numFmt w:val="lowerRoman"/>
      <w:lvlText w:val="%9."/>
      <w:lvlJc w:val="right"/>
      <w:pPr>
        <w:ind w:left="6403" w:hanging="180"/>
      </w:pPr>
    </w:lvl>
  </w:abstractNum>
  <w:abstractNum w:abstractNumId="33" w15:restartNumberingAfterBreak="0">
    <w:nsid w:val="70EB297E"/>
    <w:multiLevelType w:val="hybridMultilevel"/>
    <w:tmpl w:val="257C9304"/>
    <w:lvl w:ilvl="0" w:tplc="84C04710">
      <w:start w:val="2"/>
      <w:numFmt w:val="upperRoman"/>
      <w:lvlText w:val="%1"/>
      <w:lvlJc w:val="left"/>
      <w:pPr>
        <w:ind w:left="463" w:hanging="247"/>
      </w:pPr>
      <w:rPr>
        <w:rFonts w:ascii="Times New Roman" w:eastAsia="Times New Roman" w:hAnsi="Times New Roman" w:cs="Times New Roman" w:hint="default"/>
        <w:b/>
        <w:bCs/>
        <w:spacing w:val="-1"/>
        <w:w w:val="100"/>
        <w:sz w:val="24"/>
        <w:szCs w:val="24"/>
        <w:lang w:val="et-EE" w:eastAsia="et-EE" w:bidi="et-EE"/>
      </w:rPr>
    </w:lvl>
    <w:lvl w:ilvl="1" w:tplc="AD04FEDC">
      <w:numFmt w:val="bullet"/>
      <w:lvlText w:val="•"/>
      <w:lvlJc w:val="left"/>
      <w:pPr>
        <w:ind w:left="1362" w:hanging="247"/>
      </w:pPr>
      <w:rPr>
        <w:rFonts w:hint="default"/>
        <w:lang w:val="et-EE" w:eastAsia="et-EE" w:bidi="et-EE"/>
      </w:rPr>
    </w:lvl>
    <w:lvl w:ilvl="2" w:tplc="FF481902">
      <w:numFmt w:val="bullet"/>
      <w:lvlText w:val="•"/>
      <w:lvlJc w:val="left"/>
      <w:pPr>
        <w:ind w:left="2265" w:hanging="247"/>
      </w:pPr>
      <w:rPr>
        <w:rFonts w:hint="default"/>
        <w:lang w:val="et-EE" w:eastAsia="et-EE" w:bidi="et-EE"/>
      </w:rPr>
    </w:lvl>
    <w:lvl w:ilvl="3" w:tplc="B2808668">
      <w:numFmt w:val="bullet"/>
      <w:lvlText w:val="•"/>
      <w:lvlJc w:val="left"/>
      <w:pPr>
        <w:ind w:left="3167" w:hanging="247"/>
      </w:pPr>
      <w:rPr>
        <w:rFonts w:hint="default"/>
        <w:lang w:val="et-EE" w:eastAsia="et-EE" w:bidi="et-EE"/>
      </w:rPr>
    </w:lvl>
    <w:lvl w:ilvl="4" w:tplc="A96C2C8C">
      <w:numFmt w:val="bullet"/>
      <w:lvlText w:val="•"/>
      <w:lvlJc w:val="left"/>
      <w:pPr>
        <w:ind w:left="4070" w:hanging="247"/>
      </w:pPr>
      <w:rPr>
        <w:rFonts w:hint="default"/>
        <w:lang w:val="et-EE" w:eastAsia="et-EE" w:bidi="et-EE"/>
      </w:rPr>
    </w:lvl>
    <w:lvl w:ilvl="5" w:tplc="645A2D84">
      <w:numFmt w:val="bullet"/>
      <w:lvlText w:val="•"/>
      <w:lvlJc w:val="left"/>
      <w:pPr>
        <w:ind w:left="4973" w:hanging="247"/>
      </w:pPr>
      <w:rPr>
        <w:rFonts w:hint="default"/>
        <w:lang w:val="et-EE" w:eastAsia="et-EE" w:bidi="et-EE"/>
      </w:rPr>
    </w:lvl>
    <w:lvl w:ilvl="6" w:tplc="6540AF1E">
      <w:numFmt w:val="bullet"/>
      <w:lvlText w:val="•"/>
      <w:lvlJc w:val="left"/>
      <w:pPr>
        <w:ind w:left="5875" w:hanging="247"/>
      </w:pPr>
      <w:rPr>
        <w:rFonts w:hint="default"/>
        <w:lang w:val="et-EE" w:eastAsia="et-EE" w:bidi="et-EE"/>
      </w:rPr>
    </w:lvl>
    <w:lvl w:ilvl="7" w:tplc="8BB03F6A">
      <w:numFmt w:val="bullet"/>
      <w:lvlText w:val="•"/>
      <w:lvlJc w:val="left"/>
      <w:pPr>
        <w:ind w:left="6778" w:hanging="247"/>
      </w:pPr>
      <w:rPr>
        <w:rFonts w:hint="default"/>
        <w:lang w:val="et-EE" w:eastAsia="et-EE" w:bidi="et-EE"/>
      </w:rPr>
    </w:lvl>
    <w:lvl w:ilvl="8" w:tplc="3F96EC94">
      <w:numFmt w:val="bullet"/>
      <w:lvlText w:val="•"/>
      <w:lvlJc w:val="left"/>
      <w:pPr>
        <w:ind w:left="7681" w:hanging="247"/>
      </w:pPr>
      <w:rPr>
        <w:rFonts w:hint="default"/>
        <w:lang w:val="et-EE" w:eastAsia="et-EE" w:bidi="et-EE"/>
      </w:rPr>
    </w:lvl>
  </w:abstractNum>
  <w:abstractNum w:abstractNumId="34" w15:restartNumberingAfterBreak="0">
    <w:nsid w:val="71AF1812"/>
    <w:multiLevelType w:val="hybridMultilevel"/>
    <w:tmpl w:val="60C83FD0"/>
    <w:lvl w:ilvl="0" w:tplc="04250011">
      <w:start w:val="1"/>
      <w:numFmt w:val="decimal"/>
      <w:lvlText w:val="%1)"/>
      <w:lvlJc w:val="left"/>
      <w:pPr>
        <w:ind w:left="1605" w:hanging="360"/>
      </w:pPr>
    </w:lvl>
    <w:lvl w:ilvl="1" w:tplc="04250019" w:tentative="1">
      <w:start w:val="1"/>
      <w:numFmt w:val="lowerLetter"/>
      <w:lvlText w:val="%2."/>
      <w:lvlJc w:val="left"/>
      <w:pPr>
        <w:ind w:left="2325" w:hanging="360"/>
      </w:pPr>
    </w:lvl>
    <w:lvl w:ilvl="2" w:tplc="0425001B" w:tentative="1">
      <w:start w:val="1"/>
      <w:numFmt w:val="lowerRoman"/>
      <w:lvlText w:val="%3."/>
      <w:lvlJc w:val="right"/>
      <w:pPr>
        <w:ind w:left="3045" w:hanging="180"/>
      </w:pPr>
    </w:lvl>
    <w:lvl w:ilvl="3" w:tplc="0425000F" w:tentative="1">
      <w:start w:val="1"/>
      <w:numFmt w:val="decimal"/>
      <w:lvlText w:val="%4."/>
      <w:lvlJc w:val="left"/>
      <w:pPr>
        <w:ind w:left="3765" w:hanging="360"/>
      </w:pPr>
    </w:lvl>
    <w:lvl w:ilvl="4" w:tplc="04250019" w:tentative="1">
      <w:start w:val="1"/>
      <w:numFmt w:val="lowerLetter"/>
      <w:lvlText w:val="%5."/>
      <w:lvlJc w:val="left"/>
      <w:pPr>
        <w:ind w:left="4485" w:hanging="360"/>
      </w:pPr>
    </w:lvl>
    <w:lvl w:ilvl="5" w:tplc="0425001B" w:tentative="1">
      <w:start w:val="1"/>
      <w:numFmt w:val="lowerRoman"/>
      <w:lvlText w:val="%6."/>
      <w:lvlJc w:val="right"/>
      <w:pPr>
        <w:ind w:left="5205" w:hanging="180"/>
      </w:pPr>
    </w:lvl>
    <w:lvl w:ilvl="6" w:tplc="0425000F" w:tentative="1">
      <w:start w:val="1"/>
      <w:numFmt w:val="decimal"/>
      <w:lvlText w:val="%7."/>
      <w:lvlJc w:val="left"/>
      <w:pPr>
        <w:ind w:left="5925" w:hanging="360"/>
      </w:pPr>
    </w:lvl>
    <w:lvl w:ilvl="7" w:tplc="04250019" w:tentative="1">
      <w:start w:val="1"/>
      <w:numFmt w:val="lowerLetter"/>
      <w:lvlText w:val="%8."/>
      <w:lvlJc w:val="left"/>
      <w:pPr>
        <w:ind w:left="6645" w:hanging="360"/>
      </w:pPr>
    </w:lvl>
    <w:lvl w:ilvl="8" w:tplc="0425001B" w:tentative="1">
      <w:start w:val="1"/>
      <w:numFmt w:val="lowerRoman"/>
      <w:lvlText w:val="%9."/>
      <w:lvlJc w:val="right"/>
      <w:pPr>
        <w:ind w:left="7365" w:hanging="180"/>
      </w:pPr>
    </w:lvl>
  </w:abstractNum>
  <w:abstractNum w:abstractNumId="35" w15:restartNumberingAfterBreak="0">
    <w:nsid w:val="7231203B"/>
    <w:multiLevelType w:val="multilevel"/>
    <w:tmpl w:val="76923A2A"/>
    <w:lvl w:ilvl="0">
      <w:start w:val="1"/>
      <w:numFmt w:val="decimal"/>
      <w:lvlText w:val="%1."/>
      <w:lvlJc w:val="left"/>
      <w:pPr>
        <w:ind w:left="206" w:hanging="206"/>
      </w:pPr>
      <w:rPr>
        <w:rFonts w:ascii="Times New Roman" w:eastAsia="Times New Roman" w:hAnsi="Times New Roman" w:cs="Times New Roman" w:hint="default"/>
        <w:b/>
        <w:bCs/>
        <w:w w:val="100"/>
        <w:sz w:val="25"/>
        <w:szCs w:val="25"/>
        <w:lang w:val="et-EE" w:eastAsia="et-EE" w:bidi="et-EE"/>
      </w:rPr>
    </w:lvl>
    <w:lvl w:ilvl="1">
      <w:start w:val="1"/>
      <w:numFmt w:val="decimal"/>
      <w:lvlText w:val="%1.%2."/>
      <w:lvlJc w:val="left"/>
      <w:pPr>
        <w:ind w:left="688" w:hanging="473"/>
      </w:pPr>
      <w:rPr>
        <w:rFonts w:ascii="Times New Roman" w:eastAsia="Times New Roman" w:hAnsi="Times New Roman" w:cs="Times New Roman" w:hint="default"/>
        <w:b/>
        <w:bCs/>
        <w:w w:val="100"/>
        <w:sz w:val="27"/>
        <w:szCs w:val="27"/>
        <w:lang w:val="et-EE" w:eastAsia="et-EE" w:bidi="et-EE"/>
      </w:rPr>
    </w:lvl>
    <w:lvl w:ilvl="2">
      <w:numFmt w:val="bullet"/>
      <w:lvlText w:val=""/>
      <w:lvlJc w:val="left"/>
      <w:pPr>
        <w:ind w:left="936" w:hanging="360"/>
      </w:pPr>
      <w:rPr>
        <w:rFonts w:ascii="Symbol" w:eastAsia="Symbol" w:hAnsi="Symbol" w:cs="Symbol" w:hint="default"/>
        <w:w w:val="99"/>
        <w:sz w:val="20"/>
        <w:szCs w:val="20"/>
        <w:lang w:val="et-EE" w:eastAsia="et-EE" w:bidi="et-EE"/>
      </w:rPr>
    </w:lvl>
    <w:lvl w:ilvl="3">
      <w:numFmt w:val="bullet"/>
      <w:lvlText w:val="•"/>
      <w:lvlJc w:val="left"/>
      <w:pPr>
        <w:ind w:left="2008" w:hanging="360"/>
      </w:pPr>
      <w:rPr>
        <w:rFonts w:hint="default"/>
        <w:lang w:val="et-EE" w:eastAsia="et-EE" w:bidi="et-EE"/>
      </w:rPr>
    </w:lvl>
    <w:lvl w:ilvl="4">
      <w:numFmt w:val="bullet"/>
      <w:lvlText w:val="•"/>
      <w:lvlJc w:val="left"/>
      <w:pPr>
        <w:ind w:left="3076" w:hanging="360"/>
      </w:pPr>
      <w:rPr>
        <w:rFonts w:hint="default"/>
        <w:lang w:val="et-EE" w:eastAsia="et-EE" w:bidi="et-EE"/>
      </w:rPr>
    </w:lvl>
    <w:lvl w:ilvl="5">
      <w:numFmt w:val="bullet"/>
      <w:lvlText w:val="•"/>
      <w:lvlJc w:val="left"/>
      <w:pPr>
        <w:ind w:left="4144" w:hanging="360"/>
      </w:pPr>
      <w:rPr>
        <w:rFonts w:hint="default"/>
        <w:lang w:val="et-EE" w:eastAsia="et-EE" w:bidi="et-EE"/>
      </w:rPr>
    </w:lvl>
    <w:lvl w:ilvl="6">
      <w:numFmt w:val="bullet"/>
      <w:lvlText w:val="•"/>
      <w:lvlJc w:val="left"/>
      <w:pPr>
        <w:ind w:left="5213" w:hanging="360"/>
      </w:pPr>
      <w:rPr>
        <w:rFonts w:hint="default"/>
        <w:lang w:val="et-EE" w:eastAsia="et-EE" w:bidi="et-EE"/>
      </w:rPr>
    </w:lvl>
    <w:lvl w:ilvl="7">
      <w:numFmt w:val="bullet"/>
      <w:lvlText w:val="•"/>
      <w:lvlJc w:val="left"/>
      <w:pPr>
        <w:ind w:left="6281" w:hanging="360"/>
      </w:pPr>
      <w:rPr>
        <w:rFonts w:hint="default"/>
        <w:lang w:val="et-EE" w:eastAsia="et-EE" w:bidi="et-EE"/>
      </w:rPr>
    </w:lvl>
    <w:lvl w:ilvl="8">
      <w:numFmt w:val="bullet"/>
      <w:lvlText w:val="•"/>
      <w:lvlJc w:val="left"/>
      <w:pPr>
        <w:ind w:left="7349" w:hanging="360"/>
      </w:pPr>
      <w:rPr>
        <w:rFonts w:hint="default"/>
        <w:lang w:val="et-EE" w:eastAsia="et-EE" w:bidi="et-EE"/>
      </w:rPr>
    </w:lvl>
  </w:abstractNum>
  <w:abstractNum w:abstractNumId="36" w15:restartNumberingAfterBreak="0">
    <w:nsid w:val="72341629"/>
    <w:multiLevelType w:val="hybridMultilevel"/>
    <w:tmpl w:val="4E76562C"/>
    <w:lvl w:ilvl="0" w:tplc="8A66E2AE">
      <w:start w:val="1"/>
      <w:numFmt w:val="decimal"/>
      <w:lvlText w:val="(%1)"/>
      <w:lvlJc w:val="left"/>
      <w:pPr>
        <w:ind w:left="990"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710" w:hanging="360"/>
      </w:pPr>
    </w:lvl>
    <w:lvl w:ilvl="2" w:tplc="0425001B" w:tentative="1">
      <w:start w:val="1"/>
      <w:numFmt w:val="lowerRoman"/>
      <w:lvlText w:val="%3."/>
      <w:lvlJc w:val="right"/>
      <w:pPr>
        <w:ind w:left="2430" w:hanging="180"/>
      </w:pPr>
    </w:lvl>
    <w:lvl w:ilvl="3" w:tplc="0425000F" w:tentative="1">
      <w:start w:val="1"/>
      <w:numFmt w:val="decimal"/>
      <w:lvlText w:val="%4."/>
      <w:lvlJc w:val="left"/>
      <w:pPr>
        <w:ind w:left="3150" w:hanging="360"/>
      </w:pPr>
    </w:lvl>
    <w:lvl w:ilvl="4" w:tplc="04250019" w:tentative="1">
      <w:start w:val="1"/>
      <w:numFmt w:val="lowerLetter"/>
      <w:lvlText w:val="%5."/>
      <w:lvlJc w:val="left"/>
      <w:pPr>
        <w:ind w:left="3870" w:hanging="360"/>
      </w:pPr>
    </w:lvl>
    <w:lvl w:ilvl="5" w:tplc="0425001B" w:tentative="1">
      <w:start w:val="1"/>
      <w:numFmt w:val="lowerRoman"/>
      <w:lvlText w:val="%6."/>
      <w:lvlJc w:val="right"/>
      <w:pPr>
        <w:ind w:left="4590" w:hanging="180"/>
      </w:pPr>
    </w:lvl>
    <w:lvl w:ilvl="6" w:tplc="0425000F" w:tentative="1">
      <w:start w:val="1"/>
      <w:numFmt w:val="decimal"/>
      <w:lvlText w:val="%7."/>
      <w:lvlJc w:val="left"/>
      <w:pPr>
        <w:ind w:left="5310" w:hanging="360"/>
      </w:pPr>
    </w:lvl>
    <w:lvl w:ilvl="7" w:tplc="04250019" w:tentative="1">
      <w:start w:val="1"/>
      <w:numFmt w:val="lowerLetter"/>
      <w:lvlText w:val="%8."/>
      <w:lvlJc w:val="left"/>
      <w:pPr>
        <w:ind w:left="6030" w:hanging="360"/>
      </w:pPr>
    </w:lvl>
    <w:lvl w:ilvl="8" w:tplc="0425001B" w:tentative="1">
      <w:start w:val="1"/>
      <w:numFmt w:val="lowerRoman"/>
      <w:lvlText w:val="%9."/>
      <w:lvlJc w:val="right"/>
      <w:pPr>
        <w:ind w:left="6750" w:hanging="180"/>
      </w:pPr>
    </w:lvl>
  </w:abstractNum>
  <w:abstractNum w:abstractNumId="37" w15:restartNumberingAfterBreak="0">
    <w:nsid w:val="7443747B"/>
    <w:multiLevelType w:val="hybridMultilevel"/>
    <w:tmpl w:val="BC5EECF6"/>
    <w:lvl w:ilvl="0" w:tplc="2A92AD3C">
      <w:start w:val="1"/>
      <w:numFmt w:val="decimal"/>
      <w:lvlText w:val="(%1)"/>
      <w:lvlJc w:val="left"/>
      <w:pPr>
        <w:ind w:left="554" w:hanging="339"/>
      </w:pPr>
      <w:rPr>
        <w:rFonts w:ascii="Times New Roman" w:eastAsia="Times New Roman" w:hAnsi="Times New Roman" w:cs="Times New Roman" w:hint="default"/>
        <w:w w:val="99"/>
        <w:sz w:val="24"/>
        <w:szCs w:val="24"/>
        <w:lang w:val="et-EE" w:eastAsia="et-EE" w:bidi="et-EE"/>
      </w:rPr>
    </w:lvl>
    <w:lvl w:ilvl="1" w:tplc="5AC84070">
      <w:numFmt w:val="bullet"/>
      <w:lvlText w:val=""/>
      <w:lvlJc w:val="left"/>
      <w:pPr>
        <w:ind w:left="936" w:hanging="360"/>
      </w:pPr>
      <w:rPr>
        <w:rFonts w:ascii="Symbol" w:eastAsia="Symbol" w:hAnsi="Symbol" w:cs="Symbol" w:hint="default"/>
        <w:w w:val="99"/>
        <w:sz w:val="20"/>
        <w:szCs w:val="20"/>
        <w:lang w:val="et-EE" w:eastAsia="et-EE" w:bidi="et-EE"/>
      </w:rPr>
    </w:lvl>
    <w:lvl w:ilvl="2" w:tplc="6FBE4E9A">
      <w:numFmt w:val="bullet"/>
      <w:lvlText w:val="•"/>
      <w:lvlJc w:val="left"/>
      <w:pPr>
        <w:ind w:left="1889" w:hanging="360"/>
      </w:pPr>
      <w:rPr>
        <w:rFonts w:hint="default"/>
        <w:lang w:val="et-EE" w:eastAsia="et-EE" w:bidi="et-EE"/>
      </w:rPr>
    </w:lvl>
    <w:lvl w:ilvl="3" w:tplc="FAA0667E">
      <w:numFmt w:val="bullet"/>
      <w:lvlText w:val="•"/>
      <w:lvlJc w:val="left"/>
      <w:pPr>
        <w:ind w:left="2839" w:hanging="360"/>
      </w:pPr>
      <w:rPr>
        <w:rFonts w:hint="default"/>
        <w:lang w:val="et-EE" w:eastAsia="et-EE" w:bidi="et-EE"/>
      </w:rPr>
    </w:lvl>
    <w:lvl w:ilvl="4" w:tplc="89088ABA">
      <w:numFmt w:val="bullet"/>
      <w:lvlText w:val="•"/>
      <w:lvlJc w:val="left"/>
      <w:pPr>
        <w:ind w:left="3788" w:hanging="360"/>
      </w:pPr>
      <w:rPr>
        <w:rFonts w:hint="default"/>
        <w:lang w:val="et-EE" w:eastAsia="et-EE" w:bidi="et-EE"/>
      </w:rPr>
    </w:lvl>
    <w:lvl w:ilvl="5" w:tplc="8020E146">
      <w:numFmt w:val="bullet"/>
      <w:lvlText w:val="•"/>
      <w:lvlJc w:val="left"/>
      <w:pPr>
        <w:ind w:left="4738" w:hanging="360"/>
      </w:pPr>
      <w:rPr>
        <w:rFonts w:hint="default"/>
        <w:lang w:val="et-EE" w:eastAsia="et-EE" w:bidi="et-EE"/>
      </w:rPr>
    </w:lvl>
    <w:lvl w:ilvl="6" w:tplc="C39A69A6">
      <w:numFmt w:val="bullet"/>
      <w:lvlText w:val="•"/>
      <w:lvlJc w:val="left"/>
      <w:pPr>
        <w:ind w:left="5688" w:hanging="360"/>
      </w:pPr>
      <w:rPr>
        <w:rFonts w:hint="default"/>
        <w:lang w:val="et-EE" w:eastAsia="et-EE" w:bidi="et-EE"/>
      </w:rPr>
    </w:lvl>
    <w:lvl w:ilvl="7" w:tplc="72C46E00">
      <w:numFmt w:val="bullet"/>
      <w:lvlText w:val="•"/>
      <w:lvlJc w:val="left"/>
      <w:pPr>
        <w:ind w:left="6637" w:hanging="360"/>
      </w:pPr>
      <w:rPr>
        <w:rFonts w:hint="default"/>
        <w:lang w:val="et-EE" w:eastAsia="et-EE" w:bidi="et-EE"/>
      </w:rPr>
    </w:lvl>
    <w:lvl w:ilvl="8" w:tplc="80187C86">
      <w:numFmt w:val="bullet"/>
      <w:lvlText w:val="•"/>
      <w:lvlJc w:val="left"/>
      <w:pPr>
        <w:ind w:left="7587" w:hanging="360"/>
      </w:pPr>
      <w:rPr>
        <w:rFonts w:hint="default"/>
        <w:lang w:val="et-EE" w:eastAsia="et-EE" w:bidi="et-EE"/>
      </w:rPr>
    </w:lvl>
  </w:abstractNum>
  <w:abstractNum w:abstractNumId="38" w15:restartNumberingAfterBreak="0">
    <w:nsid w:val="75394EAA"/>
    <w:multiLevelType w:val="hybridMultilevel"/>
    <w:tmpl w:val="2F46E94E"/>
    <w:lvl w:ilvl="0" w:tplc="162A8F9E">
      <w:start w:val="1"/>
      <w:numFmt w:val="decimal"/>
      <w:lvlText w:val="(%1)"/>
      <w:lvlJc w:val="left"/>
      <w:pPr>
        <w:ind w:left="216" w:hanging="384"/>
      </w:pPr>
      <w:rPr>
        <w:rFonts w:ascii="Times New Roman" w:eastAsia="Times New Roman" w:hAnsi="Times New Roman" w:cs="Times New Roman" w:hint="default"/>
        <w:spacing w:val="-21"/>
        <w:w w:val="99"/>
        <w:sz w:val="24"/>
        <w:szCs w:val="24"/>
        <w:lang w:val="et-EE" w:eastAsia="et-EE" w:bidi="et-EE"/>
      </w:rPr>
    </w:lvl>
    <w:lvl w:ilvl="1" w:tplc="231A1340">
      <w:numFmt w:val="bullet"/>
      <w:lvlText w:val=""/>
      <w:lvlJc w:val="left"/>
      <w:pPr>
        <w:ind w:left="936" w:hanging="360"/>
      </w:pPr>
      <w:rPr>
        <w:rFonts w:ascii="Symbol" w:eastAsia="Symbol" w:hAnsi="Symbol" w:cs="Symbol" w:hint="default"/>
        <w:w w:val="99"/>
        <w:sz w:val="20"/>
        <w:szCs w:val="20"/>
        <w:lang w:val="et-EE" w:eastAsia="et-EE" w:bidi="et-EE"/>
      </w:rPr>
    </w:lvl>
    <w:lvl w:ilvl="2" w:tplc="BFB8853A">
      <w:numFmt w:val="bullet"/>
      <w:lvlText w:val="•"/>
      <w:lvlJc w:val="left"/>
      <w:pPr>
        <w:ind w:left="1889" w:hanging="360"/>
      </w:pPr>
      <w:rPr>
        <w:rFonts w:hint="default"/>
        <w:lang w:val="et-EE" w:eastAsia="et-EE" w:bidi="et-EE"/>
      </w:rPr>
    </w:lvl>
    <w:lvl w:ilvl="3" w:tplc="A40CD0E2">
      <w:numFmt w:val="bullet"/>
      <w:lvlText w:val="•"/>
      <w:lvlJc w:val="left"/>
      <w:pPr>
        <w:ind w:left="2839" w:hanging="360"/>
      </w:pPr>
      <w:rPr>
        <w:rFonts w:hint="default"/>
        <w:lang w:val="et-EE" w:eastAsia="et-EE" w:bidi="et-EE"/>
      </w:rPr>
    </w:lvl>
    <w:lvl w:ilvl="4" w:tplc="2144A1AC">
      <w:numFmt w:val="bullet"/>
      <w:lvlText w:val="•"/>
      <w:lvlJc w:val="left"/>
      <w:pPr>
        <w:ind w:left="3788" w:hanging="360"/>
      </w:pPr>
      <w:rPr>
        <w:rFonts w:hint="default"/>
        <w:lang w:val="et-EE" w:eastAsia="et-EE" w:bidi="et-EE"/>
      </w:rPr>
    </w:lvl>
    <w:lvl w:ilvl="5" w:tplc="CEF898C8">
      <w:numFmt w:val="bullet"/>
      <w:lvlText w:val="•"/>
      <w:lvlJc w:val="left"/>
      <w:pPr>
        <w:ind w:left="4738" w:hanging="360"/>
      </w:pPr>
      <w:rPr>
        <w:rFonts w:hint="default"/>
        <w:lang w:val="et-EE" w:eastAsia="et-EE" w:bidi="et-EE"/>
      </w:rPr>
    </w:lvl>
    <w:lvl w:ilvl="6" w:tplc="CFA46980">
      <w:numFmt w:val="bullet"/>
      <w:lvlText w:val="•"/>
      <w:lvlJc w:val="left"/>
      <w:pPr>
        <w:ind w:left="5688" w:hanging="360"/>
      </w:pPr>
      <w:rPr>
        <w:rFonts w:hint="default"/>
        <w:lang w:val="et-EE" w:eastAsia="et-EE" w:bidi="et-EE"/>
      </w:rPr>
    </w:lvl>
    <w:lvl w:ilvl="7" w:tplc="C72EB956">
      <w:numFmt w:val="bullet"/>
      <w:lvlText w:val="•"/>
      <w:lvlJc w:val="left"/>
      <w:pPr>
        <w:ind w:left="6637" w:hanging="360"/>
      </w:pPr>
      <w:rPr>
        <w:rFonts w:hint="default"/>
        <w:lang w:val="et-EE" w:eastAsia="et-EE" w:bidi="et-EE"/>
      </w:rPr>
    </w:lvl>
    <w:lvl w:ilvl="8" w:tplc="B3228D6C">
      <w:numFmt w:val="bullet"/>
      <w:lvlText w:val="•"/>
      <w:lvlJc w:val="left"/>
      <w:pPr>
        <w:ind w:left="7587" w:hanging="360"/>
      </w:pPr>
      <w:rPr>
        <w:rFonts w:hint="default"/>
        <w:lang w:val="et-EE" w:eastAsia="et-EE" w:bidi="et-EE"/>
      </w:rPr>
    </w:lvl>
  </w:abstractNum>
  <w:abstractNum w:abstractNumId="39" w15:restartNumberingAfterBreak="0">
    <w:nsid w:val="75E471D1"/>
    <w:multiLevelType w:val="hybridMultilevel"/>
    <w:tmpl w:val="7814F3C0"/>
    <w:lvl w:ilvl="0" w:tplc="04250011">
      <w:start w:val="1"/>
      <w:numFmt w:val="decimal"/>
      <w:lvlText w:val="%1)"/>
      <w:lvlJc w:val="left"/>
      <w:pPr>
        <w:ind w:left="1556" w:hanging="360"/>
      </w:pPr>
    </w:lvl>
    <w:lvl w:ilvl="1" w:tplc="04250019" w:tentative="1">
      <w:start w:val="1"/>
      <w:numFmt w:val="lowerLetter"/>
      <w:lvlText w:val="%2."/>
      <w:lvlJc w:val="left"/>
      <w:pPr>
        <w:ind w:left="2276" w:hanging="360"/>
      </w:pPr>
    </w:lvl>
    <w:lvl w:ilvl="2" w:tplc="0425001B" w:tentative="1">
      <w:start w:val="1"/>
      <w:numFmt w:val="lowerRoman"/>
      <w:lvlText w:val="%3."/>
      <w:lvlJc w:val="right"/>
      <w:pPr>
        <w:ind w:left="2996" w:hanging="180"/>
      </w:pPr>
    </w:lvl>
    <w:lvl w:ilvl="3" w:tplc="0425000F" w:tentative="1">
      <w:start w:val="1"/>
      <w:numFmt w:val="decimal"/>
      <w:lvlText w:val="%4."/>
      <w:lvlJc w:val="left"/>
      <w:pPr>
        <w:ind w:left="3716" w:hanging="360"/>
      </w:pPr>
    </w:lvl>
    <w:lvl w:ilvl="4" w:tplc="04250019" w:tentative="1">
      <w:start w:val="1"/>
      <w:numFmt w:val="lowerLetter"/>
      <w:lvlText w:val="%5."/>
      <w:lvlJc w:val="left"/>
      <w:pPr>
        <w:ind w:left="4436" w:hanging="360"/>
      </w:pPr>
    </w:lvl>
    <w:lvl w:ilvl="5" w:tplc="0425001B" w:tentative="1">
      <w:start w:val="1"/>
      <w:numFmt w:val="lowerRoman"/>
      <w:lvlText w:val="%6."/>
      <w:lvlJc w:val="right"/>
      <w:pPr>
        <w:ind w:left="5156" w:hanging="180"/>
      </w:pPr>
    </w:lvl>
    <w:lvl w:ilvl="6" w:tplc="0425000F" w:tentative="1">
      <w:start w:val="1"/>
      <w:numFmt w:val="decimal"/>
      <w:lvlText w:val="%7."/>
      <w:lvlJc w:val="left"/>
      <w:pPr>
        <w:ind w:left="5876" w:hanging="360"/>
      </w:pPr>
    </w:lvl>
    <w:lvl w:ilvl="7" w:tplc="04250019" w:tentative="1">
      <w:start w:val="1"/>
      <w:numFmt w:val="lowerLetter"/>
      <w:lvlText w:val="%8."/>
      <w:lvlJc w:val="left"/>
      <w:pPr>
        <w:ind w:left="6596" w:hanging="360"/>
      </w:pPr>
    </w:lvl>
    <w:lvl w:ilvl="8" w:tplc="0425001B" w:tentative="1">
      <w:start w:val="1"/>
      <w:numFmt w:val="lowerRoman"/>
      <w:lvlText w:val="%9."/>
      <w:lvlJc w:val="right"/>
      <w:pPr>
        <w:ind w:left="7316" w:hanging="180"/>
      </w:pPr>
    </w:lvl>
  </w:abstractNum>
  <w:abstractNum w:abstractNumId="40" w15:restartNumberingAfterBreak="0">
    <w:nsid w:val="79133114"/>
    <w:multiLevelType w:val="hybridMultilevel"/>
    <w:tmpl w:val="FAF2D912"/>
    <w:lvl w:ilvl="0" w:tplc="8A66E2AE">
      <w:start w:val="1"/>
      <w:numFmt w:val="decimal"/>
      <w:lvlText w:val="(%1)"/>
      <w:lvlJc w:val="left"/>
      <w:pPr>
        <w:ind w:left="836" w:hanging="360"/>
      </w:pPr>
      <w:rPr>
        <w:rFonts w:ascii="Times New Roman" w:eastAsia="Times New Roman" w:hAnsi="Times New Roman" w:cs="Times New Roman" w:hint="default"/>
        <w:spacing w:val="-2"/>
        <w:w w:val="99"/>
        <w:sz w:val="24"/>
        <w:szCs w:val="24"/>
        <w:lang w:val="et-EE" w:eastAsia="et-EE" w:bidi="et-EE"/>
      </w:rPr>
    </w:lvl>
    <w:lvl w:ilvl="1" w:tplc="04250019" w:tentative="1">
      <w:start w:val="1"/>
      <w:numFmt w:val="lowerLetter"/>
      <w:lvlText w:val="%2."/>
      <w:lvlJc w:val="left"/>
      <w:pPr>
        <w:ind w:left="1556" w:hanging="360"/>
      </w:pPr>
    </w:lvl>
    <w:lvl w:ilvl="2" w:tplc="0425001B">
      <w:start w:val="1"/>
      <w:numFmt w:val="lowerRoman"/>
      <w:lvlText w:val="%3."/>
      <w:lvlJc w:val="right"/>
      <w:pPr>
        <w:ind w:left="2276" w:hanging="180"/>
      </w:pPr>
    </w:lvl>
    <w:lvl w:ilvl="3" w:tplc="0425000F" w:tentative="1">
      <w:start w:val="1"/>
      <w:numFmt w:val="decimal"/>
      <w:lvlText w:val="%4."/>
      <w:lvlJc w:val="left"/>
      <w:pPr>
        <w:ind w:left="2996" w:hanging="360"/>
      </w:pPr>
    </w:lvl>
    <w:lvl w:ilvl="4" w:tplc="04250019" w:tentative="1">
      <w:start w:val="1"/>
      <w:numFmt w:val="lowerLetter"/>
      <w:lvlText w:val="%5."/>
      <w:lvlJc w:val="left"/>
      <w:pPr>
        <w:ind w:left="3716" w:hanging="360"/>
      </w:pPr>
    </w:lvl>
    <w:lvl w:ilvl="5" w:tplc="0425001B" w:tentative="1">
      <w:start w:val="1"/>
      <w:numFmt w:val="lowerRoman"/>
      <w:lvlText w:val="%6."/>
      <w:lvlJc w:val="right"/>
      <w:pPr>
        <w:ind w:left="4436" w:hanging="180"/>
      </w:pPr>
    </w:lvl>
    <w:lvl w:ilvl="6" w:tplc="0425000F" w:tentative="1">
      <w:start w:val="1"/>
      <w:numFmt w:val="decimal"/>
      <w:lvlText w:val="%7."/>
      <w:lvlJc w:val="left"/>
      <w:pPr>
        <w:ind w:left="5156" w:hanging="360"/>
      </w:pPr>
    </w:lvl>
    <w:lvl w:ilvl="7" w:tplc="04250019" w:tentative="1">
      <w:start w:val="1"/>
      <w:numFmt w:val="lowerLetter"/>
      <w:lvlText w:val="%8."/>
      <w:lvlJc w:val="left"/>
      <w:pPr>
        <w:ind w:left="5876" w:hanging="360"/>
      </w:pPr>
    </w:lvl>
    <w:lvl w:ilvl="8" w:tplc="0425001B" w:tentative="1">
      <w:start w:val="1"/>
      <w:numFmt w:val="lowerRoman"/>
      <w:lvlText w:val="%9."/>
      <w:lvlJc w:val="right"/>
      <w:pPr>
        <w:ind w:left="6596" w:hanging="180"/>
      </w:pPr>
    </w:lvl>
  </w:abstractNum>
  <w:abstractNum w:abstractNumId="41" w15:restartNumberingAfterBreak="0">
    <w:nsid w:val="79FE5831"/>
    <w:multiLevelType w:val="hybridMultilevel"/>
    <w:tmpl w:val="22B24BD0"/>
    <w:lvl w:ilvl="0" w:tplc="04250011">
      <w:start w:val="1"/>
      <w:numFmt w:val="decimal"/>
      <w:lvlText w:val="%1)"/>
      <w:lvlJc w:val="left"/>
      <w:pPr>
        <w:ind w:left="1556" w:hanging="360"/>
      </w:pPr>
    </w:lvl>
    <w:lvl w:ilvl="1" w:tplc="04250019" w:tentative="1">
      <w:start w:val="1"/>
      <w:numFmt w:val="lowerLetter"/>
      <w:lvlText w:val="%2."/>
      <w:lvlJc w:val="left"/>
      <w:pPr>
        <w:ind w:left="2276" w:hanging="360"/>
      </w:pPr>
    </w:lvl>
    <w:lvl w:ilvl="2" w:tplc="0425001B" w:tentative="1">
      <w:start w:val="1"/>
      <w:numFmt w:val="lowerRoman"/>
      <w:lvlText w:val="%3."/>
      <w:lvlJc w:val="right"/>
      <w:pPr>
        <w:ind w:left="2996" w:hanging="180"/>
      </w:pPr>
    </w:lvl>
    <w:lvl w:ilvl="3" w:tplc="0425000F" w:tentative="1">
      <w:start w:val="1"/>
      <w:numFmt w:val="decimal"/>
      <w:lvlText w:val="%4."/>
      <w:lvlJc w:val="left"/>
      <w:pPr>
        <w:ind w:left="3716" w:hanging="360"/>
      </w:pPr>
    </w:lvl>
    <w:lvl w:ilvl="4" w:tplc="04250019" w:tentative="1">
      <w:start w:val="1"/>
      <w:numFmt w:val="lowerLetter"/>
      <w:lvlText w:val="%5."/>
      <w:lvlJc w:val="left"/>
      <w:pPr>
        <w:ind w:left="4436" w:hanging="360"/>
      </w:pPr>
    </w:lvl>
    <w:lvl w:ilvl="5" w:tplc="0425001B" w:tentative="1">
      <w:start w:val="1"/>
      <w:numFmt w:val="lowerRoman"/>
      <w:lvlText w:val="%6."/>
      <w:lvlJc w:val="right"/>
      <w:pPr>
        <w:ind w:left="5156" w:hanging="180"/>
      </w:pPr>
    </w:lvl>
    <w:lvl w:ilvl="6" w:tplc="0425000F" w:tentative="1">
      <w:start w:val="1"/>
      <w:numFmt w:val="decimal"/>
      <w:lvlText w:val="%7."/>
      <w:lvlJc w:val="left"/>
      <w:pPr>
        <w:ind w:left="5876" w:hanging="360"/>
      </w:pPr>
    </w:lvl>
    <w:lvl w:ilvl="7" w:tplc="04250019" w:tentative="1">
      <w:start w:val="1"/>
      <w:numFmt w:val="lowerLetter"/>
      <w:lvlText w:val="%8."/>
      <w:lvlJc w:val="left"/>
      <w:pPr>
        <w:ind w:left="6596" w:hanging="360"/>
      </w:pPr>
    </w:lvl>
    <w:lvl w:ilvl="8" w:tplc="0425001B" w:tentative="1">
      <w:start w:val="1"/>
      <w:numFmt w:val="lowerRoman"/>
      <w:lvlText w:val="%9."/>
      <w:lvlJc w:val="right"/>
      <w:pPr>
        <w:ind w:left="7316" w:hanging="180"/>
      </w:pPr>
    </w:lvl>
  </w:abstractNum>
  <w:abstractNum w:abstractNumId="42" w15:restartNumberingAfterBreak="0">
    <w:nsid w:val="7D102E45"/>
    <w:multiLevelType w:val="multilevel"/>
    <w:tmpl w:val="46B4F1AE"/>
    <w:lvl w:ilvl="0">
      <w:start w:val="4"/>
      <w:numFmt w:val="decimal"/>
      <w:lvlText w:val="%1"/>
      <w:lvlJc w:val="left"/>
      <w:pPr>
        <w:ind w:left="570" w:hanging="454"/>
      </w:pPr>
      <w:rPr>
        <w:rFonts w:hint="default"/>
        <w:lang w:val="et" w:eastAsia="et" w:bidi="et"/>
      </w:rPr>
    </w:lvl>
    <w:lvl w:ilvl="1">
      <w:start w:val="1"/>
      <w:numFmt w:val="decimal"/>
      <w:lvlText w:val="%1.%2."/>
      <w:lvlJc w:val="left"/>
      <w:pPr>
        <w:ind w:left="737" w:hanging="454"/>
        <w:jc w:val="right"/>
      </w:pPr>
      <w:rPr>
        <w:rFonts w:ascii="Times New Roman" w:eastAsia="Times New Roman" w:hAnsi="Times New Roman" w:cs="Times New Roman" w:hint="default"/>
        <w:color w:val="2D74B5"/>
        <w:w w:val="99"/>
        <w:sz w:val="26"/>
        <w:szCs w:val="26"/>
        <w:lang w:val="et" w:eastAsia="et" w:bidi="et"/>
      </w:rPr>
    </w:lvl>
    <w:lvl w:ilvl="2">
      <w:start w:val="1"/>
      <w:numFmt w:val="decimal"/>
      <w:lvlText w:val="(%3)"/>
      <w:lvlJc w:val="left"/>
      <w:pPr>
        <w:ind w:left="836" w:hanging="360"/>
      </w:pPr>
      <w:rPr>
        <w:rFonts w:ascii="Times New Roman" w:eastAsia="Times New Roman" w:hAnsi="Times New Roman" w:cs="Times New Roman" w:hint="default"/>
        <w:w w:val="99"/>
        <w:sz w:val="24"/>
        <w:szCs w:val="24"/>
        <w:lang w:val="et" w:eastAsia="et" w:bidi="et"/>
      </w:rPr>
    </w:lvl>
    <w:lvl w:ilvl="3">
      <w:numFmt w:val="bullet"/>
      <w:lvlText w:val="•"/>
      <w:lvlJc w:val="left"/>
      <w:pPr>
        <w:ind w:left="1898" w:hanging="360"/>
      </w:pPr>
      <w:rPr>
        <w:rFonts w:hint="default"/>
        <w:lang w:val="et" w:eastAsia="et" w:bidi="et"/>
      </w:rPr>
    </w:lvl>
    <w:lvl w:ilvl="4">
      <w:numFmt w:val="bullet"/>
      <w:lvlText w:val="•"/>
      <w:lvlJc w:val="left"/>
      <w:pPr>
        <w:ind w:left="2956" w:hanging="360"/>
      </w:pPr>
      <w:rPr>
        <w:rFonts w:hint="default"/>
        <w:lang w:val="et" w:eastAsia="et" w:bidi="et"/>
      </w:rPr>
    </w:lvl>
    <w:lvl w:ilvl="5">
      <w:numFmt w:val="bullet"/>
      <w:lvlText w:val="•"/>
      <w:lvlJc w:val="left"/>
      <w:pPr>
        <w:ind w:left="4014" w:hanging="360"/>
      </w:pPr>
      <w:rPr>
        <w:rFonts w:hint="default"/>
        <w:lang w:val="et" w:eastAsia="et" w:bidi="et"/>
      </w:rPr>
    </w:lvl>
    <w:lvl w:ilvl="6">
      <w:numFmt w:val="bullet"/>
      <w:lvlText w:val="•"/>
      <w:lvlJc w:val="left"/>
      <w:pPr>
        <w:ind w:left="5073" w:hanging="360"/>
      </w:pPr>
      <w:rPr>
        <w:rFonts w:hint="default"/>
        <w:lang w:val="et" w:eastAsia="et" w:bidi="et"/>
      </w:rPr>
    </w:lvl>
    <w:lvl w:ilvl="7">
      <w:numFmt w:val="bullet"/>
      <w:lvlText w:val="•"/>
      <w:lvlJc w:val="left"/>
      <w:pPr>
        <w:ind w:left="6131" w:hanging="360"/>
      </w:pPr>
      <w:rPr>
        <w:rFonts w:hint="default"/>
        <w:lang w:val="et" w:eastAsia="et" w:bidi="et"/>
      </w:rPr>
    </w:lvl>
    <w:lvl w:ilvl="8">
      <w:numFmt w:val="bullet"/>
      <w:lvlText w:val="•"/>
      <w:lvlJc w:val="left"/>
      <w:pPr>
        <w:ind w:left="7189" w:hanging="360"/>
      </w:pPr>
      <w:rPr>
        <w:rFonts w:hint="default"/>
        <w:lang w:val="et" w:eastAsia="et" w:bidi="et"/>
      </w:rPr>
    </w:lvl>
  </w:abstractNum>
  <w:abstractNum w:abstractNumId="43" w15:restartNumberingAfterBreak="0">
    <w:nsid w:val="7FD15B37"/>
    <w:multiLevelType w:val="hybridMultilevel"/>
    <w:tmpl w:val="09287E1A"/>
    <w:lvl w:ilvl="0" w:tplc="04250011">
      <w:start w:val="1"/>
      <w:numFmt w:val="decimal"/>
      <w:lvlText w:val="%1)"/>
      <w:lvlJc w:val="left"/>
      <w:pPr>
        <w:ind w:left="936" w:hanging="360"/>
      </w:pPr>
    </w:lvl>
    <w:lvl w:ilvl="1" w:tplc="04250019" w:tentative="1">
      <w:start w:val="1"/>
      <w:numFmt w:val="lowerLetter"/>
      <w:lvlText w:val="%2."/>
      <w:lvlJc w:val="left"/>
      <w:pPr>
        <w:ind w:left="1656" w:hanging="360"/>
      </w:pPr>
    </w:lvl>
    <w:lvl w:ilvl="2" w:tplc="0425001B" w:tentative="1">
      <w:start w:val="1"/>
      <w:numFmt w:val="lowerRoman"/>
      <w:lvlText w:val="%3."/>
      <w:lvlJc w:val="right"/>
      <w:pPr>
        <w:ind w:left="2376" w:hanging="180"/>
      </w:pPr>
    </w:lvl>
    <w:lvl w:ilvl="3" w:tplc="0425000F" w:tentative="1">
      <w:start w:val="1"/>
      <w:numFmt w:val="decimal"/>
      <w:lvlText w:val="%4."/>
      <w:lvlJc w:val="left"/>
      <w:pPr>
        <w:ind w:left="3096" w:hanging="360"/>
      </w:pPr>
    </w:lvl>
    <w:lvl w:ilvl="4" w:tplc="04250019" w:tentative="1">
      <w:start w:val="1"/>
      <w:numFmt w:val="lowerLetter"/>
      <w:lvlText w:val="%5."/>
      <w:lvlJc w:val="left"/>
      <w:pPr>
        <w:ind w:left="3816" w:hanging="360"/>
      </w:pPr>
    </w:lvl>
    <w:lvl w:ilvl="5" w:tplc="0425001B" w:tentative="1">
      <w:start w:val="1"/>
      <w:numFmt w:val="lowerRoman"/>
      <w:lvlText w:val="%6."/>
      <w:lvlJc w:val="right"/>
      <w:pPr>
        <w:ind w:left="4536" w:hanging="180"/>
      </w:pPr>
    </w:lvl>
    <w:lvl w:ilvl="6" w:tplc="0425000F" w:tentative="1">
      <w:start w:val="1"/>
      <w:numFmt w:val="decimal"/>
      <w:lvlText w:val="%7."/>
      <w:lvlJc w:val="left"/>
      <w:pPr>
        <w:ind w:left="5256" w:hanging="360"/>
      </w:pPr>
    </w:lvl>
    <w:lvl w:ilvl="7" w:tplc="04250019" w:tentative="1">
      <w:start w:val="1"/>
      <w:numFmt w:val="lowerLetter"/>
      <w:lvlText w:val="%8."/>
      <w:lvlJc w:val="left"/>
      <w:pPr>
        <w:ind w:left="5976" w:hanging="360"/>
      </w:pPr>
    </w:lvl>
    <w:lvl w:ilvl="8" w:tplc="0425001B" w:tentative="1">
      <w:start w:val="1"/>
      <w:numFmt w:val="lowerRoman"/>
      <w:lvlText w:val="%9."/>
      <w:lvlJc w:val="right"/>
      <w:pPr>
        <w:ind w:left="6696" w:hanging="180"/>
      </w:pPr>
    </w:lvl>
  </w:abstractNum>
  <w:num w:numId="1">
    <w:abstractNumId w:val="14"/>
  </w:num>
  <w:num w:numId="2">
    <w:abstractNumId w:val="20"/>
  </w:num>
  <w:num w:numId="3">
    <w:abstractNumId w:val="37"/>
  </w:num>
  <w:num w:numId="4">
    <w:abstractNumId w:val="24"/>
  </w:num>
  <w:num w:numId="5">
    <w:abstractNumId w:val="18"/>
  </w:num>
  <w:num w:numId="6">
    <w:abstractNumId w:val="5"/>
  </w:num>
  <w:num w:numId="7">
    <w:abstractNumId w:val="19"/>
  </w:num>
  <w:num w:numId="8">
    <w:abstractNumId w:val="2"/>
  </w:num>
  <w:num w:numId="9">
    <w:abstractNumId w:val="21"/>
  </w:num>
  <w:num w:numId="10">
    <w:abstractNumId w:val="33"/>
  </w:num>
  <w:num w:numId="11">
    <w:abstractNumId w:val="27"/>
  </w:num>
  <w:num w:numId="12">
    <w:abstractNumId w:val="9"/>
  </w:num>
  <w:num w:numId="13">
    <w:abstractNumId w:val="22"/>
  </w:num>
  <w:num w:numId="14">
    <w:abstractNumId w:val="38"/>
  </w:num>
  <w:num w:numId="15">
    <w:abstractNumId w:val="35"/>
  </w:num>
  <w:num w:numId="16">
    <w:abstractNumId w:val="42"/>
  </w:num>
  <w:num w:numId="17">
    <w:abstractNumId w:val="7"/>
  </w:num>
  <w:num w:numId="18">
    <w:abstractNumId w:val="40"/>
  </w:num>
  <w:num w:numId="19">
    <w:abstractNumId w:val="10"/>
  </w:num>
  <w:num w:numId="20">
    <w:abstractNumId w:val="39"/>
  </w:num>
  <w:num w:numId="21">
    <w:abstractNumId w:val="26"/>
  </w:num>
  <w:num w:numId="22">
    <w:abstractNumId w:val="34"/>
  </w:num>
  <w:num w:numId="23">
    <w:abstractNumId w:val="12"/>
  </w:num>
  <w:num w:numId="24">
    <w:abstractNumId w:val="31"/>
  </w:num>
  <w:num w:numId="25">
    <w:abstractNumId w:val="41"/>
  </w:num>
  <w:num w:numId="26">
    <w:abstractNumId w:val="28"/>
  </w:num>
  <w:num w:numId="27">
    <w:abstractNumId w:val="17"/>
  </w:num>
  <w:num w:numId="28">
    <w:abstractNumId w:val="15"/>
  </w:num>
  <w:num w:numId="29">
    <w:abstractNumId w:val="3"/>
  </w:num>
  <w:num w:numId="30">
    <w:abstractNumId w:val="0"/>
  </w:num>
  <w:num w:numId="31">
    <w:abstractNumId w:val="4"/>
  </w:num>
  <w:num w:numId="32">
    <w:abstractNumId w:val="30"/>
  </w:num>
  <w:num w:numId="33">
    <w:abstractNumId w:val="32"/>
  </w:num>
  <w:num w:numId="34">
    <w:abstractNumId w:val="23"/>
  </w:num>
  <w:num w:numId="35">
    <w:abstractNumId w:val="43"/>
  </w:num>
  <w:num w:numId="36">
    <w:abstractNumId w:val="6"/>
  </w:num>
  <w:num w:numId="37">
    <w:abstractNumId w:val="36"/>
  </w:num>
  <w:num w:numId="38">
    <w:abstractNumId w:val="16"/>
  </w:num>
  <w:num w:numId="39">
    <w:abstractNumId w:val="11"/>
  </w:num>
  <w:num w:numId="40">
    <w:abstractNumId w:val="1"/>
  </w:num>
  <w:num w:numId="41">
    <w:abstractNumId w:val="25"/>
  </w:num>
  <w:num w:numId="42">
    <w:abstractNumId w:val="29"/>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E6"/>
    <w:rsid w:val="000C151B"/>
    <w:rsid w:val="000D139D"/>
    <w:rsid w:val="000D7EDC"/>
    <w:rsid w:val="00204591"/>
    <w:rsid w:val="00234BFE"/>
    <w:rsid w:val="003A4700"/>
    <w:rsid w:val="00473388"/>
    <w:rsid w:val="004C12EC"/>
    <w:rsid w:val="004E62E8"/>
    <w:rsid w:val="0052064A"/>
    <w:rsid w:val="00553B86"/>
    <w:rsid w:val="0066160A"/>
    <w:rsid w:val="0072799C"/>
    <w:rsid w:val="00763BB6"/>
    <w:rsid w:val="00801FA5"/>
    <w:rsid w:val="008C0A22"/>
    <w:rsid w:val="00955C47"/>
    <w:rsid w:val="00975F96"/>
    <w:rsid w:val="009C40E6"/>
    <w:rsid w:val="00A7706F"/>
    <w:rsid w:val="00AF1F2B"/>
    <w:rsid w:val="00B30647"/>
    <w:rsid w:val="00BB2D62"/>
    <w:rsid w:val="00BE679E"/>
    <w:rsid w:val="00C076FE"/>
    <w:rsid w:val="00D22B05"/>
    <w:rsid w:val="00D84BBA"/>
    <w:rsid w:val="00D91AAF"/>
    <w:rsid w:val="00DE551A"/>
    <w:rsid w:val="00E5641F"/>
    <w:rsid w:val="00E57C31"/>
    <w:rsid w:val="00E97D22"/>
    <w:rsid w:val="00EC7E0A"/>
    <w:rsid w:val="00F252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B444-8ECE-498B-A1AC-0B52DF22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Pr>
      <w:rFonts w:ascii="Times New Roman" w:eastAsia="Times New Roman" w:hAnsi="Times New Roman" w:cs="Times New Roman"/>
      <w:lang w:val="et-EE" w:eastAsia="et-EE" w:bidi="et-EE"/>
    </w:rPr>
  </w:style>
  <w:style w:type="paragraph" w:styleId="Pealkiri1">
    <w:name w:val="heading 1"/>
    <w:basedOn w:val="Normaallaad"/>
    <w:uiPriority w:val="1"/>
    <w:qFormat/>
    <w:pPr>
      <w:ind w:left="487" w:hanging="272"/>
      <w:outlineLvl w:val="0"/>
    </w:pPr>
    <w:rPr>
      <w:b/>
      <w:bCs/>
      <w:sz w:val="27"/>
      <w:szCs w:val="27"/>
    </w:rPr>
  </w:style>
  <w:style w:type="paragraph" w:styleId="Pealkiri2">
    <w:name w:val="heading 2"/>
    <w:basedOn w:val="Normaallaad"/>
    <w:uiPriority w:val="1"/>
    <w:qFormat/>
    <w:pPr>
      <w:spacing w:before="76"/>
      <w:ind w:left="216"/>
      <w:outlineLvl w:val="1"/>
    </w:pPr>
    <w:rPr>
      <w:b/>
      <w:bCs/>
      <w:sz w:val="24"/>
      <w:szCs w:val="24"/>
    </w:rPr>
  </w:style>
  <w:style w:type="paragraph" w:styleId="Pealkiri3">
    <w:name w:val="heading 3"/>
    <w:basedOn w:val="Normaallaad"/>
    <w:next w:val="Normaallaad"/>
    <w:link w:val="Pealkiri3Mrk"/>
    <w:uiPriority w:val="9"/>
    <w:semiHidden/>
    <w:unhideWhenUsed/>
    <w:qFormat/>
    <w:rsid w:val="00E57C3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rPr>
      <w:sz w:val="24"/>
      <w:szCs w:val="24"/>
    </w:rPr>
  </w:style>
  <w:style w:type="paragraph" w:styleId="Loendilik">
    <w:name w:val="List Paragraph"/>
    <w:basedOn w:val="Normaallaad"/>
    <w:uiPriority w:val="1"/>
    <w:qFormat/>
    <w:pPr>
      <w:ind w:left="936" w:hanging="361"/>
    </w:pPr>
  </w:style>
  <w:style w:type="paragraph" w:customStyle="1" w:styleId="TableParagraph">
    <w:name w:val="Table Paragraph"/>
    <w:basedOn w:val="Normaallaad"/>
    <w:uiPriority w:val="1"/>
    <w:qFormat/>
    <w:pPr>
      <w:spacing w:before="97"/>
      <w:ind w:left="136"/>
    </w:pPr>
  </w:style>
  <w:style w:type="character" w:customStyle="1" w:styleId="Pealkiri3Mrk">
    <w:name w:val="Pealkiri 3 Märk"/>
    <w:basedOn w:val="Liguvaikefont"/>
    <w:link w:val="Pealkiri3"/>
    <w:uiPriority w:val="9"/>
    <w:semiHidden/>
    <w:rsid w:val="00E57C31"/>
    <w:rPr>
      <w:rFonts w:asciiTheme="majorHAnsi" w:eastAsiaTheme="majorEastAsia" w:hAnsiTheme="majorHAnsi" w:cstheme="majorBidi"/>
      <w:color w:val="243F60" w:themeColor="accent1" w:themeShade="7F"/>
      <w:sz w:val="24"/>
      <w:szCs w:val="24"/>
      <w:lang w:val="et-EE" w:eastAsia="et-EE" w:bidi="et-EE"/>
    </w:rPr>
  </w:style>
  <w:style w:type="character" w:styleId="Tugev">
    <w:name w:val="Strong"/>
    <w:basedOn w:val="Liguvaikefont"/>
    <w:uiPriority w:val="22"/>
    <w:qFormat/>
    <w:rsid w:val="00E57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99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A3C7-4559-4602-A0A0-F9D82E50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3633</Words>
  <Characters>21078</Characters>
  <Application>Microsoft Office Word</Application>
  <DocSecurity>0</DocSecurity>
  <Lines>175</Lines>
  <Paragraphs>49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Pilvi</dc:creator>
  <cp:lastModifiedBy>Erik</cp:lastModifiedBy>
  <cp:revision>2</cp:revision>
  <dcterms:created xsi:type="dcterms:W3CDTF">2019-01-16T08:23:00Z</dcterms:created>
  <dcterms:modified xsi:type="dcterms:W3CDTF">2019-01-16T08:23:00Z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2016-02-05T00:00:00Z</vt:filetime>
  </property>
  <property fmtid="{D5CDD505-2E9C-101B-9397-08002B2CF9AE}" pid="3" name="Creator">
    <vt:lpwstr>Microsoft® Word 2010</vt:lpwstr>
  </property>
  <property fmtid="{D5CDD505-2E9C-101B-9397-08002B2CF9AE}" pid="4" name="LastSaved">
    <vt:filetime>2018-11-13T00:00:00Z</vt:filetime>
  </property>
</Properties>
</file>